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D07" w:rsidRPr="00D9022D" w:rsidRDefault="00703BC8" w:rsidP="00D755A6">
      <w:pPr>
        <w:snapToGrid w:val="0"/>
        <w:ind w:left="2522" w:hangingChars="700" w:hanging="2522"/>
        <w:jc w:val="center"/>
        <w:rPr>
          <w:rFonts w:eastAsia="標楷體"/>
          <w:b/>
          <w:bCs/>
          <w:sz w:val="36"/>
        </w:rPr>
      </w:pPr>
      <w:r w:rsidRPr="00D9022D">
        <w:rPr>
          <w:rFonts w:eastAsia="標楷體"/>
          <w:b/>
          <w:bCs/>
          <w:sz w:val="36"/>
        </w:rPr>
        <w:t>國立</w:t>
      </w:r>
      <w:r w:rsidR="004139D9" w:rsidRPr="00D9022D">
        <w:rPr>
          <w:rFonts w:eastAsia="標楷體"/>
          <w:b/>
          <w:bCs/>
          <w:sz w:val="36"/>
        </w:rPr>
        <w:t>臺灣</w:t>
      </w:r>
      <w:r w:rsidRPr="00D9022D">
        <w:rPr>
          <w:rFonts w:eastAsia="標楷體"/>
          <w:b/>
          <w:bCs/>
          <w:sz w:val="36"/>
        </w:rPr>
        <w:t>圖書館</w:t>
      </w:r>
    </w:p>
    <w:p w:rsidR="00703BC8" w:rsidRPr="00D9022D" w:rsidRDefault="005B49A8" w:rsidP="00D755A6">
      <w:pPr>
        <w:ind w:left="2522" w:hangingChars="700" w:hanging="2522"/>
        <w:jc w:val="center"/>
        <w:rPr>
          <w:rFonts w:eastAsia="標楷體"/>
          <w:b/>
          <w:bCs/>
        </w:rPr>
      </w:pPr>
      <w:r w:rsidRPr="00D9022D">
        <w:rPr>
          <w:rFonts w:eastAsia="標楷體"/>
          <w:b/>
          <w:bCs/>
          <w:sz w:val="36"/>
        </w:rPr>
        <w:t>1</w:t>
      </w:r>
      <w:r w:rsidR="00DD6DCA">
        <w:rPr>
          <w:rFonts w:eastAsia="標楷體"/>
          <w:b/>
          <w:bCs/>
          <w:sz w:val="36"/>
        </w:rPr>
        <w:t>1</w:t>
      </w:r>
      <w:r w:rsidRPr="00D9022D">
        <w:rPr>
          <w:rFonts w:eastAsia="標楷體"/>
          <w:b/>
          <w:bCs/>
          <w:sz w:val="36"/>
        </w:rPr>
        <w:t>0</w:t>
      </w:r>
      <w:r w:rsidR="00703BC8" w:rsidRPr="00D9022D">
        <w:rPr>
          <w:rFonts w:eastAsia="標楷體"/>
          <w:b/>
          <w:bCs/>
          <w:sz w:val="36"/>
        </w:rPr>
        <w:t>年</w:t>
      </w:r>
      <w:r w:rsidR="007A3D90" w:rsidRPr="00D9022D">
        <w:rPr>
          <w:rFonts w:eastAsia="標楷體" w:hint="eastAsia"/>
          <w:b/>
          <w:bCs/>
          <w:sz w:val="36"/>
        </w:rPr>
        <w:t>視障者資訊教育推廣課程</w:t>
      </w:r>
      <w:r w:rsidR="00703BC8" w:rsidRPr="00D9022D">
        <w:rPr>
          <w:rFonts w:eastAsia="標楷體"/>
          <w:b/>
          <w:bCs/>
          <w:sz w:val="36"/>
        </w:rPr>
        <w:t>簡章</w:t>
      </w:r>
    </w:p>
    <w:p w:rsidR="00703BC8" w:rsidRPr="00D9022D" w:rsidRDefault="006D4403" w:rsidP="000326ED">
      <w:pPr>
        <w:ind w:left="480"/>
        <w:jc w:val="right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1</w:t>
      </w:r>
      <w:r w:rsidR="00DD6DCA">
        <w:rPr>
          <w:rFonts w:eastAsia="標楷體"/>
          <w:b/>
          <w:bCs/>
        </w:rPr>
        <w:t>10</w:t>
      </w:r>
      <w:r>
        <w:rPr>
          <w:rFonts w:eastAsia="標楷體" w:hint="eastAsia"/>
          <w:b/>
          <w:bCs/>
        </w:rPr>
        <w:t>.0</w:t>
      </w:r>
      <w:r w:rsidR="00541767">
        <w:rPr>
          <w:rFonts w:eastAsia="標楷體" w:hint="eastAsia"/>
          <w:b/>
          <w:bCs/>
        </w:rPr>
        <w:t>9</w:t>
      </w:r>
      <w:r>
        <w:rPr>
          <w:rFonts w:eastAsia="標楷體" w:hint="eastAsia"/>
          <w:b/>
          <w:bCs/>
        </w:rPr>
        <w:t>.</w:t>
      </w:r>
      <w:r w:rsidR="00035446">
        <w:rPr>
          <w:rFonts w:eastAsia="標楷體" w:hint="eastAsia"/>
          <w:b/>
          <w:bCs/>
        </w:rPr>
        <w:t>2</w:t>
      </w:r>
      <w:r w:rsidR="003710AF">
        <w:rPr>
          <w:rFonts w:eastAsia="標楷體" w:hint="eastAsia"/>
          <w:b/>
          <w:bCs/>
        </w:rPr>
        <w:t>7</w:t>
      </w:r>
    </w:p>
    <w:p w:rsidR="00BD066B" w:rsidRPr="00D9022D" w:rsidRDefault="00D755A6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開課</w:t>
      </w:r>
      <w:r w:rsidR="00703BC8" w:rsidRPr="00D9022D">
        <w:rPr>
          <w:rFonts w:eastAsia="標楷體"/>
          <w:b/>
          <w:bCs/>
        </w:rPr>
        <w:t>目的：</w:t>
      </w:r>
    </w:p>
    <w:p w:rsidR="001E1B18" w:rsidRPr="00D9022D" w:rsidRDefault="001C24F4" w:rsidP="00933391">
      <w:pPr>
        <w:ind w:left="567" w:rightChars="235" w:right="564" w:firstLine="393"/>
        <w:jc w:val="both"/>
        <w:rPr>
          <w:rFonts w:eastAsia="標楷體"/>
          <w:b/>
          <w:bCs/>
        </w:rPr>
      </w:pPr>
      <w:r w:rsidRPr="00D9022D">
        <w:rPr>
          <w:rFonts w:eastAsia="標楷體" w:hint="eastAsia"/>
        </w:rPr>
        <w:t>辦理視障者資訊教育推廣課程，提供視障者終身學習管道，使其於科技化社會中，具備妥善利用相關資訊軟硬體設備</w:t>
      </w:r>
      <w:r w:rsidR="00053BB7" w:rsidRPr="00D9022D">
        <w:rPr>
          <w:rFonts w:eastAsia="標楷體" w:hint="eastAsia"/>
        </w:rPr>
        <w:t>技能</w:t>
      </w:r>
      <w:r w:rsidRPr="00D9022D">
        <w:rPr>
          <w:rFonts w:eastAsia="標楷體" w:hint="eastAsia"/>
        </w:rPr>
        <w:t>，以減少數位落差，並落實公共圖書館提供視障者公平閱讀權益及資訊接收機會之目標。</w:t>
      </w:r>
    </w:p>
    <w:p w:rsidR="00073524" w:rsidRPr="00AA6F42" w:rsidRDefault="00073524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933391" w:rsidRPr="00D9022D" w:rsidRDefault="001E1B18" w:rsidP="006433CF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參加對象：</w:t>
      </w:r>
    </w:p>
    <w:p w:rsidR="001E1B18" w:rsidRDefault="006433CF" w:rsidP="006433C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401BD7">
        <w:rPr>
          <w:rFonts w:eastAsia="標楷體" w:hint="eastAsia"/>
        </w:rPr>
        <w:t>課程主要對象：</w:t>
      </w:r>
      <w:r w:rsidR="001E1B18" w:rsidRPr="00D9022D">
        <w:rPr>
          <w:rFonts w:eastAsia="標楷體"/>
        </w:rPr>
        <w:t>領有</w:t>
      </w:r>
      <w:r w:rsidR="00D6076A" w:rsidRPr="00D9022D">
        <w:rPr>
          <w:rFonts w:eastAsia="標楷體" w:hint="eastAsia"/>
        </w:rPr>
        <w:t>身心障礙證明</w:t>
      </w:r>
      <w:r w:rsidR="00401BD7">
        <w:rPr>
          <w:rFonts w:eastAsia="標楷體" w:hint="eastAsia"/>
        </w:rPr>
        <w:t>之</w:t>
      </w:r>
      <w:r w:rsidR="00401BD7" w:rsidRPr="00D9022D">
        <w:rPr>
          <w:rFonts w:eastAsia="標楷體"/>
        </w:rPr>
        <w:t>視覺障礙者</w:t>
      </w:r>
      <w:r w:rsidR="00A60A5E" w:rsidRPr="00D9022D">
        <w:rPr>
          <w:rFonts w:eastAsia="標楷體" w:hint="eastAsia"/>
        </w:rPr>
        <w:t>。</w:t>
      </w:r>
      <w:r w:rsidR="009B39F1">
        <w:rPr>
          <w:rFonts w:eastAsia="標楷體" w:hint="eastAsia"/>
        </w:rPr>
        <w:t>近</w:t>
      </w:r>
      <w:r w:rsidR="009E1C21">
        <w:rPr>
          <w:rFonts w:eastAsia="標楷體" w:hint="eastAsia"/>
        </w:rPr>
        <w:t>3</w:t>
      </w:r>
      <w:r w:rsidR="009B39F1">
        <w:rPr>
          <w:rFonts w:eastAsia="標楷體" w:hint="eastAsia"/>
        </w:rPr>
        <w:t>年內（</w:t>
      </w:r>
      <w:r w:rsidR="00933391" w:rsidRPr="00D9022D">
        <w:rPr>
          <w:rFonts w:eastAsia="標楷體" w:hint="eastAsia"/>
        </w:rPr>
        <w:t>10</w:t>
      </w:r>
      <w:r w:rsidR="009E1C21">
        <w:rPr>
          <w:rFonts w:eastAsia="標楷體" w:hint="eastAsia"/>
        </w:rPr>
        <w:t>7</w:t>
      </w:r>
      <w:r>
        <w:rPr>
          <w:rFonts w:eastAsia="標楷體" w:hint="eastAsia"/>
        </w:rPr>
        <w:t>至</w:t>
      </w:r>
      <w:r w:rsidR="006D400B">
        <w:rPr>
          <w:rFonts w:eastAsia="標楷體" w:hint="eastAsia"/>
        </w:rPr>
        <w:t>10</w:t>
      </w:r>
      <w:r w:rsidR="00DD6DCA">
        <w:rPr>
          <w:rFonts w:eastAsia="標楷體" w:hint="eastAsia"/>
        </w:rPr>
        <w:t>9</w:t>
      </w:r>
      <w:r w:rsidR="006D400B">
        <w:rPr>
          <w:rFonts w:eastAsia="標楷體" w:hint="eastAsia"/>
        </w:rPr>
        <w:t>年</w:t>
      </w:r>
      <w:r w:rsidR="009B39F1">
        <w:rPr>
          <w:rFonts w:eastAsia="標楷體" w:hint="eastAsia"/>
        </w:rPr>
        <w:t>）</w:t>
      </w:r>
      <w:r w:rsidR="00933391" w:rsidRPr="00D9022D">
        <w:rPr>
          <w:rFonts w:eastAsia="標楷體" w:hint="eastAsia"/>
        </w:rPr>
        <w:t>未曾參加本館開辦視障者資訊教育推廣課程者優先錄取</w:t>
      </w:r>
      <w:r w:rsidR="001E1B18" w:rsidRPr="00D9022D">
        <w:rPr>
          <w:rFonts w:eastAsia="標楷體"/>
        </w:rPr>
        <w:t>。</w:t>
      </w:r>
    </w:p>
    <w:p w:rsidR="006433CF" w:rsidRDefault="006433CF" w:rsidP="006F4979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2. </w:t>
      </w:r>
      <w:r w:rsidR="006F4979">
        <w:rPr>
          <w:rFonts w:eastAsia="標楷體" w:hint="eastAsia"/>
        </w:rPr>
        <w:t>課程旁聽對象：</w:t>
      </w:r>
      <w:r w:rsidR="00006FE7">
        <w:rPr>
          <w:rFonts w:eastAsia="標楷體" w:hint="eastAsia"/>
        </w:rPr>
        <w:t>各場次均開放</w:t>
      </w:r>
      <w:r w:rsidR="00297EF1" w:rsidRPr="00D9022D">
        <w:rPr>
          <w:rFonts w:eastAsia="標楷體"/>
        </w:rPr>
        <w:t>視覺障礙</w:t>
      </w:r>
      <w:r w:rsidR="00006FE7">
        <w:rPr>
          <w:rFonts w:eastAsia="標楷體" w:hint="eastAsia"/>
        </w:rPr>
        <w:t>學員的陪同者</w:t>
      </w:r>
      <w:r w:rsidR="00C0042D">
        <w:rPr>
          <w:rFonts w:eastAsia="標楷體" w:hint="eastAsia"/>
        </w:rPr>
        <w:t>優先</w:t>
      </w:r>
      <w:r w:rsidR="00006FE7">
        <w:rPr>
          <w:rFonts w:eastAsia="標楷體" w:hint="eastAsia"/>
        </w:rPr>
        <w:t>登記旁聽</w:t>
      </w:r>
      <w:r w:rsidR="003A17E0">
        <w:rPr>
          <w:rFonts w:eastAsia="標楷體" w:hint="eastAsia"/>
        </w:rPr>
        <w:t>（旁聽順位一）</w:t>
      </w:r>
      <w:r w:rsidR="00006FE7">
        <w:rPr>
          <w:rFonts w:eastAsia="標楷體" w:hint="eastAsia"/>
        </w:rPr>
        <w:t>；另外開放</w:t>
      </w:r>
      <w:r w:rsidR="00B2115B">
        <w:rPr>
          <w:rFonts w:eastAsia="標楷體" w:hint="eastAsia"/>
        </w:rPr>
        <w:t>下列對象</w:t>
      </w:r>
      <w:r w:rsidR="00006FE7">
        <w:rPr>
          <w:rFonts w:eastAsia="標楷體" w:hint="eastAsia"/>
        </w:rPr>
        <w:t>登記</w:t>
      </w:r>
      <w:r>
        <w:rPr>
          <w:rFonts w:eastAsia="標楷體" w:hint="eastAsia"/>
        </w:rPr>
        <w:t>旁聽。</w:t>
      </w:r>
    </w:p>
    <w:p w:rsidR="00B2115B" w:rsidRPr="00B2115B" w:rsidRDefault="00B65E03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(1)</w:t>
      </w:r>
      <w:r w:rsidR="00B2115B">
        <w:rPr>
          <w:rFonts w:eastAsia="標楷體" w:hint="eastAsia"/>
        </w:rPr>
        <w:t xml:space="preserve"> </w:t>
      </w:r>
      <w:r w:rsidR="00B2115B" w:rsidRPr="00B2115B">
        <w:rPr>
          <w:rFonts w:eastAsia="標楷體" w:hint="eastAsia"/>
        </w:rPr>
        <w:t>社福</w:t>
      </w:r>
      <w:r w:rsidR="00B2115B">
        <w:rPr>
          <w:rFonts w:eastAsia="標楷體" w:hint="eastAsia"/>
        </w:rPr>
        <w:t>、</w:t>
      </w:r>
      <w:r w:rsidR="00B2115B" w:rsidRPr="00B2115B">
        <w:rPr>
          <w:rFonts w:eastAsia="標楷體" w:hint="eastAsia"/>
        </w:rPr>
        <w:t>文化機構</w:t>
      </w:r>
      <w:r w:rsidR="009B39F1">
        <w:rPr>
          <w:rFonts w:eastAsia="標楷體" w:hint="eastAsia"/>
        </w:rPr>
        <w:t>、</w:t>
      </w:r>
      <w:r w:rsidR="00B2115B">
        <w:rPr>
          <w:rFonts w:eastAsia="標楷體" w:hint="eastAsia"/>
        </w:rPr>
        <w:t>圖書館</w:t>
      </w:r>
      <w:r w:rsidR="009B39F1" w:rsidRPr="00B2115B">
        <w:rPr>
          <w:rFonts w:eastAsia="標楷體" w:hint="eastAsia"/>
        </w:rPr>
        <w:t>或</w:t>
      </w:r>
      <w:r w:rsidR="009B39F1">
        <w:rPr>
          <w:rFonts w:eastAsia="標楷體" w:hint="eastAsia"/>
        </w:rPr>
        <w:t>各級學校之工作人員</w:t>
      </w:r>
      <w:r w:rsidR="003A17E0">
        <w:rPr>
          <w:rFonts w:eastAsia="標楷體" w:hint="eastAsia"/>
        </w:rPr>
        <w:t>（旁聽順位二）</w:t>
      </w:r>
      <w:r w:rsidR="00B2115B">
        <w:rPr>
          <w:rFonts w:eastAsia="標楷體" w:hint="eastAsia"/>
        </w:rPr>
        <w:t>。</w:t>
      </w:r>
    </w:p>
    <w:p w:rsidR="00B2115B" w:rsidRP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2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社會福利類</w:t>
      </w:r>
      <w:r>
        <w:rPr>
          <w:rFonts w:eastAsia="標楷體" w:hint="eastAsia"/>
        </w:rPr>
        <w:t>、</w:t>
      </w:r>
      <w:r w:rsidRPr="00B2115B">
        <w:rPr>
          <w:rFonts w:eastAsia="標楷體" w:hint="eastAsia"/>
        </w:rPr>
        <w:t>文化類或</w:t>
      </w:r>
      <w:proofErr w:type="gramStart"/>
      <w:r>
        <w:rPr>
          <w:rFonts w:eastAsia="標楷體" w:hint="eastAsia"/>
        </w:rPr>
        <w:t>教育類</w:t>
      </w:r>
      <w:r w:rsidRPr="00B2115B">
        <w:rPr>
          <w:rFonts w:eastAsia="標楷體" w:hint="eastAsia"/>
        </w:rPr>
        <w:t>志工</w:t>
      </w:r>
      <w:proofErr w:type="gramEnd"/>
      <w:r w:rsidR="003A17E0">
        <w:rPr>
          <w:rFonts w:eastAsia="標楷體" w:hint="eastAsia"/>
        </w:rPr>
        <w:t>（旁聽順位三）</w:t>
      </w:r>
      <w:r>
        <w:rPr>
          <w:rFonts w:eastAsia="標楷體" w:hint="eastAsia"/>
        </w:rPr>
        <w:t>。</w:t>
      </w:r>
    </w:p>
    <w:p w:rsid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3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從事視障服務之社福團體成員</w:t>
      </w:r>
      <w:r w:rsidR="003A17E0">
        <w:rPr>
          <w:rFonts w:eastAsia="標楷體" w:hint="eastAsia"/>
        </w:rPr>
        <w:t>（旁聽順位四）</w:t>
      </w:r>
      <w:r>
        <w:rPr>
          <w:rFonts w:eastAsia="標楷體" w:hint="eastAsia"/>
        </w:rPr>
        <w:t>。</w:t>
      </w:r>
    </w:p>
    <w:p w:rsidR="008D7F8C" w:rsidRPr="00B2115B" w:rsidRDefault="008D7F8C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 xml:space="preserve">(4) </w:t>
      </w:r>
      <w:r>
        <w:rPr>
          <w:rFonts w:eastAsia="標楷體" w:hint="eastAsia"/>
        </w:rPr>
        <w:t>南區場次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由於場地較小，只開放</w:t>
      </w:r>
      <w:r w:rsidRPr="00D9022D">
        <w:rPr>
          <w:rFonts w:eastAsia="標楷體"/>
        </w:rPr>
        <w:t>視覺障礙</w:t>
      </w:r>
      <w:r>
        <w:rPr>
          <w:rFonts w:eastAsia="標楷體" w:hint="eastAsia"/>
        </w:rPr>
        <w:t>學員的陪同者登記旁聽。</w:t>
      </w:r>
    </w:p>
    <w:p w:rsidR="00872A85" w:rsidRPr="00AA6F42" w:rsidRDefault="00872A85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15045E" w:rsidRDefault="0015045E" w:rsidP="0015045E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教學方式：</w:t>
      </w:r>
    </w:p>
    <w:p w:rsidR="0015045E" w:rsidRPr="00AF235F" w:rsidRDefault="00AF235F" w:rsidP="00AF235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A13F2E">
        <w:rPr>
          <w:rFonts w:eastAsia="標楷體" w:hint="eastAsia"/>
        </w:rPr>
        <w:t>智慧型</w:t>
      </w:r>
      <w:r w:rsidR="0015045E" w:rsidRPr="00AF235F">
        <w:rPr>
          <w:rFonts w:eastAsia="標楷體" w:hint="eastAsia"/>
        </w:rPr>
        <w:t>手機課程：</w:t>
      </w:r>
      <w:proofErr w:type="gramStart"/>
      <w:r w:rsidR="0015045E" w:rsidRPr="00AF235F">
        <w:rPr>
          <w:rFonts w:eastAsia="標楷體" w:hint="eastAsia"/>
        </w:rPr>
        <w:t>採</w:t>
      </w:r>
      <w:proofErr w:type="gramEnd"/>
      <w:r w:rsidR="0015045E" w:rsidRPr="00AF235F">
        <w:rPr>
          <w:rFonts w:eastAsia="標楷體" w:hint="eastAsia"/>
        </w:rPr>
        <w:t>「聆聽</w:t>
      </w:r>
      <w:r w:rsidRPr="00AF235F">
        <w:rPr>
          <w:rFonts w:eastAsia="標楷體" w:hint="eastAsia"/>
        </w:rPr>
        <w:t>iPhone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r w:rsidR="0015045E" w:rsidRPr="00AF235F">
        <w:rPr>
          <w:rFonts w:eastAsia="標楷體" w:hint="eastAsia"/>
        </w:rPr>
        <w:t>旁白</w:t>
      </w:r>
      <w:r w:rsidRPr="00AF235F">
        <w:rPr>
          <w:rFonts w:eastAsia="標楷體" w:hint="eastAsia"/>
        </w:rPr>
        <w:t>（</w:t>
      </w:r>
      <w:proofErr w:type="spellStart"/>
      <w:r w:rsidRPr="00AF235F">
        <w:rPr>
          <w:rFonts w:eastAsia="標楷體" w:hint="eastAsia"/>
        </w:rPr>
        <w:t>V</w:t>
      </w:r>
      <w:r w:rsidRPr="00AF235F">
        <w:rPr>
          <w:rFonts w:eastAsia="標楷體"/>
        </w:rPr>
        <w:t>oice</w:t>
      </w:r>
      <w:r w:rsidRPr="00AF235F">
        <w:rPr>
          <w:rFonts w:eastAsia="標楷體" w:hint="eastAsia"/>
        </w:rPr>
        <w:t>O</w:t>
      </w:r>
      <w:r w:rsidRPr="00AF235F">
        <w:rPr>
          <w:rFonts w:eastAsia="標楷體"/>
        </w:rPr>
        <w:t>ver</w:t>
      </w:r>
      <w:proofErr w:type="spellEnd"/>
      <w:r w:rsidRPr="00AF235F">
        <w:rPr>
          <w:rFonts w:eastAsia="標楷體" w:hint="eastAsia"/>
        </w:rPr>
        <w:t>）</w:t>
      </w:r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 w:rsidR="009E1C21">
        <w:rPr>
          <w:rFonts w:eastAsia="標楷體" w:hint="eastAsia"/>
        </w:rPr>
        <w:t>及</w:t>
      </w:r>
      <w:r w:rsidRPr="00AF235F">
        <w:rPr>
          <w:rFonts w:eastAsia="標楷體" w:hint="eastAsia"/>
        </w:rPr>
        <w:t>「聆聽</w:t>
      </w:r>
      <w:r w:rsidRPr="00AF235F">
        <w:rPr>
          <w:rFonts w:eastAsia="標楷體"/>
        </w:rPr>
        <w:t>Android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proofErr w:type="spellStart"/>
      <w:r w:rsidR="0015045E" w:rsidRPr="00AF235F">
        <w:rPr>
          <w:rFonts w:eastAsia="標楷體"/>
        </w:rPr>
        <w:t>TalkBack</w:t>
      </w:r>
      <w:proofErr w:type="spellEnd"/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>
        <w:rPr>
          <w:rFonts w:eastAsia="標楷體" w:hint="eastAsia"/>
        </w:rPr>
        <w:t>的</w:t>
      </w:r>
      <w:r w:rsidR="00976B00">
        <w:rPr>
          <w:rFonts w:eastAsia="標楷體" w:hint="eastAsia"/>
        </w:rPr>
        <w:t>操作</w:t>
      </w:r>
      <w:r>
        <w:rPr>
          <w:rFonts w:eastAsia="標楷體" w:hint="eastAsia"/>
        </w:rPr>
        <w:t>方式進行教學，適合</w:t>
      </w:r>
      <w:proofErr w:type="gramStart"/>
      <w:r>
        <w:rPr>
          <w:rFonts w:eastAsia="標楷體" w:hint="eastAsia"/>
        </w:rPr>
        <w:t>全盲及不便</w:t>
      </w:r>
      <w:proofErr w:type="gramEnd"/>
      <w:r>
        <w:rPr>
          <w:rFonts w:eastAsia="標楷體" w:hint="eastAsia"/>
        </w:rPr>
        <w:t>以視力觀看手機螢幕畫面</w:t>
      </w:r>
      <w:proofErr w:type="gramStart"/>
      <w:r w:rsidR="009838EA">
        <w:rPr>
          <w:rFonts w:eastAsia="標楷體" w:hint="eastAsia"/>
        </w:rPr>
        <w:t>的低視能</w:t>
      </w:r>
      <w:proofErr w:type="gramEnd"/>
      <w:r>
        <w:rPr>
          <w:rFonts w:eastAsia="標楷體" w:hint="eastAsia"/>
        </w:rPr>
        <w:t>者參與。</w:t>
      </w:r>
    </w:p>
    <w:p w:rsidR="0015045E" w:rsidRPr="0015045E" w:rsidRDefault="0015045E" w:rsidP="0015045E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15045E">
        <w:rPr>
          <w:rFonts w:eastAsia="標楷體" w:hint="eastAsia"/>
        </w:rPr>
        <w:t>2.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電腦課程：</w:t>
      </w:r>
      <w:proofErr w:type="gramStart"/>
      <w:r>
        <w:rPr>
          <w:rFonts w:eastAsia="標楷體" w:hint="eastAsia"/>
        </w:rPr>
        <w:t>採</w:t>
      </w:r>
      <w:proofErr w:type="gramEnd"/>
      <w:r>
        <w:rPr>
          <w:rFonts w:eastAsia="標楷體" w:hint="eastAsia"/>
        </w:rPr>
        <w:t>「聆聽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螢幕報讀語音」或「</w:t>
      </w:r>
      <w:proofErr w:type="gramStart"/>
      <w:r>
        <w:rPr>
          <w:rFonts w:eastAsia="標楷體" w:hint="eastAsia"/>
        </w:rPr>
        <w:t>摸讀點</w:t>
      </w:r>
      <w:proofErr w:type="gramEnd"/>
      <w:r>
        <w:rPr>
          <w:rFonts w:eastAsia="標楷體" w:hint="eastAsia"/>
        </w:rPr>
        <w:t>字顯示器」搭配鍵盤操作電腦的方式進行教學</w:t>
      </w:r>
      <w:r w:rsidR="009E1C21">
        <w:rPr>
          <w:rFonts w:eastAsia="標楷體" w:hint="eastAsia"/>
        </w:rPr>
        <w:t>（全程不使用滑鼠）</w:t>
      </w:r>
      <w:r>
        <w:rPr>
          <w:rFonts w:eastAsia="標楷體" w:hint="eastAsia"/>
        </w:rPr>
        <w:t>，</w:t>
      </w:r>
      <w:r w:rsidR="009838EA">
        <w:rPr>
          <w:rFonts w:eastAsia="標楷體" w:hint="eastAsia"/>
        </w:rPr>
        <w:t>適合</w:t>
      </w:r>
      <w:proofErr w:type="gramStart"/>
      <w:r w:rsidR="009838EA">
        <w:rPr>
          <w:rFonts w:eastAsia="標楷體" w:hint="eastAsia"/>
        </w:rPr>
        <w:t>全盲及不便</w:t>
      </w:r>
      <w:proofErr w:type="gramEnd"/>
      <w:r w:rsidR="009838EA">
        <w:rPr>
          <w:rFonts w:eastAsia="標楷體" w:hint="eastAsia"/>
        </w:rPr>
        <w:t>以視力觀看</w:t>
      </w:r>
      <w:r w:rsidR="00976B00">
        <w:rPr>
          <w:rFonts w:eastAsia="標楷體" w:hint="eastAsia"/>
        </w:rPr>
        <w:t>電腦</w:t>
      </w:r>
      <w:r w:rsidR="009838EA">
        <w:rPr>
          <w:rFonts w:eastAsia="標楷體" w:hint="eastAsia"/>
        </w:rPr>
        <w:t>螢幕畫面</w:t>
      </w:r>
      <w:proofErr w:type="gramStart"/>
      <w:r w:rsidR="009838EA">
        <w:rPr>
          <w:rFonts w:eastAsia="標楷體" w:hint="eastAsia"/>
        </w:rPr>
        <w:t>的低視能</w:t>
      </w:r>
      <w:proofErr w:type="gramEnd"/>
      <w:r w:rsidR="009838EA">
        <w:rPr>
          <w:rFonts w:eastAsia="標楷體" w:hint="eastAsia"/>
        </w:rPr>
        <w:t>者參與</w:t>
      </w:r>
      <w:r>
        <w:rPr>
          <w:rFonts w:eastAsia="標楷體" w:hint="eastAsia"/>
        </w:rPr>
        <w:t>。</w:t>
      </w:r>
    </w:p>
    <w:p w:rsidR="0015045E" w:rsidRPr="00AA6F42" w:rsidRDefault="0015045E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872A85" w:rsidRPr="00D9022D" w:rsidRDefault="00872A85" w:rsidP="00872A85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上課地點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5670"/>
        <w:gridCol w:w="2480"/>
      </w:tblGrid>
      <w:tr w:rsidR="00872A85" w:rsidRPr="00976B00" w:rsidTr="00DD6DCA">
        <w:trPr>
          <w:trHeight w:val="720"/>
          <w:jc w:val="center"/>
        </w:trPr>
        <w:tc>
          <w:tcPr>
            <w:tcW w:w="1348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場次</w:t>
            </w:r>
          </w:p>
        </w:tc>
        <w:tc>
          <w:tcPr>
            <w:tcW w:w="5670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地點</w:t>
            </w:r>
          </w:p>
        </w:tc>
        <w:tc>
          <w:tcPr>
            <w:tcW w:w="2480" w:type="dxa"/>
            <w:shd w:val="clear" w:color="auto" w:fill="FDE9D9" w:themeFill="accent6" w:themeFillTint="33"/>
            <w:vAlign w:val="center"/>
          </w:tcPr>
          <w:p w:rsidR="00872A85" w:rsidRPr="00D9022D" w:rsidRDefault="00872A85" w:rsidP="00976B00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上課當日場地聯絡電話</w:t>
            </w:r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402D17">
            <w:pPr>
              <w:ind w:leftChars="-42" w:left="-101" w:rightChars="-52" w:right="-125"/>
              <w:jc w:val="center"/>
              <w:rPr>
                <w:rFonts w:eastAsia="標楷體"/>
                <w:bCs/>
              </w:rPr>
            </w:pPr>
            <w:r w:rsidRPr="00D9022D">
              <w:rPr>
                <w:rFonts w:eastAsia="標楷體"/>
                <w:bCs/>
              </w:rPr>
              <w:t>北區</w:t>
            </w:r>
            <w:r>
              <w:rPr>
                <w:rFonts w:eastAsia="標楷體" w:hint="eastAsia"/>
                <w:bCs/>
              </w:rPr>
              <w:t>各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402D17">
            <w:pPr>
              <w:jc w:val="both"/>
              <w:rPr>
                <w:rFonts w:eastAsia="標楷體"/>
              </w:rPr>
            </w:pPr>
            <w:r w:rsidRPr="00D9022D">
              <w:rPr>
                <w:rFonts w:eastAsia="標楷體"/>
              </w:rPr>
              <w:t>國立臺灣圖書館</w:t>
            </w:r>
            <w:proofErr w:type="gramStart"/>
            <w:r w:rsidRPr="00D9022D">
              <w:rPr>
                <w:rFonts w:eastAsia="標楷體" w:hint="eastAsia"/>
                <w:bCs/>
              </w:rPr>
              <w:t>─</w:t>
            </w:r>
            <w:proofErr w:type="gramEnd"/>
            <w:r w:rsidR="0066281D">
              <w:rPr>
                <w:rFonts w:eastAsia="標楷體" w:hint="eastAsia"/>
                <w:bCs/>
              </w:rPr>
              <w:t>1</w:t>
            </w:r>
            <w:proofErr w:type="gramStart"/>
            <w:r w:rsidR="0066281D">
              <w:rPr>
                <w:rFonts w:eastAsia="標楷體" w:hint="eastAsia"/>
                <w:bCs/>
              </w:rPr>
              <w:t>樓</w:t>
            </w:r>
            <w:r w:rsidRPr="00D9022D">
              <w:rPr>
                <w:rFonts w:eastAsia="標楷體" w:hint="eastAsia"/>
              </w:rPr>
              <w:t>視障</w:t>
            </w:r>
            <w:proofErr w:type="gramEnd"/>
            <w:r w:rsidRPr="00D9022D">
              <w:rPr>
                <w:rFonts w:eastAsia="標楷體" w:hint="eastAsia"/>
              </w:rPr>
              <w:t>資料中心</w:t>
            </w:r>
          </w:p>
          <w:p w:rsidR="00872A85" w:rsidRPr="00D9022D" w:rsidRDefault="00872A85" w:rsidP="00C23E7E">
            <w:pPr>
              <w:jc w:val="both"/>
              <w:rPr>
                <w:rFonts w:eastAsia="標楷體"/>
                <w:bCs/>
              </w:rPr>
            </w:pPr>
            <w:r w:rsidRPr="00D9022D">
              <w:rPr>
                <w:rFonts w:eastAsia="標楷體" w:hint="eastAsia"/>
              </w:rPr>
              <w:t>（</w:t>
            </w:r>
            <w:r w:rsidRPr="00D9022D">
              <w:rPr>
                <w:rFonts w:eastAsia="標楷體"/>
                <w:bCs/>
              </w:rPr>
              <w:t>新北市中和區中安街</w:t>
            </w:r>
            <w:r w:rsidRPr="00D9022D">
              <w:rPr>
                <w:rFonts w:eastAsia="標楷體"/>
                <w:bCs/>
              </w:rPr>
              <w:t>85</w:t>
            </w:r>
            <w:r w:rsidRPr="00D9022D">
              <w:rPr>
                <w:rFonts w:eastAsia="標楷體"/>
                <w:bCs/>
              </w:rPr>
              <w:t>號</w:t>
            </w:r>
            <w:r w:rsidRPr="00D9022D">
              <w:rPr>
                <w:rFonts w:eastAsia="標楷體" w:hint="eastAsia"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D9022D">
              <w:rPr>
                <w:rFonts w:eastAsia="標楷體"/>
                <w:bCs/>
              </w:rPr>
              <w:t>02</w:t>
            </w:r>
            <w:r>
              <w:rPr>
                <w:rFonts w:eastAsia="標楷體" w:hint="eastAsia"/>
                <w:bCs/>
              </w:rPr>
              <w:t>）</w:t>
            </w:r>
            <w:r w:rsidRPr="00D9022D">
              <w:rPr>
                <w:rFonts w:eastAsia="標楷體"/>
                <w:bCs/>
              </w:rPr>
              <w:t>2926-1470</w:t>
            </w:r>
          </w:p>
          <w:p w:rsidR="00872A85" w:rsidRPr="00D9022D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視障資料中心服務</w:t>
            </w:r>
            <w:r w:rsidR="00976B00" w:rsidRPr="00DD6DCA">
              <w:rPr>
                <w:rFonts w:eastAsia="標楷體" w:hint="eastAsia"/>
                <w:bCs/>
              </w:rPr>
              <w:t>櫃</w:t>
            </w:r>
            <w:proofErr w:type="gramStart"/>
            <w:r w:rsidR="00C23E7E" w:rsidRPr="00DD6DCA">
              <w:rPr>
                <w:rFonts w:eastAsia="標楷體" w:hint="eastAsia"/>
                <w:bCs/>
              </w:rPr>
              <w:t>臺</w:t>
            </w:r>
            <w:proofErr w:type="gramEnd"/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BA2435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中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DD6DCA">
            <w:pPr>
              <w:jc w:val="both"/>
              <w:rPr>
                <w:rFonts w:eastAsia="標楷體"/>
                <w:bCs/>
              </w:rPr>
            </w:pPr>
            <w:proofErr w:type="gramStart"/>
            <w:r w:rsidRPr="00BB272F">
              <w:rPr>
                <w:rFonts w:eastAsia="標楷體" w:hint="eastAsia"/>
                <w:bCs/>
              </w:rPr>
              <w:t>臺</w:t>
            </w:r>
            <w:proofErr w:type="gramEnd"/>
            <w:r w:rsidRPr="00BB272F">
              <w:rPr>
                <w:rFonts w:eastAsia="標楷體" w:hint="eastAsia"/>
                <w:bCs/>
              </w:rPr>
              <w:t>中市視障生活重建中心</w:t>
            </w:r>
            <w:r>
              <w:rPr>
                <w:rFonts w:eastAsia="標楷體" w:hint="eastAsia"/>
                <w:bCs/>
              </w:rPr>
              <w:t>（</w:t>
            </w:r>
            <w:proofErr w:type="gramStart"/>
            <w:r>
              <w:rPr>
                <w:rFonts w:eastAsia="標楷體" w:hint="eastAsia"/>
                <w:bCs/>
              </w:rPr>
              <w:t>臺</w:t>
            </w:r>
            <w:proofErr w:type="gramEnd"/>
            <w:r w:rsidRPr="00D56069">
              <w:rPr>
                <w:rFonts w:eastAsia="標楷體" w:hint="eastAsia"/>
                <w:bCs/>
              </w:rPr>
              <w:t>中市</w:t>
            </w:r>
            <w:r w:rsidRPr="00673D12">
              <w:rPr>
                <w:rFonts w:eastAsia="標楷體" w:hint="eastAsia"/>
                <w:bCs/>
              </w:rPr>
              <w:t>北屯區</w:t>
            </w:r>
            <w:r w:rsidRPr="00D56069">
              <w:rPr>
                <w:rFonts w:eastAsia="標楷體" w:hint="eastAsia"/>
                <w:bCs/>
              </w:rPr>
              <w:t>文心路四段</w:t>
            </w:r>
            <w:r w:rsidRPr="00D56069">
              <w:rPr>
                <w:rFonts w:eastAsia="標楷體" w:hint="eastAsia"/>
                <w:bCs/>
              </w:rPr>
              <w:t>83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17</w:t>
            </w:r>
            <w:r w:rsidRPr="00D56069">
              <w:rPr>
                <w:rFonts w:eastAsia="標楷體" w:hint="eastAsia"/>
                <w:bCs/>
              </w:rPr>
              <w:t>樓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台灣盲人重建院中部服務中心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04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2293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5882</w:t>
            </w:r>
          </w:p>
          <w:p w:rsidR="00872A85" w:rsidRPr="00D9022D" w:rsidRDefault="00872A85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巫</w:t>
            </w:r>
            <w:r w:rsidR="00BA2435">
              <w:rPr>
                <w:rFonts w:eastAsia="標楷體" w:hint="eastAsia"/>
                <w:bCs/>
              </w:rPr>
              <w:t>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Pr="00D9022D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1150A2" w:rsidRDefault="00F71E61" w:rsidP="00DC5877">
            <w:pPr>
              <w:jc w:val="both"/>
              <w:rPr>
                <w:rFonts w:eastAsia="標楷體"/>
                <w:bCs/>
              </w:rPr>
            </w:pPr>
            <w:r w:rsidRPr="00BB272F">
              <w:rPr>
                <w:rFonts w:eastAsia="標楷體" w:hint="eastAsia"/>
                <w:bCs/>
              </w:rPr>
              <w:t>高雄市視覺障礙者社會重建中心</w:t>
            </w:r>
            <w:r>
              <w:rPr>
                <w:rFonts w:eastAsia="標楷體" w:hint="eastAsia"/>
                <w:bCs/>
              </w:rPr>
              <w:t>（</w:t>
            </w:r>
            <w:r w:rsidRPr="00D56069">
              <w:rPr>
                <w:rFonts w:eastAsia="標楷體" w:hint="eastAsia"/>
                <w:bCs/>
              </w:rPr>
              <w:t>高雄市左營區博愛二路</w:t>
            </w:r>
            <w:r w:rsidRPr="00D56069">
              <w:rPr>
                <w:rFonts w:eastAsia="標楷體" w:hint="eastAsia"/>
                <w:bCs/>
              </w:rPr>
              <w:t>198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4</w:t>
            </w:r>
            <w:r w:rsidRPr="00D56069">
              <w:rPr>
                <w:rFonts w:eastAsia="標楷體" w:hint="eastAsia"/>
                <w:bCs/>
              </w:rPr>
              <w:t>樓之</w:t>
            </w:r>
            <w:r w:rsidRPr="00D56069">
              <w:rPr>
                <w:rFonts w:eastAsia="標楷體" w:hint="eastAsia"/>
                <w:bCs/>
              </w:rPr>
              <w:t>2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台灣盲人重建院南部服務中心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Default="00F71E61" w:rsidP="00DC5877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07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550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7316</w:t>
            </w:r>
          </w:p>
          <w:p w:rsidR="00F71E61" w:rsidRPr="001150A2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宋主任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8C0716" w:rsidRDefault="00F71E61" w:rsidP="00C27BB0">
            <w:pPr>
              <w:jc w:val="both"/>
              <w:rPr>
                <w:rFonts w:eastAsia="標楷體"/>
                <w:bCs/>
              </w:rPr>
            </w:pPr>
            <w:r w:rsidRPr="008C0716">
              <w:rPr>
                <w:rFonts w:eastAsia="標楷體" w:hint="eastAsia"/>
                <w:bCs/>
              </w:rPr>
              <w:t>高雄市立圖書館總館</w:t>
            </w:r>
          </w:p>
          <w:p w:rsidR="00F71E61" w:rsidRPr="00554CD5" w:rsidRDefault="00F71E61" w:rsidP="00C27BB0">
            <w:pPr>
              <w:jc w:val="both"/>
              <w:rPr>
                <w:rFonts w:eastAsia="標楷體"/>
                <w:bCs/>
                <w:color w:val="FF0000"/>
              </w:rPr>
            </w:pPr>
            <w:r w:rsidRPr="008C0716">
              <w:rPr>
                <w:rFonts w:eastAsia="標楷體" w:hint="eastAsia"/>
                <w:bCs/>
              </w:rPr>
              <w:t>（高雄市前鎮區新光路</w:t>
            </w:r>
            <w:r w:rsidRPr="008C0716">
              <w:rPr>
                <w:rFonts w:eastAsia="標楷體" w:hint="eastAsia"/>
                <w:bCs/>
              </w:rPr>
              <w:t>61</w:t>
            </w:r>
            <w:r w:rsidRPr="008C0716">
              <w:rPr>
                <w:rFonts w:eastAsia="標楷體" w:hint="eastAsia"/>
                <w:bCs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66281D" w:rsidRDefault="00F71E61" w:rsidP="0066281D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 w:hint="eastAsia"/>
                <w:bCs/>
              </w:rPr>
              <w:t>（</w:t>
            </w:r>
            <w:r w:rsidRPr="0087485E">
              <w:rPr>
                <w:rFonts w:eastAsia="標楷體"/>
                <w:bCs/>
              </w:rPr>
              <w:t>07</w:t>
            </w:r>
            <w:r w:rsidRPr="0087485E">
              <w:rPr>
                <w:rFonts w:eastAsia="標楷體" w:hint="eastAsia"/>
                <w:bCs/>
              </w:rPr>
              <w:t>）</w:t>
            </w:r>
            <w:r w:rsidRPr="0087485E">
              <w:rPr>
                <w:rFonts w:eastAsia="標楷體"/>
                <w:bCs/>
              </w:rPr>
              <w:t>536-0238</w:t>
            </w:r>
            <w:r w:rsidRPr="0087485E">
              <w:rPr>
                <w:rFonts w:eastAsia="標楷體"/>
                <w:bCs/>
              </w:rPr>
              <w:t>分機</w:t>
            </w:r>
          </w:p>
          <w:p w:rsidR="00F71E61" w:rsidRPr="0087485E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/>
                <w:bCs/>
              </w:rPr>
              <w:t>3209</w:t>
            </w:r>
            <w:r>
              <w:rPr>
                <w:rFonts w:eastAsia="標楷體"/>
                <w:bCs/>
              </w:rPr>
              <w:t>閱覽部</w:t>
            </w:r>
            <w:r w:rsidRPr="0087485E">
              <w:rPr>
                <w:rFonts w:eastAsia="標楷體" w:hint="eastAsia"/>
                <w:bCs/>
              </w:rPr>
              <w:t>許</w:t>
            </w:r>
            <w:r>
              <w:rPr>
                <w:rFonts w:eastAsia="標楷體" w:hint="eastAsia"/>
                <w:bCs/>
              </w:rPr>
              <w:t>小姐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Default="00F71E61" w:rsidP="00C045F4">
            <w:pPr>
              <w:jc w:val="both"/>
              <w:rPr>
                <w:rFonts w:eastAsia="標楷體"/>
              </w:rPr>
            </w:pPr>
            <w:r w:rsidRPr="008C0716">
              <w:rPr>
                <w:rFonts w:eastAsia="標楷體" w:hint="eastAsia"/>
              </w:rPr>
              <w:t>社</w:t>
            </w:r>
            <w:r w:rsidR="008E439E">
              <w:rPr>
                <w:rFonts w:eastAsia="標楷體" w:hint="eastAsia"/>
              </w:rPr>
              <w:t>團</w:t>
            </w:r>
            <w:r w:rsidRPr="008C0716">
              <w:rPr>
                <w:rFonts w:eastAsia="標楷體" w:hint="eastAsia"/>
              </w:rPr>
              <w:t>法人花蓮縣視覺障礙福利協進會</w:t>
            </w:r>
          </w:p>
          <w:p w:rsidR="00F71E61" w:rsidRPr="00C045F4" w:rsidRDefault="00F71E61" w:rsidP="00C045F4">
            <w:pPr>
              <w:jc w:val="both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</w:rPr>
              <w:t>（花蓮市富吉路</w:t>
            </w:r>
            <w:r w:rsidRPr="00C045F4">
              <w:rPr>
                <w:rFonts w:eastAsia="標楷體" w:hint="eastAsia"/>
              </w:rPr>
              <w:t>75</w:t>
            </w:r>
            <w:r w:rsidRPr="00C045F4">
              <w:rPr>
                <w:rFonts w:eastAsia="標楷體" w:hint="eastAsia"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Pr="00C045F4" w:rsidRDefault="00F71E61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（</w:t>
            </w:r>
            <w:r w:rsidRPr="00C045F4">
              <w:rPr>
                <w:rFonts w:eastAsia="標楷體"/>
                <w:bCs/>
              </w:rPr>
              <w:t>03</w:t>
            </w:r>
            <w:r w:rsidRPr="00C045F4">
              <w:rPr>
                <w:rFonts w:eastAsia="標楷體" w:hint="eastAsia"/>
                <w:bCs/>
              </w:rPr>
              <w:t>）</w:t>
            </w:r>
            <w:r w:rsidRPr="00C045F4">
              <w:rPr>
                <w:rFonts w:eastAsia="標楷體"/>
                <w:bCs/>
              </w:rPr>
              <w:t>823</w:t>
            </w:r>
            <w:r w:rsidRPr="00C045F4">
              <w:rPr>
                <w:rFonts w:eastAsia="標楷體" w:hint="eastAsia"/>
                <w:bCs/>
              </w:rPr>
              <w:t>-</w:t>
            </w:r>
            <w:r w:rsidRPr="00C045F4">
              <w:rPr>
                <w:rFonts w:eastAsia="標楷體"/>
                <w:bCs/>
              </w:rPr>
              <w:t>9085</w:t>
            </w:r>
          </w:p>
          <w:p w:rsidR="00F71E61" w:rsidRPr="00C045F4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陳社工</w:t>
            </w:r>
          </w:p>
        </w:tc>
      </w:tr>
    </w:tbl>
    <w:p w:rsidR="00334123" w:rsidRDefault="00334123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204AEA" w:rsidRPr="00D9022D" w:rsidRDefault="001E1B18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lastRenderedPageBreak/>
        <w:t>課程</w:t>
      </w:r>
      <w:r w:rsidR="00872A85">
        <w:rPr>
          <w:rFonts w:eastAsia="標楷體" w:hint="eastAsia"/>
          <w:b/>
          <w:bCs/>
        </w:rPr>
        <w:t>主題及</w:t>
      </w:r>
      <w:r w:rsidR="00040DFD" w:rsidRPr="00D9022D">
        <w:rPr>
          <w:rFonts w:eastAsia="標楷體" w:hint="eastAsia"/>
          <w:b/>
          <w:bCs/>
        </w:rPr>
        <w:t>日期</w:t>
      </w:r>
      <w:r w:rsidRPr="00D9022D">
        <w:rPr>
          <w:rFonts w:eastAsia="標楷體"/>
          <w:b/>
          <w:bCs/>
        </w:rPr>
        <w:t>：</w:t>
      </w: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3508"/>
        <w:gridCol w:w="3340"/>
        <w:gridCol w:w="2127"/>
      </w:tblGrid>
      <w:tr w:rsidR="00D9022D" w:rsidRPr="00D9022D" w:rsidTr="00A041EB">
        <w:trPr>
          <w:trHeight w:val="720"/>
          <w:jc w:val="center"/>
        </w:trPr>
        <w:tc>
          <w:tcPr>
            <w:tcW w:w="1349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場次</w:t>
            </w:r>
          </w:p>
        </w:tc>
        <w:tc>
          <w:tcPr>
            <w:tcW w:w="3508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課程</w:t>
            </w:r>
            <w:r w:rsidR="00E97FC9">
              <w:rPr>
                <w:rFonts w:eastAsia="標楷體" w:hint="eastAsia"/>
                <w:b/>
                <w:bCs/>
              </w:rPr>
              <w:t>主題</w:t>
            </w:r>
          </w:p>
        </w:tc>
        <w:tc>
          <w:tcPr>
            <w:tcW w:w="3340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日期</w:t>
            </w:r>
            <w:r w:rsidR="00E21B16">
              <w:rPr>
                <w:rFonts w:eastAsia="標楷體" w:hint="eastAsia"/>
                <w:b/>
                <w:bCs/>
              </w:rPr>
              <w:t>、時間</w:t>
            </w: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師資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E97FC9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7C6355" w:rsidRDefault="007C6355" w:rsidP="00391D96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28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29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 w:rsidRPr="00F06C15">
              <w:rPr>
                <w:rFonts w:eastAsia="標楷體" w:hint="eastAsia"/>
              </w:rPr>
              <w:t>)</w:t>
            </w:r>
          </w:p>
          <w:p w:rsidR="007C6355" w:rsidRPr="008E2A03" w:rsidRDefault="007C6355" w:rsidP="00EF65A5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F06C15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7C6355" w:rsidRPr="00391D96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4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四</w:t>
            </w:r>
            <w:r w:rsidRPr="00391D96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</w:t>
            </w: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5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五</w:t>
            </w:r>
            <w:r w:rsidRPr="00391D96">
              <w:rPr>
                <w:rFonts w:eastAsia="標楷體" w:hint="eastAsia"/>
              </w:rPr>
              <w:t>)</w:t>
            </w:r>
          </w:p>
          <w:p w:rsidR="007C6355" w:rsidRPr="00F06C15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上課</w:t>
            </w:r>
            <w:r w:rsidRPr="00391D96">
              <w:rPr>
                <w:rFonts w:eastAsia="標楷體" w:hint="eastAsia"/>
              </w:rPr>
              <w:t>09:00</w:t>
            </w:r>
            <w:r w:rsidRPr="00391D96">
              <w:rPr>
                <w:rFonts w:eastAsia="標楷體" w:hint="eastAsia"/>
              </w:rPr>
              <w:t>、下課</w:t>
            </w:r>
            <w:r w:rsidRPr="00391D96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</w:t>
            </w:r>
            <w:proofErr w:type="gramStart"/>
            <w:r w:rsidRPr="00C24AD8">
              <w:rPr>
                <w:rFonts w:eastAsia="標楷體" w:hint="eastAsia"/>
              </w:rPr>
              <w:t>瑋</w:t>
            </w:r>
            <w:proofErr w:type="gramEnd"/>
            <w:r w:rsidRPr="00C24AD8">
              <w:rPr>
                <w:rFonts w:eastAsia="標楷體" w:hint="eastAsia"/>
              </w:rPr>
              <w:t>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張滄濱、黃建棠、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3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snapToGrid w:val="0"/>
              <w:jc w:val="center"/>
              <w:rPr>
                <w:rFonts w:eastAsia="標楷體"/>
                <w:bCs/>
                <w:color w:val="FF0000"/>
              </w:rPr>
            </w:pPr>
            <w:r w:rsidRPr="00E83126">
              <w:rPr>
                <w:rFonts w:eastAsia="標楷體" w:hint="eastAsia"/>
                <w:bCs/>
              </w:rPr>
              <w:t>電腦</w:t>
            </w:r>
            <w:r w:rsidR="00C41DA4">
              <w:rPr>
                <w:rFonts w:eastAsia="標楷體" w:hint="eastAsia"/>
                <w:bCs/>
              </w:rPr>
              <w:t>文書處理</w:t>
            </w:r>
            <w:r w:rsidRPr="00E83126">
              <w:rPr>
                <w:rFonts w:eastAsia="標楷體" w:hint="eastAsia"/>
                <w:bCs/>
              </w:rPr>
              <w:t>課程</w:t>
            </w:r>
            <w:r w:rsidR="006B28F6"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</w:t>
            </w:r>
            <w:r w:rsidR="006B28F6" w:rsidRPr="006B28F6">
              <w:rPr>
                <w:rFonts w:eastAsia="標楷體" w:hint="eastAsia"/>
                <w:bCs/>
              </w:rPr>
              <w:t>免費辦公軟體</w:t>
            </w:r>
            <w:r w:rsidR="006B28F6" w:rsidRPr="006B28F6">
              <w:rPr>
                <w:rFonts w:eastAsia="標楷體"/>
                <w:bCs/>
              </w:rPr>
              <w:t>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F06C15" w:rsidRDefault="00391D96" w:rsidP="00402D17">
            <w:pPr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="00A041EB"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23</w:t>
            </w:r>
            <w:r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 w:rsidRPr="00F06C15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~11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25</w:t>
            </w:r>
            <w:r w:rsidR="00A041EB" w:rsidRPr="00F06C15">
              <w:rPr>
                <w:rFonts w:eastAsia="標楷體"/>
              </w:rPr>
              <w:t>日</w:t>
            </w:r>
            <w:r w:rsidR="00A041EB"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 w:rsidR="00A041EB"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402D17">
            <w:pPr>
              <w:ind w:rightChars="-45" w:right="-108"/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/>
              </w:rPr>
              <w:t>陳宏嘉</w:t>
            </w:r>
            <w:r w:rsidR="00E85EE6" w:rsidRPr="00C24AD8">
              <w:rPr>
                <w:rFonts w:eastAsia="標楷體" w:hint="eastAsia"/>
              </w:rPr>
              <w:t>（主講）、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/>
              </w:rPr>
              <w:t>賴俊吉</w:t>
            </w:r>
            <w:r w:rsidR="00E85EE6" w:rsidRPr="00C24AD8">
              <w:rPr>
                <w:rFonts w:eastAsia="標楷體" w:hint="eastAsia"/>
              </w:rPr>
              <w:t>、吳佳穎、</w:t>
            </w:r>
            <w:r w:rsidR="000837DA" w:rsidRPr="00C24AD8">
              <w:rPr>
                <w:rFonts w:eastAsia="標楷體"/>
              </w:rPr>
              <w:br/>
            </w:r>
            <w:r w:rsidR="00E85EE6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F37208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中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37208" w:rsidRDefault="00A041EB" w:rsidP="003827D8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37208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1</w:t>
            </w:r>
            <w:r w:rsidRPr="00F37208">
              <w:rPr>
                <w:rFonts w:eastAsia="標楷體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37208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五</w:t>
            </w:r>
            <w:r w:rsidRPr="00F37208">
              <w:rPr>
                <w:rFonts w:eastAsia="標楷體" w:hint="eastAsia"/>
              </w:rPr>
              <w:t>)</w:t>
            </w:r>
          </w:p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 w:rsidRPr="00F37208">
              <w:rPr>
                <w:rFonts w:eastAsia="標楷體" w:hint="eastAsia"/>
              </w:rPr>
              <w:t>上課</w:t>
            </w:r>
            <w:r w:rsidRPr="00F37208">
              <w:rPr>
                <w:rFonts w:eastAsia="標楷體" w:hint="eastAsia"/>
              </w:rPr>
              <w:t>09:00</w:t>
            </w:r>
            <w:r w:rsidRPr="00F37208">
              <w:rPr>
                <w:rFonts w:eastAsia="標楷體" w:hint="eastAsia"/>
              </w:rPr>
              <w:t>、下課</w:t>
            </w:r>
            <w:r w:rsidRPr="00F37208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</w:t>
            </w:r>
            <w:proofErr w:type="gramStart"/>
            <w:r w:rsidRPr="00C24AD8">
              <w:rPr>
                <w:rFonts w:eastAsia="標楷體" w:hint="eastAsia"/>
              </w:rPr>
              <w:t>瑋</w:t>
            </w:r>
            <w:proofErr w:type="gramEnd"/>
            <w:r w:rsidRPr="00C24AD8">
              <w:rPr>
                <w:rFonts w:eastAsia="標楷體" w:hint="eastAsia"/>
              </w:rPr>
              <w:t>（主講）、</w:t>
            </w:r>
            <w:r w:rsidRPr="00C24AD8">
              <w:rPr>
                <w:rFonts w:eastAsia="標楷體"/>
              </w:rPr>
              <w:br/>
            </w:r>
            <w:proofErr w:type="gramStart"/>
            <w:r w:rsidR="00AE5597" w:rsidRPr="00C24AD8">
              <w:rPr>
                <w:rFonts w:eastAsia="標楷體" w:hint="eastAsia"/>
              </w:rPr>
              <w:t>孫念慈</w:t>
            </w:r>
            <w:proofErr w:type="gramEnd"/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16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二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17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三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C41DA4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09:00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</w:t>
            </w:r>
            <w:proofErr w:type="gramStart"/>
            <w:r w:rsidRPr="00C24AD8">
              <w:rPr>
                <w:rFonts w:eastAsia="標楷體" w:hint="eastAsia"/>
              </w:rPr>
              <w:t>瑋</w:t>
            </w:r>
            <w:proofErr w:type="gramEnd"/>
            <w:r w:rsidRPr="00C24AD8">
              <w:rPr>
                <w:rFonts w:eastAsia="標楷體" w:hint="eastAsia"/>
              </w:rPr>
              <w:t>（主講）、</w:t>
            </w:r>
            <w:r w:rsidRPr="00C24AD8">
              <w:rPr>
                <w:rFonts w:eastAsia="標楷體"/>
              </w:rPr>
              <w:br/>
            </w:r>
            <w:proofErr w:type="gramStart"/>
            <w:r w:rsidR="00AE5597" w:rsidRPr="00C24AD8">
              <w:rPr>
                <w:rFonts w:eastAsia="標楷體" w:hint="eastAsia"/>
              </w:rPr>
              <w:t>孫念慈</w:t>
            </w:r>
            <w:proofErr w:type="gramEnd"/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/>
              </w:rPr>
              <w:t>18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四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 w:rsidRPr="00B3289A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9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五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AB60BF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10:</w:t>
            </w:r>
            <w:r w:rsidR="00F71E61">
              <w:rPr>
                <w:rFonts w:eastAsia="標楷體" w:hint="eastAsia"/>
              </w:rPr>
              <w:t>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</w:t>
            </w:r>
            <w:r w:rsidR="00E85EE6" w:rsidRPr="00C24AD8">
              <w:rPr>
                <w:rFonts w:eastAsia="標楷體" w:hint="eastAsia"/>
              </w:rPr>
              <w:t>（主講）</w:t>
            </w:r>
            <w:r w:rsidRPr="00C24AD8">
              <w:rPr>
                <w:rFonts w:eastAsia="標楷體" w:hint="eastAsia"/>
              </w:rPr>
              <w:t>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Default="00A041EB" w:rsidP="00F40BC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06C15" w:rsidRDefault="00A041EB" w:rsidP="00A041EB">
            <w:pPr>
              <w:ind w:rightChars="-56" w:right="-13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11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六</w:t>
            </w:r>
            <w:r w:rsidRPr="00F06C15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B824EA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</w:t>
            </w:r>
            <w:proofErr w:type="gramStart"/>
            <w:r w:rsidRPr="00C24AD8">
              <w:rPr>
                <w:rFonts w:eastAsia="標楷體" w:hint="eastAsia"/>
              </w:rPr>
              <w:t>瑋</w:t>
            </w:r>
            <w:proofErr w:type="gramEnd"/>
            <w:r w:rsidRPr="00C24AD8">
              <w:rPr>
                <w:rFonts w:eastAsia="標楷體" w:hint="eastAsia"/>
              </w:rPr>
              <w:t>（主講）、</w:t>
            </w:r>
            <w:r w:rsidRPr="00C24AD8">
              <w:rPr>
                <w:rFonts w:eastAsia="標楷體"/>
              </w:rPr>
              <w:br/>
            </w:r>
            <w:proofErr w:type="gramStart"/>
            <w:r w:rsidR="00AE5597" w:rsidRPr="00C24AD8">
              <w:rPr>
                <w:rFonts w:eastAsia="標楷體" w:hint="eastAsia"/>
              </w:rPr>
              <w:t>孫念慈</w:t>
            </w:r>
            <w:proofErr w:type="gramEnd"/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</w:tbl>
    <w:p w:rsidR="00DB4328" w:rsidRPr="004E4A8D" w:rsidRDefault="000668A5" w:rsidP="004E4A8D">
      <w:pPr>
        <w:numPr>
          <w:ilvl w:val="0"/>
          <w:numId w:val="6"/>
        </w:numPr>
        <w:spacing w:line="360" w:lineRule="auto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師資陣容</w:t>
      </w:r>
      <w:r w:rsidR="004E4A8D" w:rsidRPr="004E4A8D">
        <w:rPr>
          <w:rFonts w:eastAsia="標楷體" w:hint="eastAsia"/>
          <w:b/>
          <w:bCs/>
        </w:rPr>
        <w:t>（依姓氏排列</w:t>
      </w:r>
      <w:r w:rsidR="004E4A8D">
        <w:rPr>
          <w:rFonts w:eastAsia="標楷體" w:hint="eastAsia"/>
          <w:b/>
          <w:bCs/>
        </w:rPr>
        <w:t>）</w:t>
      </w:r>
      <w:r w:rsidR="00DB4328" w:rsidRPr="004E4A8D">
        <w:rPr>
          <w:rFonts w:eastAsia="標楷體" w:hint="eastAsia"/>
          <w:b/>
          <w:bCs/>
        </w:rPr>
        <w:t>：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吳佳穎</w:t>
      </w:r>
      <w:proofErr w:type="gramStart"/>
      <w:r w:rsidRPr="00C24AD8">
        <w:rPr>
          <w:rFonts w:eastAsia="標楷體" w:hint="eastAsia"/>
        </w:rPr>
        <w:t>─</w:t>
      </w:r>
      <w:proofErr w:type="gramEnd"/>
      <w:r w:rsidRPr="00C24AD8">
        <w:rPr>
          <w:rFonts w:eastAsia="標楷體" w:hint="eastAsia"/>
        </w:rPr>
        <w:t>凌網科技工程師。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邱振綸</w:t>
      </w:r>
      <w:proofErr w:type="gramStart"/>
      <w:r w:rsidRPr="00C24AD8">
        <w:rPr>
          <w:rFonts w:eastAsia="標楷體" w:hint="eastAsia"/>
        </w:rPr>
        <w:t>─</w:t>
      </w:r>
      <w:proofErr w:type="gramEnd"/>
      <w:r w:rsidRPr="00C24AD8">
        <w:rPr>
          <w:rFonts w:eastAsia="標楷體" w:hint="eastAsia"/>
        </w:rPr>
        <w:t>國立臺灣圖書館館員。</w:t>
      </w:r>
    </w:p>
    <w:p w:rsidR="00AE5597" w:rsidRPr="00C24AD8" w:rsidRDefault="00AE5597" w:rsidP="00AE5597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proofErr w:type="gramStart"/>
      <w:r w:rsidRPr="00C24AD8">
        <w:rPr>
          <w:rFonts w:eastAsia="標楷體" w:hint="eastAsia"/>
        </w:rPr>
        <w:t>孫念慈─</w:t>
      </w:r>
      <w:proofErr w:type="gramEnd"/>
      <w:r w:rsidRPr="00C24AD8">
        <w:rPr>
          <w:rFonts w:eastAsia="標楷體" w:hint="eastAsia"/>
        </w:rPr>
        <w:t>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張滄濱</w:t>
      </w:r>
      <w:proofErr w:type="gramStart"/>
      <w:r w:rsidRPr="00C24AD8">
        <w:rPr>
          <w:rFonts w:eastAsia="標楷體" w:hint="eastAsia"/>
        </w:rPr>
        <w:t>─</w:t>
      </w:r>
      <w:proofErr w:type="gramEnd"/>
      <w:r w:rsidRPr="00C24AD8">
        <w:rPr>
          <w:rFonts w:eastAsia="標楷體" w:hint="eastAsia"/>
        </w:rPr>
        <w:t>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陳宏嘉</w:t>
      </w:r>
      <w:proofErr w:type="gramStart"/>
      <w:r w:rsidRPr="00C24AD8">
        <w:rPr>
          <w:rFonts w:eastAsia="標楷體" w:hint="eastAsia"/>
        </w:rPr>
        <w:t>─</w:t>
      </w:r>
      <w:proofErr w:type="gramEnd"/>
      <w:r w:rsidRPr="00C24AD8">
        <w:rPr>
          <w:rFonts w:eastAsia="標楷體" w:hint="eastAsia"/>
        </w:rPr>
        <w:t>淡江大學視障資源中心盲用電腦講師。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黃帝</w:t>
      </w:r>
      <w:proofErr w:type="gramStart"/>
      <w:r w:rsidRPr="00C24AD8">
        <w:rPr>
          <w:rFonts w:eastAsia="標楷體" w:hint="eastAsia"/>
        </w:rPr>
        <w:t>瑋─</w:t>
      </w:r>
      <w:proofErr w:type="gramEnd"/>
      <w:r w:rsidRPr="00C24AD8">
        <w:rPr>
          <w:rFonts w:eastAsia="標楷體" w:hint="eastAsia"/>
        </w:rPr>
        <w:t>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黃建棠</w:t>
      </w:r>
      <w:proofErr w:type="gramStart"/>
      <w:r w:rsidRPr="00C24AD8">
        <w:rPr>
          <w:rFonts w:eastAsia="標楷體" w:hint="eastAsia"/>
        </w:rPr>
        <w:t>─</w:t>
      </w:r>
      <w:proofErr w:type="gramEnd"/>
      <w:r w:rsidRPr="00C24AD8">
        <w:rPr>
          <w:rFonts w:eastAsia="標楷體" w:hint="eastAsia"/>
        </w:rPr>
        <w:t>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溫志傑</w:t>
      </w:r>
      <w:proofErr w:type="gramStart"/>
      <w:r w:rsidRPr="00C24AD8">
        <w:rPr>
          <w:rFonts w:eastAsia="標楷體" w:hint="eastAsia"/>
        </w:rPr>
        <w:t>─</w:t>
      </w:r>
      <w:proofErr w:type="gramEnd"/>
      <w:r w:rsidRPr="00C24AD8">
        <w:rPr>
          <w:rFonts w:eastAsia="標楷體" w:hint="eastAsia"/>
        </w:rPr>
        <w:t>凌網科技專案管理師。</w:t>
      </w:r>
    </w:p>
    <w:p w:rsidR="004E4A8D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賴俊吉</w:t>
      </w:r>
      <w:proofErr w:type="gramStart"/>
      <w:r w:rsidRPr="00AE5597">
        <w:rPr>
          <w:rFonts w:eastAsia="標楷體" w:hint="eastAsia"/>
        </w:rPr>
        <w:t>─</w:t>
      </w:r>
      <w:proofErr w:type="gramEnd"/>
      <w:r w:rsidRPr="00AE5597">
        <w:rPr>
          <w:rFonts w:eastAsia="標楷體" w:hint="eastAsia"/>
        </w:rPr>
        <w:t>淡江大學視障資源中心</w:t>
      </w:r>
      <w:r w:rsidRPr="004E4A8D">
        <w:rPr>
          <w:rFonts w:eastAsia="標楷體" w:hint="eastAsia"/>
        </w:rPr>
        <w:t>盲用電腦講師</w:t>
      </w:r>
      <w:r>
        <w:rPr>
          <w:rFonts w:eastAsia="標楷體" w:hint="eastAsia"/>
        </w:rPr>
        <w:t>。</w:t>
      </w:r>
    </w:p>
    <w:p w:rsidR="00226A4B" w:rsidRDefault="00226A4B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703BC8" w:rsidRPr="007611D3" w:rsidRDefault="004D729B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7611D3">
        <w:rPr>
          <w:rFonts w:eastAsia="標楷體" w:hint="eastAsia"/>
          <w:b/>
          <w:bCs/>
        </w:rPr>
        <w:lastRenderedPageBreak/>
        <w:t>各</w:t>
      </w:r>
      <w:r w:rsidR="001B7ECD" w:rsidRPr="007611D3">
        <w:rPr>
          <w:rFonts w:eastAsia="標楷體" w:hint="eastAsia"/>
          <w:b/>
          <w:bCs/>
        </w:rPr>
        <w:t>主題</w:t>
      </w:r>
      <w:r w:rsidR="00204AEA" w:rsidRPr="007611D3">
        <w:rPr>
          <w:rFonts w:eastAsia="標楷體" w:hint="eastAsia"/>
          <w:b/>
          <w:bCs/>
        </w:rPr>
        <w:t>課程</w:t>
      </w:r>
      <w:r w:rsidR="00703BC8" w:rsidRPr="007611D3">
        <w:rPr>
          <w:rFonts w:eastAsia="標楷體"/>
          <w:b/>
          <w:bCs/>
        </w:rPr>
        <w:t>內容：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224DC6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224DC6">
        <w:rPr>
          <w:rFonts w:eastAsia="標楷體" w:hint="eastAsia"/>
          <w:b/>
          <w:bCs/>
        </w:rPr>
        <w:t>智慧型手機進階課程《娛樂生活應用班》</w:t>
      </w:r>
      <w:r w:rsidRPr="00224DC6">
        <w:rPr>
          <w:rFonts w:eastAsia="標楷體" w:hint="eastAsia"/>
        </w:rPr>
        <w:t>：</w:t>
      </w:r>
    </w:p>
    <w:p w:rsidR="00AF073D" w:rsidRDefault="00AF073D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24DC6">
        <w:rPr>
          <w:rFonts w:eastAsia="標楷體" w:hint="eastAsia"/>
          <w:bCs/>
        </w:rPr>
        <w:t>參與本課程需具備操作</w:t>
      </w:r>
      <w:r w:rsidRPr="00224DC6">
        <w:rPr>
          <w:rFonts w:eastAsia="標楷體" w:hint="eastAsia"/>
          <w:bCs/>
        </w:rPr>
        <w:t>Voice Over</w:t>
      </w:r>
      <w:r w:rsidRPr="00224DC6">
        <w:rPr>
          <w:rFonts w:eastAsia="標楷體" w:hint="eastAsia"/>
          <w:bCs/>
        </w:rPr>
        <w:t>（旁白）或</w:t>
      </w:r>
      <w:proofErr w:type="spellStart"/>
      <w:r w:rsidRPr="00224DC6">
        <w:rPr>
          <w:rFonts w:eastAsia="標楷體"/>
          <w:bCs/>
        </w:rPr>
        <w:t>TalkBack</w:t>
      </w:r>
      <w:proofErr w:type="spellEnd"/>
      <w:r w:rsidRPr="00224DC6">
        <w:rPr>
          <w:rFonts w:eastAsia="標楷體" w:hint="eastAsia"/>
          <w:bCs/>
        </w:rPr>
        <w:t>基本能力。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</w:rPr>
        <w:t>財政部「統一發票兌獎」</w:t>
      </w:r>
      <w:r w:rsidRPr="00311C64">
        <w:rPr>
          <w:rFonts w:eastAsia="標楷體" w:hint="eastAsia"/>
        </w:rPr>
        <w:t>APP</w:t>
      </w:r>
      <w:r w:rsidRPr="00311C64">
        <w:rPr>
          <w:rFonts w:eastAsia="標楷體" w:hint="eastAsia"/>
        </w:rPr>
        <w:t>（</w:t>
      </w:r>
      <w:r w:rsidRPr="00311C64">
        <w:rPr>
          <w:rFonts w:eastAsia="標楷體" w:hint="eastAsia"/>
        </w:rPr>
        <w:t>3</w:t>
      </w:r>
      <w:r w:rsidRPr="00311C64">
        <w:rPr>
          <w:rFonts w:eastAsia="標楷體" w:hint="eastAsia"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「中央氣象局</w:t>
      </w:r>
      <w:r w:rsidRPr="00311C64">
        <w:rPr>
          <w:rFonts w:eastAsia="標楷體" w:hint="eastAsia"/>
          <w:bCs/>
        </w:rPr>
        <w:t>W</w:t>
      </w:r>
      <w:r w:rsidRPr="00311C64">
        <w:rPr>
          <w:rFonts w:eastAsia="標楷體" w:hint="eastAsia"/>
          <w:bCs/>
        </w:rPr>
        <w:t>」看氣象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自動產生社群互動圖片「抽</w:t>
      </w:r>
      <w:proofErr w:type="gramStart"/>
      <w:r w:rsidRPr="00311C64">
        <w:rPr>
          <w:rFonts w:eastAsia="標楷體" w:hint="eastAsia"/>
          <w:bCs/>
        </w:rPr>
        <w:t>抽美圖美句</w:t>
      </w:r>
      <w:proofErr w:type="gramEnd"/>
      <w:r w:rsidRPr="00311C64">
        <w:rPr>
          <w:rFonts w:eastAsia="標楷體" w:hint="eastAsia"/>
          <w:bCs/>
        </w:rPr>
        <w:t>」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653D99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查公車（臺灣等公車）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或當地的等公車</w:t>
      </w:r>
      <w:r w:rsidRPr="00311C64">
        <w:rPr>
          <w:rFonts w:eastAsia="標楷體" w:hint="eastAsia"/>
          <w:bCs/>
        </w:rPr>
        <w:t>APP</w:t>
      </w:r>
      <w:r w:rsidR="00653D99" w:rsidRPr="00311C64">
        <w:rPr>
          <w:rFonts w:eastAsia="標楷體" w:hint="eastAsia"/>
          <w:bCs/>
        </w:rPr>
        <w:t>（</w:t>
      </w:r>
      <w:r w:rsidR="00653D99" w:rsidRPr="00311C64">
        <w:rPr>
          <w:rFonts w:eastAsia="標楷體" w:hint="eastAsia"/>
          <w:bCs/>
        </w:rPr>
        <w:t>1</w:t>
      </w:r>
      <w:r w:rsidR="00653D99"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</w:t>
      </w:r>
      <w:r w:rsidRPr="00311C64">
        <w:rPr>
          <w:rFonts w:eastAsia="標楷體" w:hint="eastAsia"/>
          <w:bCs/>
        </w:rPr>
        <w:t>叫車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1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 Eats</w:t>
      </w:r>
      <w:r w:rsidRPr="00311C64">
        <w:rPr>
          <w:rFonts w:eastAsia="標楷體" w:hint="eastAsia"/>
          <w:bCs/>
        </w:rPr>
        <w:t>食物外送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2</w:t>
      </w:r>
      <w:r w:rsidRPr="00311C64">
        <w:rPr>
          <w:rFonts w:eastAsia="標楷體" w:hint="eastAsia"/>
          <w:bCs/>
        </w:rPr>
        <w:t>小時）。</w:t>
      </w:r>
    </w:p>
    <w:p w:rsidR="00653D99" w:rsidRDefault="00653D99" w:rsidP="00653D99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3D72E1">
        <w:rPr>
          <w:rFonts w:eastAsia="標楷體" w:hint="eastAsia"/>
          <w:bCs/>
        </w:rPr>
        <w:t>視障電子資源整合查詢系統</w:t>
      </w:r>
      <w:proofErr w:type="gramStart"/>
      <w:r w:rsidRPr="003D72E1">
        <w:rPr>
          <w:rFonts w:eastAsia="標楷體" w:hint="eastAsia"/>
          <w:bCs/>
        </w:rPr>
        <w:t>─</w:t>
      </w:r>
      <w:proofErr w:type="gramEnd"/>
      <w:r w:rsidRPr="003D72E1">
        <w:rPr>
          <w:rFonts w:eastAsia="標楷體" w:hint="eastAsia"/>
          <w:bCs/>
        </w:rPr>
        <w:t>視障隨身聽</w:t>
      </w:r>
      <w:r w:rsidRPr="003D72E1">
        <w:rPr>
          <w:rFonts w:eastAsia="標楷體" w:hint="eastAsia"/>
          <w:bCs/>
        </w:rPr>
        <w:t>APP</w:t>
      </w:r>
      <w:r w:rsidRPr="003D72E1">
        <w:rPr>
          <w:rFonts w:eastAsia="標楷體" w:hint="eastAsia"/>
          <w:bCs/>
        </w:rPr>
        <w:t>操作教學（</w:t>
      </w:r>
      <w:r w:rsidRPr="003D72E1">
        <w:rPr>
          <w:rFonts w:eastAsia="標楷體" w:hint="eastAsia"/>
          <w:bCs/>
        </w:rPr>
        <w:t>4</w:t>
      </w:r>
      <w:r w:rsidRPr="003D72E1">
        <w:rPr>
          <w:rFonts w:eastAsia="標楷體" w:hint="eastAsia"/>
          <w:bCs/>
        </w:rPr>
        <w:t>小時）</w:t>
      </w:r>
      <w:r w:rsidRPr="003D72E1">
        <w:rPr>
          <w:rFonts w:eastAsia="標楷體" w:hint="eastAsia"/>
        </w:rPr>
        <w:t>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224DC6">
        <w:rPr>
          <w:rFonts w:eastAsia="標楷體" w:hint="eastAsia"/>
        </w:rPr>
        <w:t>中午休息</w:t>
      </w:r>
      <w:r w:rsidRPr="00224DC6">
        <w:rPr>
          <w:rFonts w:eastAsia="標楷體" w:hint="eastAsia"/>
          <w:bCs/>
        </w:rPr>
        <w:t>（</w:t>
      </w:r>
      <w:r w:rsidR="00224DC6" w:rsidRPr="00224DC6">
        <w:rPr>
          <w:rFonts w:eastAsia="標楷體" w:hint="eastAsia"/>
          <w:bCs/>
        </w:rPr>
        <w:t>1</w:t>
      </w:r>
      <w:r w:rsidR="00224DC6" w:rsidRPr="00224DC6">
        <w:rPr>
          <w:rFonts w:eastAsia="標楷體" w:hint="eastAsia"/>
          <w:bCs/>
        </w:rPr>
        <w:t>至</w:t>
      </w:r>
      <w:r w:rsidRPr="00224DC6">
        <w:rPr>
          <w:rFonts w:eastAsia="標楷體" w:hint="eastAsia"/>
          <w:bCs/>
        </w:rPr>
        <w:t>1.5</w:t>
      </w:r>
      <w:r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653D99">
        <w:rPr>
          <w:rFonts w:eastAsia="標楷體" w:hint="eastAsia"/>
          <w:bCs/>
        </w:rPr>
        <w:t>視不同場次而定</w:t>
      </w:r>
      <w:r w:rsidRPr="00224DC6">
        <w:rPr>
          <w:rFonts w:eastAsia="標楷體" w:hint="eastAsia"/>
          <w:bCs/>
        </w:rPr>
        <w:t>）</w:t>
      </w:r>
      <w:r w:rsidRPr="00224DC6">
        <w:rPr>
          <w:rFonts w:eastAsia="標楷體" w:hint="eastAsia"/>
        </w:rPr>
        <w:t>。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A13F2E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B3289A">
        <w:rPr>
          <w:rFonts w:eastAsia="標楷體" w:hint="eastAsia"/>
          <w:b/>
          <w:bCs/>
        </w:rPr>
        <w:t>智慧型手機進階課程《相機與翻拍架應用班》</w:t>
      </w:r>
      <w:r w:rsidRPr="00A13F2E">
        <w:rPr>
          <w:rFonts w:eastAsia="標楷體" w:hint="eastAsia"/>
        </w:rPr>
        <w:t>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6E5C9A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E5C9A">
        <w:rPr>
          <w:rFonts w:eastAsia="標楷體" w:hint="eastAsia"/>
        </w:rPr>
        <w:t>參與本課程需具備操作</w:t>
      </w:r>
      <w:r w:rsidRPr="006E5C9A">
        <w:rPr>
          <w:rFonts w:eastAsia="標楷體" w:hint="eastAsia"/>
        </w:rPr>
        <w:t>Voice Over</w:t>
      </w:r>
      <w:r w:rsidRPr="006E5C9A">
        <w:rPr>
          <w:rFonts w:eastAsia="標楷體" w:hint="eastAsia"/>
        </w:rPr>
        <w:t>（旁白）或</w:t>
      </w:r>
      <w:proofErr w:type="spellStart"/>
      <w:r w:rsidRPr="006E5C9A">
        <w:rPr>
          <w:rFonts w:eastAsia="標楷體"/>
        </w:rPr>
        <w:t>TalkBack</w:t>
      </w:r>
      <w:proofErr w:type="spellEnd"/>
      <w:r w:rsidRPr="006E5C9A">
        <w:rPr>
          <w:rFonts w:eastAsia="標楷體" w:hint="eastAsia"/>
        </w:rPr>
        <w:t>基本能力。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DIY</w:t>
      </w:r>
      <w:r w:rsidRPr="00FD452F">
        <w:rPr>
          <w:rFonts w:eastAsia="標楷體" w:hint="eastAsia"/>
        </w:rPr>
        <w:t>實作</w:t>
      </w:r>
      <w:proofErr w:type="gramStart"/>
      <w:r w:rsidRPr="00FD452F">
        <w:rPr>
          <w:rFonts w:eastAsia="標楷體" w:hint="eastAsia"/>
        </w:rPr>
        <w:t>─</w:t>
      </w:r>
      <w:proofErr w:type="gramEnd"/>
      <w:r w:rsidRPr="00FD452F">
        <w:rPr>
          <w:rFonts w:eastAsia="標楷體" w:hint="eastAsia"/>
        </w:rPr>
        <w:t>視障者專用固定式翻拍支架</w:t>
      </w:r>
      <w:r w:rsidRPr="00FD452F">
        <w:rPr>
          <w:rFonts w:eastAsia="標楷體" w:hint="eastAsia"/>
          <w:bCs/>
        </w:rPr>
        <w:t>（</w:t>
      </w:r>
      <w:r w:rsidRPr="00FD452F"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P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BD7A0A">
        <w:rPr>
          <w:rFonts w:eastAsia="標楷體" w:hint="eastAsia"/>
        </w:rPr>
        <w:t>智慧型手機拍照基本操作</w:t>
      </w:r>
      <w:r w:rsidR="0046032C">
        <w:rPr>
          <w:rFonts w:eastAsia="標楷體" w:hint="eastAsia"/>
        </w:rPr>
        <w:t>說明</w:t>
      </w:r>
      <w:r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文字</w:t>
      </w:r>
      <w:r w:rsidRPr="00FD452F">
        <w:rPr>
          <w:rFonts w:eastAsia="標楷體" w:hint="eastAsia"/>
        </w:rPr>
        <w:t>OCR</w:t>
      </w:r>
      <w:r w:rsidRPr="00FD452F">
        <w:rPr>
          <w:rFonts w:eastAsia="標楷體" w:hint="eastAsia"/>
        </w:rPr>
        <w:t>（電子書</w:t>
      </w:r>
      <w:proofErr w:type="gramStart"/>
      <w:r w:rsidRPr="00FD452F">
        <w:rPr>
          <w:rFonts w:eastAsia="標楷體" w:hint="eastAsia"/>
        </w:rPr>
        <w:t>僮</w:t>
      </w:r>
      <w:proofErr w:type="gramEnd"/>
      <w:r w:rsidRPr="00FD452F">
        <w:rPr>
          <w:rFonts w:eastAsia="標楷體" w:hint="eastAsia"/>
        </w:rPr>
        <w:t>碎</w:t>
      </w:r>
      <w:proofErr w:type="gramStart"/>
      <w:r w:rsidRPr="00FD452F">
        <w:rPr>
          <w:rFonts w:eastAsia="標楷體" w:hint="eastAsia"/>
        </w:rPr>
        <w:t>碎</w:t>
      </w:r>
      <w:proofErr w:type="gramEnd"/>
      <w:r w:rsidRPr="00FD452F">
        <w:rPr>
          <w:rFonts w:eastAsia="標楷體" w:hint="eastAsia"/>
        </w:rPr>
        <w:t>念）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>
        <w:rPr>
          <w:rFonts w:eastAsia="標楷體" w:hint="eastAsia"/>
        </w:rPr>
        <w:t>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拍照翻譯（</w:t>
      </w:r>
      <w:r w:rsidRPr="00FD452F">
        <w:rPr>
          <w:rFonts w:eastAsia="標楷體" w:hint="eastAsia"/>
        </w:rPr>
        <w:t>Google</w:t>
      </w:r>
      <w:r w:rsidRPr="00FD452F">
        <w:rPr>
          <w:rFonts w:eastAsia="標楷體" w:hint="eastAsia"/>
        </w:rPr>
        <w:t>掃描翻譯）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物品辨識</w:t>
      </w:r>
      <w:r w:rsidRPr="00FD452F">
        <w:rPr>
          <w:rFonts w:eastAsia="標楷體" w:hint="eastAsia"/>
        </w:rPr>
        <w:t>APP</w:t>
      </w:r>
      <w:r w:rsidRPr="00FD452F">
        <w:rPr>
          <w:rFonts w:eastAsia="標楷體" w:hint="eastAsia"/>
        </w:rPr>
        <w:t>（</w:t>
      </w:r>
      <w:proofErr w:type="spellStart"/>
      <w:r w:rsidRPr="00FD452F">
        <w:rPr>
          <w:rFonts w:eastAsia="標楷體" w:hint="eastAsia"/>
        </w:rPr>
        <w:t>TapTapSee</w:t>
      </w:r>
      <w:proofErr w:type="spellEnd"/>
      <w:r w:rsidRPr="00FD452F">
        <w:rPr>
          <w:rFonts w:eastAsia="標楷體" w:hint="eastAsia"/>
        </w:rPr>
        <w:t>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翻拍支架</w:t>
      </w:r>
      <w:r>
        <w:rPr>
          <w:rFonts w:eastAsia="標楷體" w:hint="eastAsia"/>
        </w:rPr>
        <w:t>與智慧型手機搭配操作練習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AD4A31" w:rsidRPr="00A96DC0" w:rsidRDefault="00AD4A31" w:rsidP="00AD4A3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96DC0">
        <w:rPr>
          <w:rFonts w:eastAsia="標楷體" w:hint="eastAsia"/>
          <w:bCs/>
        </w:rPr>
        <w:t>「</w:t>
      </w:r>
      <w:r w:rsidRPr="00A96DC0">
        <w:rPr>
          <w:rFonts w:eastAsia="標楷體" w:hint="eastAsia"/>
          <w:bCs/>
        </w:rPr>
        <w:t>Seek</w:t>
      </w:r>
      <w:r w:rsidRPr="00A96DC0">
        <w:rPr>
          <w:rFonts w:eastAsia="標楷體" w:hint="eastAsia"/>
          <w:bCs/>
        </w:rPr>
        <w:t>」動植物辨識</w:t>
      </w:r>
      <w:r w:rsidRPr="00A96DC0">
        <w:rPr>
          <w:rFonts w:eastAsia="標楷體" w:hint="eastAsia"/>
          <w:bCs/>
        </w:rPr>
        <w:t>APP</w:t>
      </w:r>
      <w:r w:rsidRPr="00A96DC0">
        <w:rPr>
          <w:rFonts w:eastAsia="標楷體" w:hint="eastAsia"/>
          <w:bCs/>
        </w:rPr>
        <w:t>（</w:t>
      </w:r>
      <w:r w:rsidRPr="00A96DC0">
        <w:rPr>
          <w:rFonts w:eastAsia="標楷體" w:hint="eastAsia"/>
          <w:bCs/>
        </w:rPr>
        <w:t>1</w:t>
      </w:r>
      <w:r w:rsidRPr="00A96DC0">
        <w:rPr>
          <w:rFonts w:eastAsia="標楷體" w:hint="eastAsia"/>
          <w:bCs/>
        </w:rPr>
        <w:t>小時）。</w:t>
      </w:r>
    </w:p>
    <w:p w:rsidR="00311C64" w:rsidRPr="00AF073D" w:rsidRDefault="0046032C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proofErr w:type="gramStart"/>
      <w:r>
        <w:rPr>
          <w:rFonts w:eastAsia="標楷體" w:hint="eastAsia"/>
          <w:bCs/>
        </w:rPr>
        <w:t>超萌</w:t>
      </w:r>
      <w:r w:rsidR="00A96DC0">
        <w:rPr>
          <w:rFonts w:eastAsia="標楷體" w:hint="eastAsia"/>
          <w:bCs/>
        </w:rPr>
        <w:t>卡通</w:t>
      </w:r>
      <w:proofErr w:type="gramEnd"/>
      <w:r>
        <w:rPr>
          <w:rFonts w:eastAsia="標楷體" w:hint="eastAsia"/>
          <w:bCs/>
        </w:rPr>
        <w:t>風格</w:t>
      </w:r>
      <w:r w:rsidR="00A96DC0">
        <w:rPr>
          <w:rFonts w:eastAsia="標楷體" w:hint="eastAsia"/>
          <w:bCs/>
        </w:rPr>
        <w:t>大頭照</w:t>
      </w:r>
      <w:r>
        <w:rPr>
          <w:rFonts w:eastAsia="標楷體" w:hint="eastAsia"/>
          <w:bCs/>
        </w:rPr>
        <w:t>自動產出</w:t>
      </w:r>
      <w:r w:rsidR="00A96DC0" w:rsidRPr="00311C64">
        <w:rPr>
          <w:rFonts w:eastAsia="標楷體" w:hint="eastAsia"/>
          <w:bCs/>
        </w:rPr>
        <w:t>「</w:t>
      </w:r>
      <w:r w:rsidR="00AF073D" w:rsidRPr="00AF073D">
        <w:rPr>
          <w:rFonts w:eastAsia="標楷體"/>
          <w:bCs/>
        </w:rPr>
        <w:t>Voila AI Artist</w:t>
      </w:r>
      <w:r w:rsidR="00A96DC0" w:rsidRPr="00311C64">
        <w:rPr>
          <w:rFonts w:eastAsia="標楷體" w:hint="eastAsia"/>
          <w:bCs/>
        </w:rPr>
        <w:t>」</w:t>
      </w:r>
      <w:r w:rsidR="00A96DC0" w:rsidRPr="00311C64">
        <w:rPr>
          <w:rFonts w:eastAsia="標楷體" w:hint="eastAsia"/>
          <w:bCs/>
        </w:rPr>
        <w:t>APP</w:t>
      </w:r>
      <w:r w:rsidR="00A96DC0" w:rsidRPr="00311C64">
        <w:rPr>
          <w:rFonts w:eastAsia="標楷體" w:hint="eastAsia"/>
          <w:bCs/>
        </w:rPr>
        <w:t>（</w:t>
      </w:r>
      <w:r w:rsidR="00AF073D">
        <w:rPr>
          <w:rFonts w:eastAsia="標楷體" w:hint="eastAsia"/>
          <w:bCs/>
        </w:rPr>
        <w:t>1</w:t>
      </w:r>
      <w:r w:rsidR="00A96DC0" w:rsidRPr="00311C64">
        <w:rPr>
          <w:rFonts w:eastAsia="標楷體" w:hint="eastAsia"/>
          <w:bCs/>
        </w:rPr>
        <w:t>小時）</w:t>
      </w:r>
      <w:r w:rsidR="00A96DC0">
        <w:rPr>
          <w:rFonts w:eastAsia="標楷體" w:hint="eastAsia"/>
          <w:bCs/>
        </w:rPr>
        <w:t>。</w:t>
      </w:r>
    </w:p>
    <w:p w:rsidR="00497492" w:rsidRPr="00AF073D" w:rsidRDefault="00497492" w:rsidP="00497492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F073D">
        <w:rPr>
          <w:rFonts w:eastAsia="標楷體" w:hint="eastAsia"/>
          <w:bCs/>
        </w:rPr>
        <w:t>Google</w:t>
      </w:r>
      <w:r w:rsidRPr="00AF073D">
        <w:rPr>
          <w:rFonts w:eastAsia="標楷體" w:hint="eastAsia"/>
          <w:bCs/>
        </w:rPr>
        <w:t>雲端硬碟</w:t>
      </w:r>
      <w:proofErr w:type="gramStart"/>
      <w:r w:rsidRPr="00AF073D">
        <w:rPr>
          <w:rFonts w:eastAsia="標楷體" w:hint="eastAsia"/>
          <w:bCs/>
        </w:rPr>
        <w:t>─</w:t>
      </w:r>
      <w:proofErr w:type="gramEnd"/>
      <w:r w:rsidRPr="00AF073D">
        <w:rPr>
          <w:rFonts w:eastAsia="標楷體" w:hint="eastAsia"/>
          <w:bCs/>
        </w:rPr>
        <w:t>照片及檔案上傳、下載及分享（</w:t>
      </w:r>
      <w:r w:rsidRPr="00AF073D">
        <w:rPr>
          <w:rFonts w:eastAsia="標楷體" w:hint="eastAsia"/>
          <w:bCs/>
        </w:rPr>
        <w:t>1</w:t>
      </w:r>
      <w:r w:rsidRPr="00AF073D">
        <w:rPr>
          <w:rFonts w:eastAsia="標楷體" w:hint="eastAsia"/>
          <w:bCs/>
        </w:rPr>
        <w:t>小時）。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  <w:bCs/>
        </w:rPr>
        <w:t>視障電子資源整合查詢系統</w:t>
      </w:r>
      <w:proofErr w:type="gramStart"/>
      <w:r w:rsidRPr="00FD452F">
        <w:rPr>
          <w:rFonts w:eastAsia="標楷體" w:hint="eastAsia"/>
          <w:bCs/>
        </w:rPr>
        <w:t>─</w:t>
      </w:r>
      <w:proofErr w:type="gramEnd"/>
      <w:r w:rsidRPr="00FD452F">
        <w:rPr>
          <w:rFonts w:eastAsia="標楷體" w:hint="eastAsia"/>
          <w:bCs/>
        </w:rPr>
        <w:t>視障隨身聽</w:t>
      </w:r>
      <w:r w:rsidRPr="00FD452F">
        <w:rPr>
          <w:rFonts w:eastAsia="標楷體" w:hint="eastAsia"/>
          <w:bCs/>
        </w:rPr>
        <w:t>APP</w:t>
      </w:r>
      <w:r w:rsidRPr="00FD452F">
        <w:rPr>
          <w:rFonts w:eastAsia="標楷體" w:hint="eastAsia"/>
          <w:bCs/>
        </w:rPr>
        <w:t>操作教學（</w:t>
      </w:r>
      <w:r w:rsidRPr="00FD452F">
        <w:rPr>
          <w:rFonts w:eastAsia="標楷體" w:hint="eastAsia"/>
          <w:bCs/>
        </w:rPr>
        <w:t>4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3289A" w:rsidRDefault="00BD7A0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497492">
        <w:rPr>
          <w:rFonts w:eastAsia="標楷體" w:hint="eastAsia"/>
        </w:rPr>
        <w:t>中午休息</w:t>
      </w:r>
      <w:r w:rsidR="00AF073D" w:rsidRPr="00224DC6">
        <w:rPr>
          <w:rFonts w:eastAsia="標楷體" w:hint="eastAsia"/>
          <w:bCs/>
        </w:rPr>
        <w:t>（</w:t>
      </w:r>
      <w:r w:rsidR="00AF073D" w:rsidRPr="00224DC6">
        <w:rPr>
          <w:rFonts w:eastAsia="標楷體" w:hint="eastAsia"/>
          <w:bCs/>
        </w:rPr>
        <w:t>1</w:t>
      </w:r>
      <w:r w:rsidR="00AF073D" w:rsidRPr="00224DC6">
        <w:rPr>
          <w:rFonts w:eastAsia="標楷體" w:hint="eastAsia"/>
          <w:bCs/>
        </w:rPr>
        <w:t>至</w:t>
      </w:r>
      <w:r w:rsidR="00AF073D" w:rsidRPr="00224DC6">
        <w:rPr>
          <w:rFonts w:eastAsia="標楷體" w:hint="eastAsia"/>
          <w:bCs/>
        </w:rPr>
        <w:t>1.5</w:t>
      </w:r>
      <w:r w:rsidR="00AF073D"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AF073D">
        <w:rPr>
          <w:rFonts w:eastAsia="標楷體" w:hint="eastAsia"/>
          <w:bCs/>
        </w:rPr>
        <w:t>視不同場次而定</w:t>
      </w:r>
      <w:r w:rsidR="00AF073D" w:rsidRPr="00224DC6">
        <w:rPr>
          <w:rFonts w:eastAsia="標楷體" w:hint="eastAsia"/>
          <w:bCs/>
        </w:rPr>
        <w:t>）</w:t>
      </w:r>
      <w:r w:rsidRPr="00497492">
        <w:rPr>
          <w:rFonts w:eastAsia="標楷體" w:hint="eastAsia"/>
        </w:rPr>
        <w:t>。</w:t>
      </w:r>
    </w:p>
    <w:p w:rsidR="00497492" w:rsidRPr="00497492" w:rsidRDefault="00497492" w:rsidP="00497492">
      <w:pPr>
        <w:pStyle w:val="ad"/>
        <w:ind w:leftChars="0" w:left="1078" w:rightChars="235" w:right="564"/>
        <w:jc w:val="both"/>
        <w:rPr>
          <w:rFonts w:eastAsia="標楷體"/>
        </w:rPr>
      </w:pPr>
    </w:p>
    <w:p w:rsidR="006F3AE1" w:rsidRDefault="00C41DA4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  <w:b/>
          <w:bCs/>
        </w:rPr>
      </w:pPr>
      <w:r w:rsidRPr="00C41DA4">
        <w:rPr>
          <w:rFonts w:eastAsia="標楷體" w:hint="eastAsia"/>
          <w:b/>
          <w:bCs/>
        </w:rPr>
        <w:t>電腦文書處理課程《</w:t>
      </w:r>
      <w:r w:rsidR="006B28F6">
        <w:rPr>
          <w:rFonts w:eastAsia="標楷體" w:hint="eastAsia"/>
          <w:b/>
          <w:bCs/>
        </w:rPr>
        <w:t>免費辦公軟體</w:t>
      </w:r>
      <w:r w:rsidRPr="00C41DA4">
        <w:rPr>
          <w:rFonts w:eastAsia="標楷體"/>
          <w:b/>
          <w:bCs/>
        </w:rPr>
        <w:t>應用班</w:t>
      </w:r>
      <w:r w:rsidRPr="00C41DA4">
        <w:rPr>
          <w:rFonts w:eastAsia="標楷體" w:hint="eastAsia"/>
          <w:b/>
          <w:bCs/>
        </w:rPr>
        <w:t>》</w:t>
      </w:r>
      <w:r w:rsidR="00627F42" w:rsidRPr="006F3AE1">
        <w:rPr>
          <w:rFonts w:eastAsia="標楷體" w:hint="eastAsia"/>
        </w:rPr>
        <w:t>（北區場次</w:t>
      </w:r>
      <w:r w:rsidR="0049392D">
        <w:rPr>
          <w:rFonts w:eastAsia="標楷體" w:hint="eastAsia"/>
        </w:rPr>
        <w:t>4</w:t>
      </w:r>
      <w:r w:rsidR="00627F42" w:rsidRPr="006F3AE1">
        <w:rPr>
          <w:rFonts w:eastAsia="標楷體" w:hint="eastAsia"/>
        </w:rPr>
        <w:t>）：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3</w:t>
      </w:r>
      <w:r>
        <w:rPr>
          <w:rFonts w:eastAsia="標楷體" w:hint="eastAsia"/>
          <w:bCs/>
        </w:rPr>
        <w:t>日，上課時數為</w:t>
      </w:r>
      <w:r w:rsidR="00604E7D">
        <w:rPr>
          <w:rFonts w:eastAsia="標楷體" w:hint="eastAsia"/>
          <w:bCs/>
        </w:rPr>
        <w:t>20</w:t>
      </w:r>
      <w:r>
        <w:rPr>
          <w:rFonts w:eastAsia="標楷體" w:hint="eastAsia"/>
          <w:bCs/>
        </w:rPr>
        <w:t>小時（不含中午休息時間）。</w:t>
      </w:r>
    </w:p>
    <w:p w:rsidR="00393FD3" w:rsidRPr="006F3AE1" w:rsidRDefault="00393FD3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>
        <w:rPr>
          <w:rFonts w:eastAsia="標楷體" w:hint="eastAsia"/>
        </w:rPr>
        <w:t>參與本課程需具備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操作能力、</w:t>
      </w:r>
      <w:r w:rsidR="00EE6C53">
        <w:rPr>
          <w:rFonts w:eastAsia="標楷體" w:hint="eastAsia"/>
        </w:rPr>
        <w:t>中英文</w:t>
      </w:r>
      <w:r>
        <w:rPr>
          <w:rFonts w:eastAsia="標楷體" w:hint="eastAsia"/>
        </w:rPr>
        <w:t>鍵盤打字能力。</w:t>
      </w:r>
    </w:p>
    <w:p w:rsidR="006F3AE1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雲端硬碟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rive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</w:t>
      </w:r>
      <w:r w:rsidR="009F5AFF" w:rsidRPr="00C41DA4">
        <w:rPr>
          <w:rFonts w:eastAsia="標楷體" w:hint="eastAsia"/>
          <w:bCs/>
        </w:rPr>
        <w:t>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文件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oc</w:t>
      </w:r>
      <w:r w:rsidRPr="00C41DA4">
        <w:rPr>
          <w:rFonts w:eastAsia="標楷體" w:hint="eastAsia"/>
          <w:bCs/>
        </w:rPr>
        <w:t>s)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試算表</w:t>
      </w:r>
      <w:r w:rsidRPr="00C41DA4">
        <w:rPr>
          <w:rFonts w:eastAsia="標楷體" w:hint="eastAsia"/>
          <w:bCs/>
        </w:rPr>
        <w:t>(S</w:t>
      </w:r>
      <w:r w:rsidRPr="00C41DA4">
        <w:rPr>
          <w:rFonts w:eastAsia="標楷體"/>
          <w:bCs/>
        </w:rPr>
        <w:t>heets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/>
          <w:bCs/>
        </w:rPr>
        <w:t>表單</w:t>
      </w:r>
      <w:r w:rsidRPr="00C41DA4">
        <w:rPr>
          <w:rFonts w:eastAsia="標楷體"/>
          <w:bCs/>
        </w:rPr>
        <w:t>(Forms)</w:t>
      </w:r>
      <w:r w:rsidRPr="00C41DA4">
        <w:rPr>
          <w:rFonts w:eastAsia="標楷體" w:hint="eastAsia"/>
          <w:bCs/>
        </w:rPr>
        <w:t>應用。</w:t>
      </w:r>
    </w:p>
    <w:p w:rsidR="006F3AE1" w:rsidRPr="006F3AE1" w:rsidRDefault="006F3AE1" w:rsidP="00EC22F8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  <w:bCs/>
        </w:rPr>
        <w:t>視障電子資源整合查詢系統</w:t>
      </w:r>
      <w:r w:rsidR="00CA61FE">
        <w:rPr>
          <w:rFonts w:eastAsia="標楷體" w:hint="eastAsia"/>
          <w:bCs/>
        </w:rPr>
        <w:t>、</w:t>
      </w:r>
      <w:r w:rsidR="00EC22F8" w:rsidRPr="00EC22F8">
        <w:rPr>
          <w:rFonts w:eastAsia="標楷體" w:hint="eastAsia"/>
          <w:bCs/>
        </w:rPr>
        <w:t>電腦版電子書閱讀器</w:t>
      </w:r>
      <w:r w:rsidR="00EC22F8">
        <w:rPr>
          <w:rFonts w:eastAsia="標楷體" w:hint="eastAsia"/>
          <w:bCs/>
        </w:rPr>
        <w:t>（</w:t>
      </w:r>
      <w:r w:rsidR="00EC22F8" w:rsidRPr="00EC22F8">
        <w:rPr>
          <w:rFonts w:eastAsia="標楷體" w:hint="eastAsia"/>
          <w:bCs/>
        </w:rPr>
        <w:t>含電子書借閱</w:t>
      </w:r>
      <w:r w:rsidR="00EC22F8" w:rsidRPr="00EC22F8">
        <w:rPr>
          <w:rFonts w:eastAsia="標楷體" w:hint="eastAsia"/>
          <w:bCs/>
        </w:rPr>
        <w:t>/</w:t>
      </w:r>
      <w:r w:rsidR="00EC22F8" w:rsidRPr="00EC22F8">
        <w:rPr>
          <w:rFonts w:eastAsia="標楷體" w:hint="eastAsia"/>
          <w:bCs/>
        </w:rPr>
        <w:t>歸還</w:t>
      </w:r>
      <w:r w:rsidR="00EC22F8">
        <w:rPr>
          <w:rFonts w:eastAsia="標楷體" w:hint="eastAsia"/>
          <w:bCs/>
        </w:rPr>
        <w:t>）</w:t>
      </w:r>
      <w:r w:rsidRPr="006F3AE1">
        <w:rPr>
          <w:rFonts w:eastAsia="標楷體" w:hint="eastAsia"/>
          <w:bCs/>
        </w:rPr>
        <w:t>（</w:t>
      </w:r>
      <w:r w:rsidR="00CA61FE">
        <w:rPr>
          <w:rFonts w:eastAsia="標楷體" w:hint="eastAsia"/>
          <w:bCs/>
        </w:rPr>
        <w:t>2</w:t>
      </w:r>
      <w:r w:rsidRPr="006F3AE1">
        <w:rPr>
          <w:rFonts w:eastAsia="標楷體" w:hint="eastAsia"/>
          <w:bCs/>
        </w:rPr>
        <w:t>小時）。</w:t>
      </w:r>
    </w:p>
    <w:p w:rsidR="006F3AE1" w:rsidRDefault="006F3AE1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</w:rPr>
        <w:t>中午休息</w:t>
      </w:r>
      <w:r w:rsidRPr="006F3AE1">
        <w:rPr>
          <w:rFonts w:eastAsia="標楷體" w:hint="eastAsia"/>
          <w:bCs/>
        </w:rPr>
        <w:t>（</w:t>
      </w:r>
      <w:r w:rsidR="00604E7D">
        <w:rPr>
          <w:rFonts w:eastAsia="標楷體" w:hint="eastAsia"/>
          <w:bCs/>
        </w:rPr>
        <w:t>首日</w:t>
      </w:r>
      <w:r w:rsidRPr="006F3AE1">
        <w:rPr>
          <w:rFonts w:eastAsia="標楷體" w:hint="eastAsia"/>
          <w:bCs/>
        </w:rPr>
        <w:t>1</w:t>
      </w:r>
      <w:r w:rsidRPr="006F3AE1">
        <w:rPr>
          <w:rFonts w:eastAsia="標楷體" w:hint="eastAsia"/>
          <w:bCs/>
        </w:rPr>
        <w:t>小時</w:t>
      </w:r>
      <w:r w:rsidR="00604E7D">
        <w:rPr>
          <w:rFonts w:eastAsia="標楷體" w:hint="eastAsia"/>
          <w:bCs/>
        </w:rPr>
        <w:t>，第</w:t>
      </w:r>
      <w:r w:rsidR="003710AF">
        <w:rPr>
          <w:rFonts w:eastAsia="標楷體" w:hint="eastAsia"/>
          <w:bCs/>
        </w:rPr>
        <w:t>2</w:t>
      </w:r>
      <w:r w:rsidR="00604E7D">
        <w:rPr>
          <w:rFonts w:eastAsia="標楷體" w:hint="eastAsia"/>
          <w:bCs/>
        </w:rPr>
        <w:t>、</w:t>
      </w:r>
      <w:r w:rsidR="003710AF">
        <w:rPr>
          <w:rFonts w:eastAsia="標楷體" w:hint="eastAsia"/>
          <w:bCs/>
        </w:rPr>
        <w:t>3</w:t>
      </w:r>
      <w:r w:rsidR="00604E7D">
        <w:rPr>
          <w:rFonts w:eastAsia="標楷體" w:hint="eastAsia"/>
          <w:bCs/>
        </w:rPr>
        <w:t>日</w:t>
      </w:r>
      <w:r w:rsidR="003710AF">
        <w:rPr>
          <w:rFonts w:eastAsia="標楷體" w:hint="eastAsia"/>
          <w:bCs/>
        </w:rPr>
        <w:t>各</w:t>
      </w:r>
      <w:r w:rsidR="00604E7D" w:rsidRPr="006F3AE1">
        <w:rPr>
          <w:rFonts w:eastAsia="標楷體" w:hint="eastAsia"/>
          <w:bCs/>
        </w:rPr>
        <w:t>1</w:t>
      </w:r>
      <w:r w:rsidR="00604E7D">
        <w:rPr>
          <w:rFonts w:eastAsia="標楷體" w:hint="eastAsia"/>
          <w:bCs/>
        </w:rPr>
        <w:t>.5</w:t>
      </w:r>
      <w:r w:rsidR="00604E7D" w:rsidRPr="006F3AE1">
        <w:rPr>
          <w:rFonts w:eastAsia="標楷體" w:hint="eastAsia"/>
          <w:bCs/>
        </w:rPr>
        <w:t>小時</w:t>
      </w:r>
      <w:r w:rsidRPr="006F3AE1">
        <w:rPr>
          <w:rFonts w:eastAsia="標楷體" w:hint="eastAsia"/>
          <w:bCs/>
        </w:rPr>
        <w:t>）</w:t>
      </w:r>
      <w:r w:rsidRPr="006F3AE1">
        <w:rPr>
          <w:rFonts w:eastAsia="標楷體" w:hint="eastAsia"/>
        </w:rPr>
        <w:t>。</w:t>
      </w:r>
    </w:p>
    <w:p w:rsidR="00A75453" w:rsidRPr="00393FD3" w:rsidRDefault="00EC12F0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/>
          <w:bCs/>
        </w:rPr>
      </w:pPr>
      <w:r w:rsidRPr="00393FD3">
        <w:rPr>
          <w:rFonts w:eastAsia="標楷體"/>
          <w:b/>
          <w:bCs/>
        </w:rPr>
        <w:br w:type="page"/>
      </w:r>
    </w:p>
    <w:p w:rsidR="00DB359D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lastRenderedPageBreak/>
        <w:t>報名</w:t>
      </w:r>
      <w:r w:rsidRPr="00D9022D">
        <w:rPr>
          <w:rFonts w:eastAsia="標楷體" w:hint="eastAsia"/>
          <w:b/>
          <w:bCs/>
        </w:rPr>
        <w:t>作業</w:t>
      </w:r>
      <w:r w:rsidR="00DB359D" w:rsidRPr="00D9022D">
        <w:rPr>
          <w:rFonts w:eastAsia="標楷體"/>
          <w:b/>
          <w:bCs/>
        </w:rPr>
        <w:t>：</w:t>
      </w:r>
    </w:p>
    <w:p w:rsidR="001D25E1" w:rsidRDefault="003C1BF4" w:rsidP="002769CD">
      <w:pPr>
        <w:numPr>
          <w:ilvl w:val="0"/>
          <w:numId w:val="9"/>
        </w:numPr>
        <w:ind w:leftChars="236" w:left="1418" w:hangingChars="355" w:hanging="852"/>
        <w:rPr>
          <w:rFonts w:eastAsia="標楷體"/>
        </w:rPr>
      </w:pPr>
      <w:r w:rsidRPr="00D9022D">
        <w:rPr>
          <w:rFonts w:eastAsia="標楷體"/>
        </w:rPr>
        <w:t>招收名額：</w:t>
      </w:r>
      <w:r w:rsidR="001D25E1">
        <w:rPr>
          <w:rFonts w:eastAsia="標楷體" w:hint="eastAsia"/>
        </w:rPr>
        <w:t>各場次</w:t>
      </w:r>
      <w:proofErr w:type="gramStart"/>
      <w:r w:rsidR="001D25E1">
        <w:rPr>
          <w:rFonts w:eastAsia="標楷體" w:hint="eastAsia"/>
        </w:rPr>
        <w:t>名額均為</w:t>
      </w:r>
      <w:proofErr w:type="gramEnd"/>
      <w:r w:rsidR="001D25E1">
        <w:rPr>
          <w:rFonts w:eastAsia="標楷體" w:hint="eastAsia"/>
        </w:rPr>
        <w:t>12</w:t>
      </w:r>
      <w:r w:rsidR="001D25E1">
        <w:rPr>
          <w:rFonts w:eastAsia="標楷體" w:hint="eastAsia"/>
        </w:rPr>
        <w:t>人，另開放旁聽名額</w:t>
      </w:r>
      <w:r w:rsidR="001D25E1">
        <w:rPr>
          <w:rFonts w:eastAsia="標楷體" w:hint="eastAsia"/>
        </w:rPr>
        <w:t>4</w:t>
      </w:r>
      <w:r w:rsidR="001D25E1">
        <w:rPr>
          <w:rFonts w:eastAsia="標楷體" w:hint="eastAsia"/>
        </w:rPr>
        <w:t>人。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</w:t>
      </w:r>
      <w:r w:rsidR="006A3276" w:rsidRPr="00D9022D">
        <w:rPr>
          <w:rFonts w:eastAsia="標楷體" w:hint="eastAsia"/>
        </w:rPr>
        <w:t>期限</w:t>
      </w:r>
      <w:r w:rsidRPr="00D9022D">
        <w:rPr>
          <w:rFonts w:eastAsia="標楷體"/>
        </w:rPr>
        <w:t>：</w:t>
      </w:r>
      <w:r w:rsidR="00773A07">
        <w:rPr>
          <w:rFonts w:eastAsia="標楷體" w:hint="eastAsia"/>
        </w:rPr>
        <w:t>1</w:t>
      </w:r>
      <w:r w:rsidR="00F372F5">
        <w:rPr>
          <w:rFonts w:eastAsia="標楷體" w:hint="eastAsia"/>
        </w:rPr>
        <w:t>10</w:t>
      </w:r>
      <w:r w:rsidR="00773A07">
        <w:rPr>
          <w:rFonts w:eastAsia="標楷體" w:hint="eastAsia"/>
        </w:rPr>
        <w:t>年</w:t>
      </w:r>
      <w:r w:rsidR="0009745F">
        <w:rPr>
          <w:rFonts w:eastAsia="標楷體" w:hint="eastAsia"/>
        </w:rPr>
        <w:t>9</w:t>
      </w:r>
      <w:r w:rsidR="00773A07">
        <w:rPr>
          <w:rFonts w:eastAsia="標楷體" w:hint="eastAsia"/>
        </w:rPr>
        <w:t>月</w:t>
      </w:r>
      <w:r w:rsidR="00813D74">
        <w:rPr>
          <w:rFonts w:eastAsia="標楷體" w:hint="eastAsia"/>
        </w:rPr>
        <w:t>30</w:t>
      </w:r>
      <w:r w:rsidRPr="00D9022D">
        <w:rPr>
          <w:rFonts w:eastAsia="標楷體"/>
        </w:rPr>
        <w:t>日</w:t>
      </w:r>
      <w:r w:rsidR="00773A07">
        <w:rPr>
          <w:rFonts w:eastAsia="標楷體" w:hint="eastAsia"/>
        </w:rPr>
        <w:t>上午</w:t>
      </w:r>
      <w:r w:rsidR="00773A07">
        <w:rPr>
          <w:rFonts w:eastAsia="標楷體" w:hint="eastAsia"/>
        </w:rPr>
        <w:t>9</w:t>
      </w:r>
      <w:r w:rsidR="00773A07">
        <w:rPr>
          <w:rFonts w:eastAsia="標楷體" w:hint="eastAsia"/>
        </w:rPr>
        <w:t>點</w:t>
      </w:r>
      <w:r w:rsidRPr="00D9022D">
        <w:rPr>
          <w:rFonts w:eastAsia="標楷體"/>
        </w:rPr>
        <w:t>起至</w:t>
      </w:r>
      <w:r w:rsidR="00546DC0">
        <w:rPr>
          <w:rFonts w:eastAsia="標楷體" w:hint="eastAsia"/>
        </w:rPr>
        <w:t>各場次開課前</w:t>
      </w:r>
      <w:r w:rsidR="00B755D5">
        <w:rPr>
          <w:rFonts w:eastAsia="標楷體" w:hint="eastAsia"/>
        </w:rPr>
        <w:t>5</w:t>
      </w:r>
      <w:r w:rsidR="00546DC0">
        <w:rPr>
          <w:rFonts w:eastAsia="標楷體" w:hint="eastAsia"/>
        </w:rPr>
        <w:t>日（</w:t>
      </w:r>
      <w:r w:rsidRPr="00D9022D">
        <w:rPr>
          <w:rFonts w:eastAsia="標楷體" w:hint="eastAsia"/>
        </w:rPr>
        <w:t>額滿為</w:t>
      </w:r>
      <w:r w:rsidRPr="00D9022D">
        <w:rPr>
          <w:rFonts w:eastAsia="標楷體"/>
        </w:rPr>
        <w:t>止</w:t>
      </w:r>
      <w:r w:rsidR="00546DC0">
        <w:rPr>
          <w:rFonts w:eastAsia="標楷體" w:hint="eastAsia"/>
        </w:rPr>
        <w:t>）</w:t>
      </w:r>
      <w:r w:rsidR="001D25E1">
        <w:rPr>
          <w:rFonts w:eastAsia="標楷體" w:hint="eastAsia"/>
        </w:rPr>
        <w:t>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報名方式：</w:t>
      </w:r>
    </w:p>
    <w:p w:rsidR="009B12F4" w:rsidRDefault="009B12F4" w:rsidP="00622B0E">
      <w:pPr>
        <w:numPr>
          <w:ilvl w:val="0"/>
          <w:numId w:val="10"/>
        </w:numPr>
        <w:rPr>
          <w:rFonts w:eastAsia="標楷體"/>
        </w:rPr>
      </w:pPr>
      <w:proofErr w:type="gramStart"/>
      <w:r>
        <w:rPr>
          <w:rFonts w:eastAsia="標楷體" w:hint="eastAsia"/>
        </w:rPr>
        <w:t>線上報名</w:t>
      </w:r>
      <w:r w:rsidR="00BF3103">
        <w:rPr>
          <w:rFonts w:eastAsia="標楷體" w:hint="eastAsia"/>
        </w:rPr>
        <w:t>（</w:t>
      </w:r>
      <w:proofErr w:type="gramEnd"/>
      <w:r w:rsidR="00BF3103">
        <w:rPr>
          <w:rFonts w:eastAsia="標楷體" w:hint="eastAsia"/>
        </w:rPr>
        <w:t>限已申辦本館視障讀者借閱證的讀者使用，網址：</w:t>
      </w:r>
      <w:r w:rsidR="00622B0E" w:rsidRPr="00622B0E">
        <w:rPr>
          <w:rFonts w:eastAsia="標楷體"/>
        </w:rPr>
        <w:t>https://viis.ntl.edu.tw/activity</w:t>
      </w:r>
      <w:proofErr w:type="gramStart"/>
      <w:r w:rsidR="00BF3103">
        <w:rPr>
          <w:rFonts w:eastAsia="標楷體" w:hint="eastAsia"/>
        </w:rPr>
        <w:t>）</w:t>
      </w:r>
      <w:proofErr w:type="gramEnd"/>
      <w:r w:rsidR="00BF3103">
        <w:rPr>
          <w:rFonts w:eastAsia="標楷體" w:hint="eastAsia"/>
        </w:rPr>
        <w:t>。</w:t>
      </w:r>
    </w:p>
    <w:p w:rsidR="00006FE7" w:rsidRPr="00D9022D" w:rsidRDefault="00006FE7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電子郵件報名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電子郵件信箱：</w:t>
      </w:r>
      <w:hyperlink r:id="rId9" w:history="1">
        <w:r w:rsidRPr="00052BCD">
          <w:rPr>
            <w:rFonts w:eastAsia="標楷體" w:hint="eastAsia"/>
          </w:rPr>
          <w:t>viic</w:t>
        </w:r>
        <w:r w:rsidRPr="00052BCD">
          <w:rPr>
            <w:rFonts w:eastAsia="標楷體"/>
          </w:rPr>
          <w:t>@mail.ntl.edu.tw</w:t>
        </w:r>
      </w:hyperlink>
      <w:r w:rsidRPr="00052BC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傳真報名表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傳真電話：</w:t>
      </w:r>
      <w:r w:rsidRPr="00D9022D">
        <w:rPr>
          <w:rFonts w:eastAsia="標楷體"/>
        </w:rPr>
        <w:t>02-2926</w:t>
      </w:r>
      <w:r w:rsidR="00AC1112" w:rsidRPr="00D9022D">
        <w:rPr>
          <w:rFonts w:eastAsia="標楷體" w:hint="eastAsia"/>
        </w:rPr>
        <w:t>-</w:t>
      </w:r>
      <w:r w:rsidR="00FD217C" w:rsidRPr="00D9022D">
        <w:rPr>
          <w:rFonts w:eastAsia="標楷體" w:hint="eastAsia"/>
        </w:rPr>
        <w:t>3253</w:t>
      </w:r>
      <w:r w:rsidR="003A7809" w:rsidRPr="00D9022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電話口頭報名</w:t>
      </w:r>
      <w:r w:rsidRPr="00D9022D">
        <w:rPr>
          <w:rFonts w:eastAsia="標楷體" w:hint="eastAsia"/>
        </w:rPr>
        <w:t>，</w:t>
      </w:r>
      <w:proofErr w:type="gramStart"/>
      <w:r w:rsidR="00052BCD" w:rsidRPr="00052BCD">
        <w:rPr>
          <w:rFonts w:eastAsia="標楷體" w:hint="eastAsia"/>
        </w:rPr>
        <w:t>本館視障</w:t>
      </w:r>
      <w:proofErr w:type="gramEnd"/>
      <w:r w:rsidR="00052BCD" w:rsidRPr="00052BCD">
        <w:rPr>
          <w:rFonts w:eastAsia="標楷體" w:hint="eastAsia"/>
        </w:rPr>
        <w:t>資料中心</w:t>
      </w:r>
      <w:r w:rsidR="00986C49">
        <w:rPr>
          <w:rFonts w:eastAsia="標楷體" w:hint="eastAsia"/>
        </w:rPr>
        <w:t>服務</w:t>
      </w:r>
      <w:r w:rsidR="00052BCD" w:rsidRPr="00052BCD">
        <w:rPr>
          <w:rFonts w:eastAsia="標楷體" w:hint="eastAsia"/>
        </w:rPr>
        <w:t>櫃</w:t>
      </w:r>
      <w:proofErr w:type="gramStart"/>
      <w:r w:rsidR="00052BCD" w:rsidRPr="00052BCD">
        <w:rPr>
          <w:rFonts w:eastAsia="標楷體" w:hint="eastAsia"/>
        </w:rPr>
        <w:t>臺</w:t>
      </w:r>
      <w:proofErr w:type="gramEnd"/>
      <w:r w:rsidRPr="00D9022D">
        <w:rPr>
          <w:rFonts w:eastAsia="標楷體"/>
        </w:rPr>
        <w:t>電話：</w:t>
      </w:r>
      <w:r w:rsidRPr="00D9022D">
        <w:rPr>
          <w:rFonts w:eastAsia="標楷體"/>
        </w:rPr>
        <w:t>02-2926-</w:t>
      </w:r>
      <w:r w:rsidRPr="00D9022D">
        <w:rPr>
          <w:rFonts w:eastAsia="標楷體" w:hint="eastAsia"/>
        </w:rPr>
        <w:t>1470</w:t>
      </w:r>
      <w:r w:rsidR="003A7809" w:rsidRPr="00052BCD">
        <w:rPr>
          <w:rFonts w:eastAsia="標楷體" w:hint="eastAsia"/>
        </w:rPr>
        <w:t>。</w:t>
      </w:r>
    </w:p>
    <w:p w:rsidR="003C1BF4" w:rsidRDefault="00EF1AA4" w:rsidP="00EF1AA4">
      <w:pPr>
        <w:ind w:leftChars="417" w:left="1426" w:hangingChars="177" w:hanging="425"/>
        <w:rPr>
          <w:rFonts w:eastAsia="標楷體"/>
        </w:rPr>
      </w:pPr>
      <w:proofErr w:type="gramStart"/>
      <w:r>
        <w:rPr>
          <w:rFonts w:eastAsia="標楷體" w:hint="eastAsia"/>
        </w:rPr>
        <w:t>註</w:t>
      </w:r>
      <w:proofErr w:type="gramEnd"/>
      <w:r>
        <w:rPr>
          <w:rFonts w:eastAsia="標楷體" w:hint="eastAsia"/>
        </w:rPr>
        <w:t>：</w:t>
      </w:r>
      <w:r w:rsidR="00052BCD">
        <w:rPr>
          <w:rFonts w:eastAsia="標楷體" w:hint="eastAsia"/>
        </w:rPr>
        <w:t>視</w:t>
      </w:r>
      <w:r w:rsidR="00BA4110">
        <w:rPr>
          <w:rFonts w:eastAsia="標楷體" w:hint="eastAsia"/>
        </w:rPr>
        <w:t>障者請填寫「報名表」，</w:t>
      </w:r>
      <w:r w:rsidR="003C1BF4" w:rsidRPr="00D9022D">
        <w:rPr>
          <w:rFonts w:eastAsia="標楷體" w:hint="eastAsia"/>
        </w:rPr>
        <w:t>報名</w:t>
      </w:r>
      <w:r w:rsidR="006A3276" w:rsidRPr="00D9022D">
        <w:rPr>
          <w:rFonts w:eastAsia="標楷體" w:hint="eastAsia"/>
        </w:rPr>
        <w:t>時</w:t>
      </w:r>
      <w:r w:rsidR="003C1BF4" w:rsidRPr="00D9022D">
        <w:rPr>
          <w:rFonts w:eastAsia="標楷體"/>
        </w:rPr>
        <w:t>需</w:t>
      </w:r>
      <w:r w:rsidR="006A3276" w:rsidRPr="00D9022D">
        <w:rPr>
          <w:rFonts w:eastAsia="標楷體" w:hint="eastAsia"/>
          <w:b/>
        </w:rPr>
        <w:t>繳交</w:t>
      </w:r>
      <w:r w:rsidR="00D6076A" w:rsidRPr="00D9022D">
        <w:rPr>
          <w:rFonts w:eastAsia="標楷體" w:hint="eastAsia"/>
          <w:b/>
        </w:rPr>
        <w:t>身心障礙證明</w:t>
      </w:r>
      <w:r w:rsidR="003C1BF4" w:rsidRPr="00D9022D">
        <w:rPr>
          <w:rFonts w:eastAsia="標楷體"/>
          <w:b/>
        </w:rPr>
        <w:t>影本</w:t>
      </w:r>
      <w:r w:rsidR="003C1BF4" w:rsidRPr="00D9022D">
        <w:rPr>
          <w:rFonts w:eastAsia="標楷體"/>
        </w:rPr>
        <w:t>1</w:t>
      </w:r>
      <w:r w:rsidR="003C1BF4" w:rsidRPr="00D9022D">
        <w:rPr>
          <w:rFonts w:eastAsia="標楷體"/>
        </w:rPr>
        <w:t>份</w:t>
      </w:r>
      <w:proofErr w:type="gramStart"/>
      <w:r w:rsidR="003C1BF4" w:rsidRPr="00D9022D">
        <w:rPr>
          <w:rFonts w:eastAsia="標楷體"/>
        </w:rPr>
        <w:t>俾</w:t>
      </w:r>
      <w:proofErr w:type="gramEnd"/>
      <w:r w:rsidR="003C1BF4" w:rsidRPr="00D9022D">
        <w:rPr>
          <w:rFonts w:eastAsia="標楷體"/>
        </w:rPr>
        <w:t>憑辦理</w:t>
      </w:r>
      <w:r>
        <w:rPr>
          <w:rFonts w:eastAsia="標楷體" w:hint="eastAsia"/>
        </w:rPr>
        <w:t>（曾申辦本館視障借閱證且已繳過</w:t>
      </w:r>
      <w:r w:rsidRPr="00D9022D">
        <w:rPr>
          <w:rFonts w:eastAsia="標楷體" w:hint="eastAsia"/>
          <w:b/>
        </w:rPr>
        <w:t>身心障礙證明</w:t>
      </w:r>
      <w:r w:rsidRPr="00D9022D">
        <w:rPr>
          <w:rFonts w:eastAsia="標楷體"/>
          <w:b/>
        </w:rPr>
        <w:t>影本</w:t>
      </w:r>
      <w:r w:rsidRPr="00EF1AA4">
        <w:rPr>
          <w:rFonts w:eastAsia="標楷體" w:hint="eastAsia"/>
        </w:rPr>
        <w:t>者</w:t>
      </w:r>
      <w:r>
        <w:rPr>
          <w:rFonts w:eastAsia="標楷體" w:hint="eastAsia"/>
        </w:rPr>
        <w:t>，可不重新繳交），繳交方式</w:t>
      </w:r>
      <w:r w:rsidR="006A3276" w:rsidRPr="00D9022D">
        <w:rPr>
          <w:rFonts w:eastAsia="標楷體" w:hint="eastAsia"/>
        </w:rPr>
        <w:t>：可透過</w:t>
      </w:r>
      <w:r w:rsidR="006A3276" w:rsidRPr="00D9022D">
        <w:rPr>
          <w:rFonts w:eastAsia="標楷體"/>
        </w:rPr>
        <w:t>傳真</w:t>
      </w:r>
      <w:r w:rsidR="006A3276" w:rsidRPr="00D9022D">
        <w:rPr>
          <w:rFonts w:eastAsia="標楷體" w:hint="eastAsia"/>
        </w:rPr>
        <w:t>、</w:t>
      </w:r>
      <w:r w:rsidR="006A3276" w:rsidRPr="00D9022D">
        <w:rPr>
          <w:rFonts w:eastAsia="標楷體"/>
        </w:rPr>
        <w:t>郵寄或</w:t>
      </w:r>
      <w:r w:rsidR="00BA4110">
        <w:rPr>
          <w:rFonts w:eastAsia="標楷體" w:hint="eastAsia"/>
        </w:rPr>
        <w:t>以電子郵件寄送</w:t>
      </w:r>
      <w:r w:rsidR="00052BCD">
        <w:rPr>
          <w:rFonts w:eastAsia="標楷體" w:hint="eastAsia"/>
        </w:rPr>
        <w:t>掃描</w:t>
      </w:r>
      <w:r w:rsidR="006A3276" w:rsidRPr="00D9022D">
        <w:rPr>
          <w:rFonts w:eastAsia="標楷體" w:hint="eastAsia"/>
        </w:rPr>
        <w:t>電子</w:t>
      </w:r>
      <w:proofErr w:type="gramStart"/>
      <w:r w:rsidR="006A3276" w:rsidRPr="00D9022D">
        <w:rPr>
          <w:rFonts w:eastAsia="標楷體" w:hint="eastAsia"/>
        </w:rPr>
        <w:t>檔</w:t>
      </w:r>
      <w:proofErr w:type="gramEnd"/>
      <w:r w:rsidR="006A3276" w:rsidRPr="00D9022D">
        <w:rPr>
          <w:rFonts w:eastAsia="標楷體" w:hint="eastAsia"/>
        </w:rPr>
        <w:t>方式繳交，未繳交</w:t>
      </w:r>
      <w:r w:rsidR="00D6076A" w:rsidRPr="00D9022D">
        <w:rPr>
          <w:rFonts w:eastAsia="標楷體" w:hint="eastAsia"/>
        </w:rPr>
        <w:t>身心障礙證明</w:t>
      </w:r>
      <w:r w:rsidR="006A3276" w:rsidRPr="00D9022D">
        <w:rPr>
          <w:rFonts w:eastAsia="標楷體"/>
        </w:rPr>
        <w:t>影本</w:t>
      </w:r>
      <w:r w:rsidR="006A3276" w:rsidRPr="00D9022D">
        <w:rPr>
          <w:rFonts w:eastAsia="標楷體" w:hint="eastAsia"/>
        </w:rPr>
        <w:t>視同</w:t>
      </w:r>
      <w:r w:rsidR="0081143B">
        <w:rPr>
          <w:rFonts w:eastAsia="標楷體" w:hint="eastAsia"/>
        </w:rPr>
        <w:t>尚</w:t>
      </w:r>
      <w:r w:rsidR="006A3276" w:rsidRPr="00D9022D">
        <w:rPr>
          <w:rFonts w:eastAsia="標楷體" w:hint="eastAsia"/>
        </w:rPr>
        <w:t>未完成報名手續。</w:t>
      </w:r>
    </w:p>
    <w:p w:rsidR="001D25E1" w:rsidRDefault="00BC1E45" w:rsidP="00546DC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546DC0">
        <w:rPr>
          <w:rFonts w:eastAsia="標楷體" w:hint="eastAsia"/>
        </w:rPr>
        <w:t>完成報名手續</w:t>
      </w:r>
      <w:r w:rsidR="00E354F4">
        <w:rPr>
          <w:rFonts w:eastAsia="標楷體" w:hint="eastAsia"/>
        </w:rPr>
        <w:t>後，</w:t>
      </w:r>
      <w:r w:rsidR="00D5666F">
        <w:rPr>
          <w:rFonts w:eastAsia="標楷體" w:hint="eastAsia"/>
        </w:rPr>
        <w:t>於</w:t>
      </w:r>
      <w:r w:rsidR="00E354F4">
        <w:rPr>
          <w:rFonts w:eastAsia="標楷體" w:hint="eastAsia"/>
        </w:rPr>
        <w:t>下一個上班日</w:t>
      </w:r>
      <w:r w:rsidR="00D5666F">
        <w:rPr>
          <w:rFonts w:eastAsia="標楷體" w:hint="eastAsia"/>
        </w:rPr>
        <w:t>結束前，</w:t>
      </w:r>
      <w:proofErr w:type="gramStart"/>
      <w:r w:rsidR="00D5666F">
        <w:rPr>
          <w:rFonts w:eastAsia="標楷體" w:hint="eastAsia"/>
        </w:rPr>
        <w:t>本館</w:t>
      </w:r>
      <w:r w:rsidRPr="00546DC0">
        <w:rPr>
          <w:rFonts w:eastAsia="標楷體" w:hint="eastAsia"/>
        </w:rPr>
        <w:t>會主動</w:t>
      </w:r>
      <w:proofErr w:type="gramEnd"/>
      <w:r w:rsidRPr="00546DC0">
        <w:rPr>
          <w:rFonts w:eastAsia="標楷體" w:hint="eastAsia"/>
        </w:rPr>
        <w:t>以電話通知</w:t>
      </w:r>
      <w:r w:rsidR="00546DC0" w:rsidRPr="00546DC0">
        <w:rPr>
          <w:rFonts w:eastAsia="標楷體" w:hint="eastAsia"/>
        </w:rPr>
        <w:t>是否</w:t>
      </w:r>
      <w:r w:rsidR="00387134">
        <w:rPr>
          <w:rFonts w:eastAsia="標楷體" w:hint="eastAsia"/>
        </w:rPr>
        <w:t>成功錄取</w:t>
      </w:r>
      <w:r w:rsidR="00DC32A7">
        <w:rPr>
          <w:rFonts w:eastAsia="標楷體" w:hint="eastAsia"/>
        </w:rPr>
        <w:t>或列為備取</w:t>
      </w:r>
      <w:r w:rsidR="001D25E1">
        <w:rPr>
          <w:rFonts w:eastAsia="標楷體" w:hint="eastAsia"/>
        </w:rPr>
        <w:t>。</w:t>
      </w:r>
    </w:p>
    <w:p w:rsidR="00BA3060" w:rsidRPr="00D9022D" w:rsidRDefault="00BA3060" w:rsidP="00BA306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D9022D">
        <w:rPr>
          <w:rFonts w:eastAsia="標楷體" w:hint="eastAsia"/>
        </w:rPr>
        <w:t>本課程係屬免費課程，為珍惜學習資源，學員經錄取後如因故無法參加或棄權</w:t>
      </w:r>
      <w:r w:rsidRPr="00D9022D">
        <w:rPr>
          <w:rFonts w:eastAsia="標楷體"/>
        </w:rPr>
        <w:t>，</w:t>
      </w:r>
      <w:r w:rsidRPr="00D9022D">
        <w:rPr>
          <w:rFonts w:eastAsia="標楷體" w:hint="eastAsia"/>
        </w:rPr>
        <w:t>至遲應於課程開始</w:t>
      </w:r>
      <w:r w:rsidR="00A02F90">
        <w:rPr>
          <w:rFonts w:eastAsia="標楷體" w:hint="eastAsia"/>
        </w:rPr>
        <w:t>4</w:t>
      </w:r>
      <w:r w:rsidRPr="00D9022D">
        <w:rPr>
          <w:rFonts w:eastAsia="標楷體" w:hint="eastAsia"/>
        </w:rPr>
        <w:t>日前通知，</w:t>
      </w:r>
      <w:proofErr w:type="gramStart"/>
      <w:r w:rsidRPr="00D9022D">
        <w:rPr>
          <w:rFonts w:eastAsia="標楷體" w:hint="eastAsia"/>
        </w:rPr>
        <w:t>俾</w:t>
      </w:r>
      <w:proofErr w:type="gramEnd"/>
      <w:r w:rsidRPr="00D9022D">
        <w:rPr>
          <w:rFonts w:eastAsia="標楷體" w:hint="eastAsia"/>
        </w:rPr>
        <w:t>依序通知候補學員遞補缺額</w:t>
      </w:r>
      <w:r w:rsidRPr="00D9022D">
        <w:rPr>
          <w:rFonts w:eastAsia="標楷體"/>
        </w:rPr>
        <w:t>。</w:t>
      </w:r>
    </w:p>
    <w:p w:rsidR="003C1BF4" w:rsidRPr="001D25E1" w:rsidRDefault="001D25E1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1D25E1">
        <w:rPr>
          <w:rFonts w:eastAsia="標楷體" w:hint="eastAsia"/>
        </w:rPr>
        <w:t>若</w:t>
      </w:r>
      <w:r w:rsidR="00BC1E45" w:rsidRPr="001D25E1">
        <w:rPr>
          <w:rFonts w:eastAsia="標楷體" w:hint="eastAsia"/>
        </w:rPr>
        <w:t>列為備取</w:t>
      </w:r>
      <w:r w:rsidRPr="001D25E1">
        <w:rPr>
          <w:rFonts w:eastAsia="標楷體" w:hint="eastAsia"/>
        </w:rPr>
        <w:t>者，本館將以電話通知</w:t>
      </w:r>
      <w:r w:rsidR="00546DC0" w:rsidRPr="001D25E1">
        <w:rPr>
          <w:rFonts w:eastAsia="標楷體" w:hint="eastAsia"/>
        </w:rPr>
        <w:t>備取</w:t>
      </w:r>
      <w:r w:rsidRPr="001D25E1">
        <w:rPr>
          <w:rFonts w:eastAsia="標楷體" w:hint="eastAsia"/>
        </w:rPr>
        <w:t>序號，並</w:t>
      </w:r>
      <w:r w:rsidR="00546DC0" w:rsidRPr="001D25E1">
        <w:rPr>
          <w:rFonts w:eastAsia="標楷體" w:hint="eastAsia"/>
        </w:rPr>
        <w:t>於各場次開課前</w:t>
      </w:r>
      <w:r w:rsidR="00546DC0" w:rsidRPr="001D25E1">
        <w:rPr>
          <w:rFonts w:eastAsia="標楷體" w:hint="eastAsia"/>
        </w:rPr>
        <w:t>3</w:t>
      </w:r>
      <w:r w:rsidR="00546DC0" w:rsidRPr="001D25E1">
        <w:rPr>
          <w:rFonts w:eastAsia="標楷體" w:hint="eastAsia"/>
        </w:rPr>
        <w:t>日電話通知備取者是否</w:t>
      </w:r>
      <w:r>
        <w:rPr>
          <w:rFonts w:eastAsia="標楷體" w:hint="eastAsia"/>
        </w:rPr>
        <w:t>遞補</w:t>
      </w:r>
      <w:r w:rsidR="00546DC0" w:rsidRPr="001D25E1">
        <w:rPr>
          <w:rFonts w:eastAsia="標楷體" w:hint="eastAsia"/>
        </w:rPr>
        <w:t>錄取。</w:t>
      </w:r>
      <w:r>
        <w:rPr>
          <w:rFonts w:eastAsia="標楷體" w:hint="eastAsia"/>
        </w:rPr>
        <w:t>備取者遞補</w:t>
      </w:r>
      <w:r w:rsidR="003C1BF4" w:rsidRPr="001D25E1">
        <w:rPr>
          <w:rFonts w:eastAsia="標楷體"/>
        </w:rPr>
        <w:t>方式：如有學員因故無法參加或棄權，</w:t>
      </w:r>
      <w:r>
        <w:rPr>
          <w:rFonts w:eastAsia="標楷體" w:hint="eastAsia"/>
        </w:rPr>
        <w:t>依備取序號</w:t>
      </w:r>
      <w:r w:rsidR="003C1BF4" w:rsidRPr="001D25E1">
        <w:rPr>
          <w:rFonts w:eastAsia="標楷體"/>
        </w:rPr>
        <w:t>先後順序通知</w:t>
      </w:r>
      <w:r>
        <w:rPr>
          <w:rFonts w:eastAsia="標楷體" w:hint="eastAsia"/>
        </w:rPr>
        <w:t>備取</w:t>
      </w:r>
      <w:r w:rsidR="003C1BF4" w:rsidRPr="001D25E1">
        <w:rPr>
          <w:rFonts w:eastAsia="標楷體"/>
        </w:rPr>
        <w:t>學員</w:t>
      </w:r>
      <w:r w:rsidR="008F727C" w:rsidRPr="001D25E1">
        <w:rPr>
          <w:rFonts w:eastAsia="標楷體" w:hint="eastAsia"/>
        </w:rPr>
        <w:t>遞補缺額</w:t>
      </w:r>
      <w:r>
        <w:rPr>
          <w:rFonts w:eastAsia="標楷體" w:hint="eastAsia"/>
        </w:rPr>
        <w:t>。通知遞補時</w:t>
      </w:r>
      <w:r w:rsidR="00C36CA9">
        <w:rPr>
          <w:rFonts w:eastAsia="標楷體" w:hint="eastAsia"/>
        </w:rPr>
        <w:t>，</w:t>
      </w:r>
      <w:proofErr w:type="gramStart"/>
      <w:r>
        <w:rPr>
          <w:rFonts w:eastAsia="標楷體" w:hint="eastAsia"/>
        </w:rPr>
        <w:t>若</w:t>
      </w:r>
      <w:r w:rsidR="00C36CA9">
        <w:rPr>
          <w:rFonts w:eastAsia="標楷體" w:hint="eastAsia"/>
        </w:rPr>
        <w:t>撥打</w:t>
      </w:r>
      <w:r>
        <w:rPr>
          <w:rFonts w:eastAsia="標楷體" w:hint="eastAsia"/>
        </w:rPr>
        <w:t>電話</w:t>
      </w:r>
      <w:proofErr w:type="gramEnd"/>
      <w:r w:rsidR="00C36CA9">
        <w:rPr>
          <w:rFonts w:eastAsia="標楷體" w:hint="eastAsia"/>
        </w:rPr>
        <w:t>三次均無人接聽</w:t>
      </w:r>
      <w:r w:rsidR="00D5666F">
        <w:rPr>
          <w:rFonts w:eastAsia="標楷體" w:hint="eastAsia"/>
        </w:rPr>
        <w:t>，</w:t>
      </w:r>
      <w:r>
        <w:rPr>
          <w:rFonts w:eastAsia="標楷體" w:hint="eastAsia"/>
        </w:rPr>
        <w:t>視為放棄參加</w:t>
      </w:r>
      <w:r w:rsidR="003C1BF4" w:rsidRPr="001D25E1">
        <w:rPr>
          <w:rFonts w:eastAsia="標楷體"/>
        </w:rPr>
        <w:t>。</w:t>
      </w:r>
    </w:p>
    <w:p w:rsidR="00052BCD" w:rsidRPr="00D9022D" w:rsidRDefault="00052BCD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>
        <w:rPr>
          <w:rFonts w:eastAsia="標楷體" w:hint="eastAsia"/>
        </w:rPr>
        <w:t>旁聽者請填寫「旁聽登記表」</w:t>
      </w:r>
      <w:r w:rsidR="00EF1AA4">
        <w:rPr>
          <w:rFonts w:eastAsia="標楷體" w:hint="eastAsia"/>
        </w:rPr>
        <w:t>，</w:t>
      </w:r>
      <w:r w:rsidR="002F456D">
        <w:rPr>
          <w:rFonts w:eastAsia="標楷體" w:hint="eastAsia"/>
        </w:rPr>
        <w:t>限</w:t>
      </w:r>
      <w:r w:rsidR="00EF1AA4">
        <w:rPr>
          <w:rFonts w:eastAsia="標楷體" w:hint="eastAsia"/>
        </w:rPr>
        <w:t>利用電子郵件或傳真方式報名</w:t>
      </w:r>
      <w:r>
        <w:rPr>
          <w:rFonts w:eastAsia="標楷體" w:hint="eastAsia"/>
        </w:rPr>
        <w:t>。</w:t>
      </w:r>
    </w:p>
    <w:p w:rsidR="006951B9" w:rsidRDefault="006951B9" w:rsidP="006951B9">
      <w:pPr>
        <w:numPr>
          <w:ilvl w:val="0"/>
          <w:numId w:val="9"/>
        </w:numPr>
        <w:ind w:leftChars="236" w:left="1418" w:rightChars="235" w:right="564" w:hangingChars="355" w:hanging="852"/>
        <w:rPr>
          <w:rFonts w:eastAsia="標楷體"/>
        </w:rPr>
      </w:pPr>
      <w:r w:rsidRPr="00D9022D">
        <w:rPr>
          <w:rFonts w:eastAsia="標楷體" w:hint="eastAsia"/>
        </w:rPr>
        <w:t>本課程提供「公務人員研習時數」或「教師研習時數」</w:t>
      </w:r>
      <w:r w:rsidR="00543DDF" w:rsidRPr="00D9022D">
        <w:rPr>
          <w:rFonts w:eastAsia="標楷體" w:hint="eastAsia"/>
        </w:rPr>
        <w:t>二擇</w:t>
      </w:r>
      <w:proofErr w:type="gramStart"/>
      <w:r w:rsidR="00543DDF" w:rsidRPr="00D9022D">
        <w:rPr>
          <w:rFonts w:eastAsia="標楷體" w:hint="eastAsia"/>
        </w:rPr>
        <w:t>一</w:t>
      </w:r>
      <w:proofErr w:type="gramEnd"/>
      <w:r w:rsidR="00543DDF" w:rsidRPr="00D9022D">
        <w:rPr>
          <w:rFonts w:eastAsia="標楷體" w:hint="eastAsia"/>
        </w:rPr>
        <w:t>登錄，請有需要登錄時數之公教身</w:t>
      </w:r>
      <w:r w:rsidR="00EF1AA4">
        <w:rPr>
          <w:rFonts w:eastAsia="標楷體" w:hint="eastAsia"/>
        </w:rPr>
        <w:t>分</w:t>
      </w:r>
      <w:r w:rsidR="006151CF">
        <w:rPr>
          <w:rFonts w:eastAsia="標楷體" w:hint="eastAsia"/>
        </w:rPr>
        <w:t>者</w:t>
      </w:r>
      <w:r w:rsidRPr="00D9022D">
        <w:rPr>
          <w:rFonts w:eastAsia="標楷體" w:hint="eastAsia"/>
        </w:rPr>
        <w:t>於填寫報名表</w:t>
      </w:r>
      <w:r w:rsidR="006151CF">
        <w:rPr>
          <w:rFonts w:eastAsia="標楷體" w:hint="eastAsia"/>
        </w:rPr>
        <w:t>或旁聽登記</w:t>
      </w:r>
      <w:proofErr w:type="gramStart"/>
      <w:r w:rsidR="006151CF">
        <w:rPr>
          <w:rFonts w:eastAsia="標楷體" w:hint="eastAsia"/>
        </w:rPr>
        <w:t>表</w:t>
      </w:r>
      <w:r w:rsidRPr="00D9022D">
        <w:rPr>
          <w:rFonts w:eastAsia="標楷體" w:hint="eastAsia"/>
        </w:rPr>
        <w:t>時</w:t>
      </w:r>
      <w:r w:rsidR="0017024E">
        <w:rPr>
          <w:rFonts w:eastAsia="標楷體" w:hint="eastAsia"/>
        </w:rPr>
        <w:t>勾選</w:t>
      </w:r>
      <w:proofErr w:type="gramEnd"/>
      <w:r w:rsidRPr="00D9022D">
        <w:rPr>
          <w:rFonts w:eastAsia="標楷體" w:hint="eastAsia"/>
        </w:rPr>
        <w:t>。</w:t>
      </w:r>
    </w:p>
    <w:p w:rsidR="00A96DC0" w:rsidRPr="00D9022D" w:rsidRDefault="00A96DC0" w:rsidP="00A96DC0">
      <w:pPr>
        <w:ind w:left="1418" w:rightChars="235" w:right="564"/>
        <w:rPr>
          <w:rFonts w:eastAsia="標楷體"/>
        </w:rPr>
      </w:pPr>
    </w:p>
    <w:p w:rsidR="00481482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注意事項</w:t>
      </w:r>
      <w:r w:rsidR="00703BC8" w:rsidRPr="00D9022D">
        <w:rPr>
          <w:rFonts w:eastAsia="標楷體"/>
          <w:b/>
          <w:bCs/>
        </w:rPr>
        <w:t>：</w:t>
      </w:r>
    </w:p>
    <w:p w:rsidR="003C1BF4" w:rsidRDefault="008F727C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D9022D">
        <w:rPr>
          <w:rFonts w:eastAsia="標楷體" w:hint="eastAsia"/>
        </w:rPr>
        <w:t>報名成功錄取者，</w:t>
      </w:r>
      <w:r w:rsidR="003C1BF4" w:rsidRPr="00D9022D">
        <w:rPr>
          <w:rFonts w:eastAsia="標楷體"/>
        </w:rPr>
        <w:t>請</w:t>
      </w:r>
      <w:proofErr w:type="gramStart"/>
      <w:r w:rsidR="00EC5B17" w:rsidRPr="00D9022D">
        <w:rPr>
          <w:rFonts w:eastAsia="標楷體" w:hint="eastAsia"/>
        </w:rPr>
        <w:t>逕</w:t>
      </w:r>
      <w:proofErr w:type="gramEnd"/>
      <w:r w:rsidR="003C1BF4" w:rsidRPr="00D9022D">
        <w:rPr>
          <w:rFonts w:eastAsia="標楷體"/>
        </w:rPr>
        <w:t>依時間至指定地點上課</w:t>
      </w:r>
      <w:r w:rsidR="00985A23" w:rsidRPr="00D9022D">
        <w:rPr>
          <w:rFonts w:eastAsia="標楷體" w:hint="eastAsia"/>
        </w:rPr>
        <w:t>；若</w:t>
      </w:r>
      <w:r w:rsidR="003C1BF4" w:rsidRPr="00D9022D">
        <w:rPr>
          <w:rFonts w:eastAsia="標楷體"/>
        </w:rPr>
        <w:t>遇天災事故如颱風</w:t>
      </w:r>
      <w:r w:rsidR="003C1BF4" w:rsidRPr="00D9022D">
        <w:rPr>
          <w:rFonts w:eastAsia="標楷體" w:hint="eastAsia"/>
        </w:rPr>
        <w:t>，</w:t>
      </w:r>
      <w:r w:rsidR="003C1BF4" w:rsidRPr="00D9022D">
        <w:rPr>
          <w:rFonts w:eastAsia="標楷體"/>
        </w:rPr>
        <w:t>依各地政府發布公告放假</w:t>
      </w:r>
      <w:r w:rsidR="003C1BF4" w:rsidRPr="00D9022D">
        <w:rPr>
          <w:rFonts w:eastAsia="標楷體" w:hint="eastAsia"/>
        </w:rPr>
        <w:t>，</w:t>
      </w:r>
      <w:proofErr w:type="gramStart"/>
      <w:r w:rsidR="003C1BF4" w:rsidRPr="00D9022D">
        <w:rPr>
          <w:rFonts w:eastAsia="標楷體"/>
        </w:rPr>
        <w:t>不</w:t>
      </w:r>
      <w:proofErr w:type="gramEnd"/>
      <w:r w:rsidR="003C1BF4" w:rsidRPr="00D9022D">
        <w:rPr>
          <w:rFonts w:eastAsia="標楷體"/>
        </w:rPr>
        <w:t>另行通知。</w:t>
      </w:r>
    </w:p>
    <w:p w:rsidR="00E03AF3" w:rsidRDefault="00E03AF3" w:rsidP="00E03AF3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E03AF3">
        <w:rPr>
          <w:rFonts w:eastAsia="標楷體" w:hint="eastAsia"/>
        </w:rPr>
        <w:t>參與</w:t>
      </w:r>
      <w:r w:rsidR="000269AD">
        <w:rPr>
          <w:rFonts w:eastAsia="標楷體" w:hint="eastAsia"/>
        </w:rPr>
        <w:t>智慧型手機</w:t>
      </w:r>
      <w:r w:rsidRPr="00E03AF3">
        <w:rPr>
          <w:rFonts w:eastAsia="標楷體" w:hint="eastAsia"/>
        </w:rPr>
        <w:t>課程的</w:t>
      </w:r>
      <w:proofErr w:type="gramStart"/>
      <w:r w:rsidRPr="00E03AF3">
        <w:rPr>
          <w:rFonts w:eastAsia="標楷體" w:hint="eastAsia"/>
        </w:rPr>
        <w:t>學員</w:t>
      </w:r>
      <w:r w:rsidR="006151CF">
        <w:rPr>
          <w:rFonts w:eastAsia="標楷體" w:hint="eastAsia"/>
        </w:rPr>
        <w:t>均</w:t>
      </w:r>
      <w:r w:rsidRPr="00E03AF3">
        <w:rPr>
          <w:rFonts w:eastAsia="標楷體" w:hint="eastAsia"/>
        </w:rPr>
        <w:t>需自備</w:t>
      </w:r>
      <w:proofErr w:type="gramEnd"/>
      <w:r w:rsidRPr="00E03AF3">
        <w:rPr>
          <w:rFonts w:eastAsia="標楷體" w:hint="eastAsia"/>
        </w:rPr>
        <w:t>智慧型手機、耳機、充電配備</w:t>
      </w:r>
      <w:r>
        <w:rPr>
          <w:rFonts w:eastAsia="標楷體" w:hint="eastAsia"/>
        </w:rPr>
        <w:t>（有行動電源者可攜帶行動電源）</w:t>
      </w:r>
      <w:r w:rsidRPr="00D9022D">
        <w:rPr>
          <w:rFonts w:eastAsia="標楷體" w:hint="eastAsia"/>
        </w:rPr>
        <w:t>，活動現場恕無法提供。</w:t>
      </w:r>
      <w:r w:rsidRPr="00E03AF3">
        <w:rPr>
          <w:rFonts w:eastAsia="標楷體" w:hint="eastAsia"/>
        </w:rPr>
        <w:t>學員</w:t>
      </w:r>
      <w:r w:rsidRPr="00E03AF3">
        <w:rPr>
          <w:rFonts w:eastAsia="標楷體" w:hint="eastAsia"/>
          <w:b/>
        </w:rPr>
        <w:t>請記住</w:t>
      </w:r>
      <w:r w:rsidRPr="00E03AF3">
        <w:rPr>
          <w:rFonts w:eastAsia="標楷體" w:hint="eastAsia"/>
        </w:rPr>
        <w:t>自備的</w:t>
      </w:r>
      <w:r w:rsidRPr="00E03AF3">
        <w:rPr>
          <w:rFonts w:eastAsia="標楷體" w:hint="eastAsia"/>
          <w:b/>
        </w:rPr>
        <w:t>手機帳號密碼</w:t>
      </w:r>
      <w:proofErr w:type="gramStart"/>
      <w:r w:rsidRPr="00E03AF3">
        <w:rPr>
          <w:rFonts w:eastAsia="標楷體" w:hint="eastAsia"/>
        </w:rPr>
        <w:t>（</w:t>
      </w:r>
      <w:proofErr w:type="gramEnd"/>
      <w:r w:rsidRPr="00E03AF3">
        <w:rPr>
          <w:rFonts w:eastAsia="標楷體" w:hint="eastAsia"/>
        </w:rPr>
        <w:t>iPhone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iCloud</w:t>
      </w:r>
      <w:r w:rsidRPr="00E03AF3">
        <w:rPr>
          <w:rFonts w:eastAsia="標楷體" w:hint="eastAsia"/>
        </w:rPr>
        <w:t>及</w:t>
      </w:r>
      <w:r w:rsidRPr="00E03AF3">
        <w:rPr>
          <w:rFonts w:eastAsia="標楷體" w:hint="eastAsia"/>
        </w:rPr>
        <w:t>APP Store</w:t>
      </w:r>
      <w:r w:rsidRPr="00E03AF3">
        <w:rPr>
          <w:rFonts w:eastAsia="標楷體" w:hint="eastAsia"/>
        </w:rPr>
        <w:t>帳號；</w:t>
      </w:r>
      <w:r w:rsidRPr="00E03AF3">
        <w:rPr>
          <w:rFonts w:eastAsia="標楷體" w:hint="eastAsia"/>
        </w:rPr>
        <w:t>Android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Google</w:t>
      </w:r>
      <w:r w:rsidRPr="00E03AF3">
        <w:rPr>
          <w:rFonts w:eastAsia="標楷體" w:hint="eastAsia"/>
        </w:rPr>
        <w:t>帳號</w:t>
      </w:r>
      <w:proofErr w:type="gramStart"/>
      <w:r w:rsidRPr="00E03AF3">
        <w:rPr>
          <w:rFonts w:eastAsia="標楷體" w:hint="eastAsia"/>
        </w:rPr>
        <w:t>）</w:t>
      </w:r>
      <w:proofErr w:type="gramEnd"/>
      <w:r w:rsidRPr="00E03AF3">
        <w:rPr>
          <w:rFonts w:eastAsia="標楷體" w:hint="eastAsia"/>
        </w:rPr>
        <w:t>，下載</w:t>
      </w:r>
      <w:r w:rsidRPr="00E03AF3">
        <w:rPr>
          <w:rFonts w:eastAsia="標楷體" w:hint="eastAsia"/>
        </w:rPr>
        <w:t>APP</w:t>
      </w:r>
      <w:r w:rsidRPr="00E03AF3">
        <w:rPr>
          <w:rFonts w:eastAsia="標楷體" w:hint="eastAsia"/>
        </w:rPr>
        <w:t>時</w:t>
      </w:r>
      <w:r w:rsidR="00961C38">
        <w:rPr>
          <w:rFonts w:eastAsia="標楷體" w:hint="eastAsia"/>
        </w:rPr>
        <w:t>必須</w:t>
      </w:r>
      <w:r w:rsidRPr="00E03AF3">
        <w:rPr>
          <w:rFonts w:eastAsia="標楷體" w:hint="eastAsia"/>
        </w:rPr>
        <w:t>使用此帳號密碼。</w:t>
      </w:r>
    </w:p>
    <w:p w:rsidR="00A02554" w:rsidRPr="00A02554" w:rsidRDefault="00311C6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參與智慧型手機進階課程《娛樂生活應用班》者</w:t>
      </w:r>
      <w:r w:rsidR="00A02554" w:rsidRPr="00A02554">
        <w:rPr>
          <w:rFonts w:eastAsia="標楷體" w:hint="eastAsia"/>
        </w:rPr>
        <w:t>請攜帶</w:t>
      </w:r>
      <w:r w:rsidR="00A02554">
        <w:rPr>
          <w:rFonts w:eastAsia="標楷體" w:hint="eastAsia"/>
        </w:rPr>
        <w:t>下列</w:t>
      </w:r>
      <w:r w:rsidR="008D4186">
        <w:rPr>
          <w:rFonts w:eastAsia="標楷體" w:hint="eastAsia"/>
        </w:rPr>
        <w:t>資料</w:t>
      </w:r>
      <w:r w:rsidRPr="00A02554">
        <w:rPr>
          <w:rFonts w:eastAsia="標楷體" w:hint="eastAsia"/>
        </w:rPr>
        <w:t>：</w:t>
      </w:r>
    </w:p>
    <w:p w:rsidR="00A02554" w:rsidRPr="00A02554" w:rsidRDefault="008D4186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</w:t>
      </w:r>
      <w:r w:rsidR="00311C64" w:rsidRPr="00A02554">
        <w:rPr>
          <w:rFonts w:eastAsia="標楷體" w:hint="eastAsia"/>
        </w:rPr>
        <w:t>「郵局存摺或銀行存摺（正本或影本均可）」</w:t>
      </w:r>
      <w:r>
        <w:rPr>
          <w:rFonts w:eastAsia="標楷體" w:hint="eastAsia"/>
        </w:rPr>
        <w:t>，將</w:t>
      </w:r>
      <w:r w:rsidR="00311C64" w:rsidRPr="00A02554">
        <w:rPr>
          <w:rFonts w:eastAsia="標楷體" w:hint="eastAsia"/>
        </w:rPr>
        <w:t>用於財政部「統一發票兌獎」</w:t>
      </w:r>
      <w:r w:rsidR="00311C64" w:rsidRPr="00A02554">
        <w:rPr>
          <w:rFonts w:eastAsia="標楷體" w:hint="eastAsia"/>
        </w:rPr>
        <w:t>APP</w:t>
      </w:r>
      <w:r w:rsidR="00311C64" w:rsidRPr="00A02554">
        <w:rPr>
          <w:rFonts w:eastAsia="標楷體" w:hint="eastAsia"/>
        </w:rPr>
        <w:t>自動兌獎</w:t>
      </w:r>
      <w:r>
        <w:rPr>
          <w:rFonts w:eastAsia="標楷體" w:hint="eastAsia"/>
        </w:rPr>
        <w:t>，電子發票</w:t>
      </w:r>
      <w:r w:rsidR="00311C64" w:rsidRPr="00A02554">
        <w:rPr>
          <w:rFonts w:eastAsia="標楷體" w:hint="eastAsia"/>
        </w:rPr>
        <w:t>中獎</w:t>
      </w:r>
      <w:r>
        <w:rPr>
          <w:rFonts w:eastAsia="標楷體" w:hint="eastAsia"/>
        </w:rPr>
        <w:t>時</w:t>
      </w:r>
      <w:r w:rsidR="00311C64" w:rsidRPr="00A02554">
        <w:rPr>
          <w:rFonts w:eastAsia="標楷體" w:hint="eastAsia"/>
        </w:rPr>
        <w:t>領獎</w:t>
      </w:r>
      <w:r>
        <w:rPr>
          <w:rFonts w:eastAsia="標楷體" w:hint="eastAsia"/>
        </w:rPr>
        <w:t>的</w:t>
      </w:r>
      <w:r w:rsidR="00311C64" w:rsidRPr="00A02554">
        <w:rPr>
          <w:rFonts w:eastAsia="標楷體" w:hint="eastAsia"/>
        </w:rPr>
        <w:t>帳號</w:t>
      </w:r>
      <w:r w:rsidRPr="00A02554">
        <w:rPr>
          <w:rFonts w:eastAsia="標楷體" w:hint="eastAsia"/>
        </w:rPr>
        <w:t>設定</w:t>
      </w:r>
      <w:r w:rsidR="00311C64" w:rsidRPr="00A02554">
        <w:rPr>
          <w:rFonts w:eastAsia="標楷體" w:hint="eastAsia"/>
        </w:rPr>
        <w:t>。</w:t>
      </w:r>
    </w:p>
    <w:p w:rsidR="00311C64" w:rsidRPr="00A02554" w:rsidRDefault="00A02554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本人的「</w:t>
      </w:r>
      <w:r w:rsidRPr="00A02554">
        <w:rPr>
          <w:rFonts w:eastAsia="標楷體" w:hint="eastAsia"/>
        </w:rPr>
        <w:t>信用卡或簽帳金融卡」</w:t>
      </w:r>
      <w:r w:rsidR="008D4186">
        <w:rPr>
          <w:rFonts w:eastAsia="標楷體" w:hint="eastAsia"/>
        </w:rPr>
        <w:t>，將</w:t>
      </w:r>
      <w:r w:rsidRPr="00A02554">
        <w:rPr>
          <w:rFonts w:eastAsia="標楷體" w:hint="eastAsia"/>
        </w:rPr>
        <w:t>用於</w:t>
      </w:r>
      <w:r w:rsidR="008D4186">
        <w:rPr>
          <w:rFonts w:eastAsia="標楷體" w:hint="eastAsia"/>
        </w:rPr>
        <w:t>註冊及</w:t>
      </w:r>
      <w:r w:rsidRPr="00A02554">
        <w:rPr>
          <w:rFonts w:eastAsia="標楷體" w:hint="eastAsia"/>
        </w:rPr>
        <w:t>綁定「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及</w:t>
      </w:r>
      <w:r w:rsidRPr="00A02554">
        <w:rPr>
          <w:rFonts w:eastAsia="標楷體"/>
        </w:rPr>
        <w:t>UBER Eats</w:t>
      </w:r>
      <w:r w:rsidRPr="00A02554">
        <w:rPr>
          <w:rFonts w:eastAsia="標楷體"/>
        </w:rPr>
        <w:t>」服務</w:t>
      </w:r>
      <w:r w:rsidR="008D4186">
        <w:rPr>
          <w:rFonts w:eastAsia="標楷體"/>
        </w:rPr>
        <w:t>。</w:t>
      </w:r>
      <w:r w:rsidRPr="00A02554">
        <w:rPr>
          <w:rFonts w:eastAsia="標楷體"/>
        </w:rPr>
        <w:t>沒有</w:t>
      </w:r>
      <w:r w:rsidRPr="00A02554">
        <w:rPr>
          <w:rFonts w:eastAsia="標楷體" w:hint="eastAsia"/>
        </w:rPr>
        <w:t>信用卡或簽帳金融卡者</w:t>
      </w:r>
      <w:r w:rsidR="008D4186">
        <w:rPr>
          <w:rFonts w:eastAsia="標楷體" w:hint="eastAsia"/>
        </w:rPr>
        <w:t>仍</w:t>
      </w:r>
      <w:r w:rsidRPr="00A02554">
        <w:rPr>
          <w:rFonts w:eastAsia="標楷體" w:hint="eastAsia"/>
        </w:rPr>
        <w:t>可參加課程，惟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相關</w:t>
      </w:r>
      <w:r w:rsidRPr="00A02554">
        <w:rPr>
          <w:rFonts w:eastAsia="標楷體"/>
        </w:rPr>
        <w:t>APP</w:t>
      </w:r>
      <w:r w:rsidRPr="00A02554">
        <w:rPr>
          <w:rFonts w:eastAsia="標楷體"/>
        </w:rPr>
        <w:t>教學完畢後</w:t>
      </w:r>
      <w:r w:rsidR="008D4186">
        <w:rPr>
          <w:rFonts w:eastAsia="標楷體"/>
        </w:rPr>
        <w:t>可能</w:t>
      </w:r>
      <w:r w:rsidRPr="00A02554">
        <w:rPr>
          <w:rFonts w:eastAsia="標楷體"/>
        </w:rPr>
        <w:t>無法實際練習操作。</w:t>
      </w:r>
    </w:p>
    <w:p w:rsidR="00A02554" w:rsidRDefault="00A0255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》者請於開課前，完成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帳號申請，並請記住自己的帳號密碼</w:t>
      </w:r>
      <w:r w:rsidR="008D4186">
        <w:rPr>
          <w:rFonts w:eastAsia="標楷體" w:hint="eastAsia"/>
        </w:rPr>
        <w:t>，已有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帳號者亦請事先測試自己的</w:t>
      </w:r>
      <w:r w:rsidR="008D4186" w:rsidRPr="00A02554">
        <w:rPr>
          <w:rFonts w:eastAsia="標楷體" w:hint="eastAsia"/>
        </w:rPr>
        <w:t>帳號密碼</w:t>
      </w:r>
      <w:r w:rsidR="008D4186">
        <w:rPr>
          <w:rFonts w:eastAsia="標楷體" w:hint="eastAsia"/>
        </w:rPr>
        <w:t>是否正確，</w:t>
      </w:r>
      <w:r w:rsidRPr="00A02554">
        <w:rPr>
          <w:rFonts w:eastAsia="標楷體" w:hint="eastAsia"/>
        </w:rPr>
        <w:t>若忘記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帳號密碼將無法</w:t>
      </w:r>
      <w:r w:rsidR="008D4186">
        <w:rPr>
          <w:rFonts w:eastAsia="標楷體" w:hint="eastAsia"/>
        </w:rPr>
        <w:t>登入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相關服務進行</w:t>
      </w:r>
      <w:r w:rsidRPr="00A02554">
        <w:rPr>
          <w:rFonts w:eastAsia="標楷體" w:hint="eastAsia"/>
        </w:rPr>
        <w:t>操作練習。</w:t>
      </w:r>
    </w:p>
    <w:p w:rsidR="008D4186" w:rsidRPr="00A02554" w:rsidRDefault="008D4186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</w:t>
      </w:r>
      <w:r>
        <w:rPr>
          <w:rFonts w:eastAsia="標楷體" w:hint="eastAsia"/>
        </w:rPr>
        <w:t>，可使用教室內的桌上型電腦上課（作業系統為</w:t>
      </w:r>
      <w:r>
        <w:rPr>
          <w:rFonts w:eastAsia="標楷體" w:hint="eastAsia"/>
        </w:rPr>
        <w:t>WIN10</w:t>
      </w:r>
      <w:r w:rsidR="003225B6">
        <w:rPr>
          <w:rFonts w:eastAsia="標楷體" w:hint="eastAsia"/>
        </w:rPr>
        <w:t>），也可以自備</w:t>
      </w:r>
      <w:r>
        <w:rPr>
          <w:rFonts w:eastAsia="標楷體" w:hint="eastAsia"/>
        </w:rPr>
        <w:t>筆記型電腦上課。</w:t>
      </w:r>
    </w:p>
    <w:p w:rsidR="00311C64" w:rsidRPr="00311C64" w:rsidRDefault="00A96DC0" w:rsidP="00311C6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lastRenderedPageBreak/>
        <w:t>各項軟體教學時數僅供參考，</w:t>
      </w:r>
      <w:r w:rsidR="00311C64" w:rsidRPr="00311C64">
        <w:rPr>
          <w:rFonts w:eastAsia="標楷體" w:hint="eastAsia"/>
        </w:rPr>
        <w:t>講師得視各場次</w:t>
      </w:r>
      <w:r>
        <w:rPr>
          <w:rFonts w:eastAsia="標楷體" w:hint="eastAsia"/>
        </w:rPr>
        <w:t>學員之</w:t>
      </w:r>
      <w:r w:rsidR="00311C64" w:rsidRPr="00311C64">
        <w:rPr>
          <w:rFonts w:eastAsia="標楷體" w:hint="eastAsia"/>
        </w:rPr>
        <w:t>實際學習進度，適時調整教學內容及</w:t>
      </w:r>
      <w:r>
        <w:rPr>
          <w:rFonts w:eastAsia="標楷體" w:hint="eastAsia"/>
        </w:rPr>
        <w:t>教學</w:t>
      </w:r>
      <w:r w:rsidR="00311C64" w:rsidRPr="00311C64">
        <w:rPr>
          <w:rFonts w:eastAsia="標楷體" w:hint="eastAsia"/>
        </w:rPr>
        <w:t>時間。</w:t>
      </w:r>
    </w:p>
    <w:p w:rsidR="001D25E1" w:rsidRDefault="005134C5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錄取者需全程參與，</w:t>
      </w:r>
      <w:r w:rsidR="001D25E1">
        <w:rPr>
          <w:rFonts w:eastAsia="標楷體" w:hint="eastAsia"/>
        </w:rPr>
        <w:t>請勿遲到、早退</w:t>
      </w:r>
      <w:r w:rsidR="00D552E5">
        <w:rPr>
          <w:rFonts w:eastAsia="標楷體" w:hint="eastAsia"/>
        </w:rPr>
        <w:t>。</w:t>
      </w:r>
      <w:r w:rsidR="001D25E1">
        <w:rPr>
          <w:rFonts w:eastAsia="標楷體" w:hint="eastAsia"/>
        </w:rPr>
        <w:t>下課後</w:t>
      </w:r>
      <w:r w:rsidR="00D552E5">
        <w:rPr>
          <w:rFonts w:eastAsia="標楷體" w:hint="eastAsia"/>
        </w:rPr>
        <w:t>若</w:t>
      </w:r>
      <w:r w:rsidR="001D25E1">
        <w:rPr>
          <w:rFonts w:eastAsia="標楷體" w:hint="eastAsia"/>
        </w:rPr>
        <w:t>有預約交通接駁服務，請將預約時間</w:t>
      </w:r>
      <w:r w:rsidR="00D552E5">
        <w:rPr>
          <w:rFonts w:eastAsia="標楷體" w:hint="eastAsia"/>
        </w:rPr>
        <w:t>安排</w:t>
      </w:r>
      <w:r w:rsidR="001D25E1">
        <w:rPr>
          <w:rFonts w:eastAsia="標楷體" w:hint="eastAsia"/>
        </w:rPr>
        <w:t>於</w:t>
      </w:r>
      <w:r w:rsidR="00D552E5">
        <w:rPr>
          <w:rFonts w:eastAsia="標楷體" w:hint="eastAsia"/>
        </w:rPr>
        <w:t>下課之後，以免影響</w:t>
      </w:r>
      <w:r w:rsidR="00B45BCF">
        <w:rPr>
          <w:rFonts w:eastAsia="標楷體" w:hint="eastAsia"/>
        </w:rPr>
        <w:t>課程進行</w:t>
      </w:r>
      <w:r w:rsidR="00A06B7F">
        <w:rPr>
          <w:rFonts w:eastAsia="標楷體" w:hint="eastAsia"/>
        </w:rPr>
        <w:t>及學習成效</w:t>
      </w:r>
      <w:r w:rsidR="00D552E5">
        <w:rPr>
          <w:rFonts w:eastAsia="標楷體" w:hint="eastAsia"/>
        </w:rPr>
        <w:t>。</w:t>
      </w:r>
    </w:p>
    <w:p w:rsidR="005134C5" w:rsidRDefault="003225B6" w:rsidP="005134C5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本次</w:t>
      </w:r>
      <w:r w:rsidR="005134C5">
        <w:rPr>
          <w:rFonts w:eastAsia="標楷體" w:hint="eastAsia"/>
        </w:rPr>
        <w:t>課程</w:t>
      </w:r>
      <w:r w:rsidR="005134C5" w:rsidRPr="00D9022D">
        <w:rPr>
          <w:rFonts w:eastAsia="標楷體"/>
        </w:rPr>
        <w:t>由主辦單位供應</w:t>
      </w:r>
      <w:r w:rsidR="005134C5">
        <w:rPr>
          <w:rFonts w:eastAsia="標楷體" w:hint="eastAsia"/>
        </w:rPr>
        <w:t>學員</w:t>
      </w:r>
      <w:r w:rsidR="005134C5" w:rsidRPr="00D9022D">
        <w:rPr>
          <w:rFonts w:eastAsia="標楷體"/>
        </w:rPr>
        <w:t>午餐</w:t>
      </w:r>
      <w:r w:rsidR="005134C5">
        <w:rPr>
          <w:rFonts w:eastAsia="標楷體" w:hint="eastAsia"/>
        </w:rPr>
        <w:t>。</w:t>
      </w:r>
    </w:p>
    <w:p w:rsidR="003C1BF4" w:rsidRDefault="00230762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旁聽者午餐須自理，亦可於報到時向主辦單位登記代訂</w:t>
      </w:r>
      <w:r w:rsidR="003C1BF4" w:rsidRPr="00D9022D">
        <w:rPr>
          <w:rFonts w:eastAsia="標楷體"/>
        </w:rPr>
        <w:t>。</w:t>
      </w:r>
      <w:r>
        <w:rPr>
          <w:rFonts w:eastAsia="標楷體" w:hint="eastAsia"/>
        </w:rPr>
        <w:t>旁聽者需配合主辦單位安排之旁聽席座位，請勿占用</w:t>
      </w:r>
      <w:r w:rsidR="00226A4B">
        <w:rPr>
          <w:rFonts w:eastAsia="標楷體" w:hint="eastAsia"/>
        </w:rPr>
        <w:t>正式</w:t>
      </w:r>
      <w:r>
        <w:rPr>
          <w:rFonts w:eastAsia="標楷體" w:hint="eastAsia"/>
        </w:rPr>
        <w:t>學員座位。</w:t>
      </w:r>
    </w:p>
    <w:p w:rsidR="00797B06" w:rsidRDefault="00797B06" w:rsidP="00797B06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本課程開放錄音，有錄音需求的學員請自備錄音裝置，上課錄音檔案請勿傳給非參與該課程之學員。</w:t>
      </w:r>
    </w:p>
    <w:p w:rsidR="002113A9" w:rsidRDefault="009C3FC7" w:rsidP="009C3FC7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9C3FC7">
        <w:rPr>
          <w:rFonts w:eastAsia="標楷體" w:hint="eastAsia"/>
        </w:rPr>
        <w:t>敬請配合</w:t>
      </w:r>
      <w:r w:rsidR="002113A9">
        <w:rPr>
          <w:rFonts w:eastAsia="標楷體" w:hint="eastAsia"/>
        </w:rPr>
        <w:t>下列</w:t>
      </w:r>
      <w:r w:rsidRPr="009C3FC7">
        <w:rPr>
          <w:rFonts w:eastAsia="標楷體" w:hint="eastAsia"/>
        </w:rPr>
        <w:t>各項防疫措施</w:t>
      </w:r>
      <w:r>
        <w:rPr>
          <w:rFonts w:eastAsia="標楷體" w:hint="eastAsia"/>
        </w:rPr>
        <w:t>：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上課當日或前一日有</w:t>
      </w:r>
      <w:r w:rsidRPr="002113A9">
        <w:rPr>
          <w:rFonts w:eastAsia="標楷體" w:hint="eastAsia"/>
        </w:rPr>
        <w:t>發燒</w:t>
      </w:r>
      <w:r w:rsidR="004D7389">
        <w:rPr>
          <w:rFonts w:eastAsia="標楷體" w:hint="eastAsia"/>
        </w:rPr>
        <w:t>、任何身體不適</w:t>
      </w:r>
      <w:r>
        <w:rPr>
          <w:rFonts w:eastAsia="標楷體" w:hint="eastAsia"/>
        </w:rPr>
        <w:t>或</w:t>
      </w:r>
      <w:r w:rsidR="004D7389">
        <w:rPr>
          <w:rFonts w:eastAsia="標楷體" w:hint="eastAsia"/>
        </w:rPr>
        <w:t>呼吸道感染</w:t>
      </w:r>
      <w:r>
        <w:rPr>
          <w:rFonts w:eastAsia="標楷體" w:hint="eastAsia"/>
        </w:rPr>
        <w:t>症狀者，請勿前來上課；</w:t>
      </w:r>
      <w:r w:rsidR="00555D95">
        <w:rPr>
          <w:rFonts w:eastAsia="標楷體" w:hint="eastAsia"/>
        </w:rPr>
        <w:t>於</w:t>
      </w:r>
      <w:r w:rsidR="00555D95">
        <w:rPr>
          <w:rFonts w:eastAsia="標楷體"/>
        </w:rPr>
        <w:t>上</w:t>
      </w:r>
      <w:r>
        <w:rPr>
          <w:rFonts w:eastAsia="標楷體" w:hint="eastAsia"/>
        </w:rPr>
        <w:t>課前主動通知主辦單位者，</w:t>
      </w:r>
      <w:r w:rsidR="00555D95">
        <w:rPr>
          <w:rFonts w:eastAsia="標楷體" w:hint="eastAsia"/>
        </w:rPr>
        <w:t>將</w:t>
      </w:r>
      <w:r w:rsidRPr="000802C2">
        <w:rPr>
          <w:rFonts w:eastAsia="標楷體" w:hint="eastAsia"/>
        </w:rPr>
        <w:t>不</w:t>
      </w:r>
      <w:r w:rsidR="00555D95">
        <w:rPr>
          <w:rFonts w:eastAsia="標楷體" w:hint="eastAsia"/>
        </w:rPr>
        <w:t>會</w:t>
      </w:r>
      <w:r>
        <w:rPr>
          <w:rFonts w:eastAsia="標楷體" w:hint="eastAsia"/>
        </w:rPr>
        <w:t>列</w:t>
      </w:r>
      <w:r w:rsidR="00555D95">
        <w:rPr>
          <w:rFonts w:eastAsia="標楷體" w:hint="eastAsia"/>
        </w:rPr>
        <w:t>入無故缺席名單，即不影響下一個年度報名本課程之權利</w:t>
      </w:r>
      <w:r>
        <w:rPr>
          <w:rFonts w:eastAsia="標楷體" w:hint="eastAsia"/>
        </w:rPr>
        <w:t>。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各場次上課地點</w:t>
      </w:r>
      <w:r>
        <w:rPr>
          <w:rFonts w:eastAsia="標楷體" w:hint="eastAsia"/>
        </w:rPr>
        <w:t>均施行</w:t>
      </w:r>
      <w:proofErr w:type="gramStart"/>
      <w:r>
        <w:rPr>
          <w:rFonts w:eastAsia="標楷體" w:hint="eastAsia"/>
        </w:rPr>
        <w:t>實聯</w:t>
      </w:r>
      <w:r w:rsidRPr="009C3FC7">
        <w:rPr>
          <w:rFonts w:eastAsia="標楷體" w:hint="eastAsia"/>
        </w:rPr>
        <w:t>制</w:t>
      </w:r>
      <w:r>
        <w:rPr>
          <w:rFonts w:eastAsia="標楷體" w:hint="eastAsia"/>
        </w:rPr>
        <w:t>及</w:t>
      </w:r>
      <w:proofErr w:type="gramEnd"/>
      <w:r>
        <w:rPr>
          <w:rFonts w:eastAsia="標楷體" w:hint="eastAsia"/>
        </w:rPr>
        <w:t>體溫測量</w:t>
      </w:r>
      <w:r w:rsidRPr="009C3FC7">
        <w:rPr>
          <w:rFonts w:eastAsia="標楷體" w:hint="eastAsia"/>
        </w:rPr>
        <w:t>，敬請配合</w:t>
      </w:r>
      <w:r>
        <w:rPr>
          <w:rFonts w:eastAsia="標楷體"/>
        </w:rPr>
        <w:t>防疫</w:t>
      </w:r>
      <w:r>
        <w:rPr>
          <w:rFonts w:eastAsia="標楷體" w:hint="eastAsia"/>
        </w:rPr>
        <w:t>措施後</w:t>
      </w:r>
      <w:r w:rsidRPr="009C3FC7">
        <w:rPr>
          <w:rFonts w:eastAsia="標楷體" w:hint="eastAsia"/>
        </w:rPr>
        <w:t>再進入教室。</w:t>
      </w:r>
    </w:p>
    <w:p w:rsidR="000802C2" w:rsidRPr="000865CD" w:rsidRDefault="009C3FC7" w:rsidP="000865CD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進入上課地點後需全程配戴口罩</w:t>
      </w:r>
      <w:r w:rsidR="000865CD">
        <w:rPr>
          <w:rFonts w:eastAsia="標楷體" w:hint="eastAsia"/>
        </w:rPr>
        <w:t>；飲水及</w:t>
      </w:r>
      <w:r w:rsidR="000802C2" w:rsidRPr="000865CD">
        <w:rPr>
          <w:rFonts w:eastAsia="標楷體" w:hint="eastAsia"/>
        </w:rPr>
        <w:t>中午</w:t>
      </w:r>
      <w:r w:rsidRPr="000865CD">
        <w:rPr>
          <w:rFonts w:eastAsia="標楷體" w:hint="eastAsia"/>
        </w:rPr>
        <w:t>用餐時</w:t>
      </w:r>
      <w:r w:rsidR="000802C2" w:rsidRPr="000865CD">
        <w:rPr>
          <w:rFonts w:eastAsia="標楷體" w:hint="eastAsia"/>
        </w:rPr>
        <w:t>，</w:t>
      </w:r>
      <w:proofErr w:type="gramStart"/>
      <w:r w:rsidR="000802C2" w:rsidRPr="000865CD">
        <w:rPr>
          <w:rFonts w:eastAsia="標楷體" w:hint="eastAsia"/>
        </w:rPr>
        <w:t>未配戴</w:t>
      </w:r>
      <w:proofErr w:type="gramEnd"/>
      <w:r w:rsidR="000802C2" w:rsidRPr="000865CD">
        <w:rPr>
          <w:rFonts w:eastAsia="標楷體" w:hint="eastAsia"/>
        </w:rPr>
        <w:t>口罩前請勿與其他人交談</w:t>
      </w:r>
      <w:r w:rsidR="002B2483">
        <w:rPr>
          <w:rFonts w:eastAsia="標楷體" w:hint="eastAsia"/>
        </w:rPr>
        <w:t>、</w:t>
      </w:r>
      <w:r w:rsidR="000802C2" w:rsidRPr="000865CD">
        <w:rPr>
          <w:rFonts w:eastAsia="標楷體" w:hint="eastAsia"/>
        </w:rPr>
        <w:t>聊天</w:t>
      </w:r>
      <w:r w:rsidR="002113A9" w:rsidRPr="000865CD">
        <w:rPr>
          <w:rFonts w:eastAsia="標楷體" w:hint="eastAsia"/>
        </w:rPr>
        <w:t>。</w:t>
      </w:r>
    </w:p>
    <w:p w:rsidR="000802C2" w:rsidRDefault="002113A9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中午用餐</w:t>
      </w:r>
      <w:proofErr w:type="gramStart"/>
      <w:r>
        <w:rPr>
          <w:rFonts w:eastAsia="標楷體" w:hint="eastAsia"/>
        </w:rPr>
        <w:t>期間</w:t>
      </w:r>
      <w:r w:rsidR="000802C2">
        <w:rPr>
          <w:rFonts w:eastAsia="標楷體" w:hint="eastAsia"/>
        </w:rPr>
        <w:t>，</w:t>
      </w:r>
      <w:proofErr w:type="gramEnd"/>
      <w:r w:rsidR="000802C2">
        <w:rPr>
          <w:rFonts w:eastAsia="標楷體" w:hint="eastAsia"/>
        </w:rPr>
        <w:t>請配合各場地的用餐座位安排</w:t>
      </w:r>
      <w:r w:rsidRPr="009C3FC7">
        <w:rPr>
          <w:rFonts w:eastAsia="標楷體" w:hint="eastAsia"/>
        </w:rPr>
        <w:t>。</w:t>
      </w:r>
    </w:p>
    <w:p w:rsidR="000802C2" w:rsidRP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各場次</w:t>
      </w:r>
      <w:r w:rsidRPr="000802C2">
        <w:rPr>
          <w:rFonts w:eastAsia="標楷體" w:hint="eastAsia"/>
        </w:rPr>
        <w:t>如有其他防疫措施，依上課地點現場公告為</w:t>
      </w:r>
      <w:proofErr w:type="gramStart"/>
      <w:r w:rsidRPr="000802C2">
        <w:rPr>
          <w:rFonts w:eastAsia="標楷體" w:hint="eastAsia"/>
        </w:rPr>
        <w:t>準</w:t>
      </w:r>
      <w:proofErr w:type="gramEnd"/>
      <w:r w:rsidRPr="000802C2">
        <w:rPr>
          <w:rFonts w:eastAsia="標楷體" w:hint="eastAsia"/>
        </w:rPr>
        <w:t>。</w:t>
      </w:r>
    </w:p>
    <w:p w:rsidR="006D0806" w:rsidRPr="00D9022D" w:rsidRDefault="006D0806">
      <w:pPr>
        <w:widowControl/>
        <w:rPr>
          <w:rFonts w:eastAsia="標楷體"/>
        </w:rPr>
      </w:pPr>
      <w:r w:rsidRPr="00D9022D">
        <w:rPr>
          <w:rFonts w:eastAsia="標楷體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11"/>
        <w:gridCol w:w="7"/>
      </w:tblGrid>
      <w:tr w:rsidR="00D9022D" w:rsidRPr="00D9022D" w:rsidTr="00DA55A7">
        <w:trPr>
          <w:cantSplit/>
          <w:trHeight w:val="513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6D0806" w:rsidRPr="00D9022D" w:rsidRDefault="006D0806" w:rsidP="006A3276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lastRenderedPageBreak/>
              <w:t>國立臺灣圖書館</w:t>
            </w:r>
            <w:proofErr w:type="gramStart"/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proofErr w:type="gramEnd"/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」報名表</w:t>
            </w:r>
          </w:p>
        </w:tc>
      </w:tr>
      <w:tr w:rsidR="006B28F6" w:rsidRPr="006B28F6" w:rsidTr="00B824EA">
        <w:trPr>
          <w:trHeight w:val="913"/>
          <w:jc w:val="center"/>
        </w:trPr>
        <w:tc>
          <w:tcPr>
            <w:tcW w:w="9622" w:type="dxa"/>
            <w:gridSpan w:val="7"/>
            <w:vAlign w:val="center"/>
          </w:tcPr>
          <w:p w:rsidR="00B824EA" w:rsidRPr="006B28F6" w:rsidRDefault="00B824EA" w:rsidP="00D552E5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請勾選</w:t>
            </w:r>
            <w:r w:rsidRPr="006B28F6">
              <w:rPr>
                <w:rFonts w:eastAsia="標楷體"/>
              </w:rPr>
              <w:t>報名場次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身</w:t>
            </w:r>
            <w:r w:rsidR="00B824EA">
              <w:rPr>
                <w:rFonts w:eastAsia="標楷體" w:hint="eastAsia"/>
              </w:rPr>
              <w:t>分證字號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B65E03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="00297EF1" w:rsidRPr="00B824EA">
              <w:rPr>
                <w:rFonts w:eastAsia="標楷體"/>
              </w:rPr>
              <w:t>：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B65E03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聯</w:t>
            </w:r>
            <w:r w:rsidR="00297EF1" w:rsidRPr="00B824EA">
              <w:rPr>
                <w:rFonts w:eastAsia="標楷體" w:hint="eastAsia"/>
              </w:rPr>
              <w:t>絡</w:t>
            </w:r>
            <w:r w:rsidR="00297EF1" w:rsidRPr="00B824EA">
              <w:rPr>
                <w:rFonts w:eastAsia="標楷體"/>
              </w:rPr>
              <w:t>住址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ind w:leftChars="-12" w:left="-29" w:rightChars="-12" w:right="-29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/>
                <w:w w:val="90"/>
              </w:rPr>
              <w:t>緊急聯絡人</w:t>
            </w:r>
            <w:r w:rsidRPr="00B824EA">
              <w:rPr>
                <w:rFonts w:eastAsia="標楷體" w:hint="eastAsia"/>
                <w:w w:val="90"/>
              </w:rPr>
              <w:t>姓名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297EF1" w:rsidP="007B2A45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297EF1" w:rsidRPr="00B824EA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用餐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1B25D2">
            <w:pPr>
              <w:snapToGrid w:val="0"/>
              <w:ind w:firstLine="140"/>
              <w:jc w:val="both"/>
              <w:rPr>
                <w:rFonts w:eastAsia="標楷體"/>
              </w:rPr>
            </w:pPr>
            <w:proofErr w:type="gramStart"/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葷食</w:t>
            </w:r>
            <w:proofErr w:type="gramEnd"/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素食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  <w:w w:val="66"/>
              </w:rPr>
              <w:t>其他特殊需求</w:t>
            </w:r>
            <w:r w:rsidRPr="00B824EA">
              <w:rPr>
                <w:rFonts w:eastAsia="標楷體" w:hint="eastAsia"/>
                <w:w w:val="66"/>
              </w:rPr>
              <w:t>(</w:t>
            </w:r>
            <w:r w:rsidR="001B25D2" w:rsidRPr="00B824EA">
              <w:rPr>
                <w:rFonts w:eastAsia="標楷體" w:hint="eastAsia"/>
                <w:w w:val="66"/>
              </w:rPr>
              <w:t>限填寫不吃的食物</w:t>
            </w:r>
            <w:r w:rsidRPr="00B824EA">
              <w:rPr>
                <w:rFonts w:eastAsia="標楷體" w:hint="eastAsia"/>
                <w:w w:val="66"/>
              </w:rPr>
              <w:t>，例如</w:t>
            </w:r>
            <w:r w:rsidRPr="00B824EA">
              <w:rPr>
                <w:rFonts w:eastAsia="標楷體" w:hint="eastAsia"/>
                <w:w w:val="66"/>
              </w:rPr>
              <w:t>:</w:t>
            </w:r>
            <w:r w:rsidRPr="00B824EA">
              <w:rPr>
                <w:rFonts w:eastAsia="標楷體" w:hint="eastAsia"/>
                <w:w w:val="66"/>
              </w:rPr>
              <w:t>不吃豬肉、不吃蠶豆</w:t>
            </w:r>
            <w:r w:rsidRPr="00B824EA">
              <w:rPr>
                <w:rFonts w:eastAsia="標楷體" w:hint="eastAsia"/>
                <w:w w:val="66"/>
              </w:rPr>
              <w:t>)</w:t>
            </w:r>
            <w:r w:rsidRPr="00B824EA">
              <w:rPr>
                <w:rFonts w:eastAsia="標楷體" w:hint="eastAsia"/>
                <w:w w:val="66"/>
              </w:rPr>
              <w:t>：</w:t>
            </w:r>
            <w:r w:rsidR="001B25D2" w:rsidRPr="00B824EA">
              <w:rPr>
                <w:rFonts w:eastAsia="標楷體" w:hint="eastAsia"/>
                <w:w w:val="66"/>
                <w:u w:val="single"/>
              </w:rPr>
              <w:t xml:space="preserve">　　　　　　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E66F93" w:rsidP="00E66F93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</w:t>
            </w:r>
            <w:r w:rsidR="00297EF1" w:rsidRPr="00B824EA">
              <w:rPr>
                <w:rFonts w:eastAsia="標楷體" w:hint="eastAsia"/>
                <w:w w:val="90"/>
              </w:rPr>
              <w:t>使用經驗</w:t>
            </w:r>
            <w:r w:rsidR="00297EF1" w:rsidRPr="00B824EA">
              <w:rPr>
                <w:rFonts w:eastAsia="標楷體" w:hint="eastAsia"/>
                <w:w w:val="90"/>
              </w:rPr>
              <w:t>(</w:t>
            </w:r>
            <w:r w:rsidR="00297EF1" w:rsidRPr="00B824EA">
              <w:rPr>
                <w:rFonts w:eastAsia="標楷體" w:hint="eastAsia"/>
                <w:w w:val="90"/>
              </w:rPr>
              <w:t>複選</w:t>
            </w:r>
            <w:r w:rsidR="00297EF1"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0" w:type="dxa"/>
            <w:gridSpan w:val="6"/>
            <w:vAlign w:val="center"/>
          </w:tcPr>
          <w:p w:rsidR="004C58B0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="004C58B0" w:rsidRPr="00B824EA">
              <w:rPr>
                <w:rFonts w:eastAsia="標楷體" w:hint="eastAsia"/>
              </w:rPr>
              <w:t>手機</w:t>
            </w:r>
          </w:p>
          <w:p w:rsidR="00E66F93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="00E66F93" w:rsidRPr="00B824EA">
              <w:rPr>
                <w:rFonts w:eastAsia="標楷體" w:hint="eastAsia"/>
              </w:rPr>
              <w:t>手機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電腦搭配導盲鼠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其他舊版本電腦搭配導盲鼠</w:t>
            </w:r>
          </w:p>
          <w:p w:rsidR="00297EF1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□沒有</w:t>
            </w:r>
            <w:r w:rsidR="004C58B0" w:rsidRPr="00B824EA">
              <w:rPr>
                <w:rFonts w:eastAsia="標楷體" w:hint="eastAsia"/>
              </w:rPr>
              <w:t>以上</w:t>
            </w:r>
            <w:r w:rsidR="00E66F93" w:rsidRPr="00B824EA">
              <w:rPr>
                <w:rFonts w:eastAsia="標楷體" w:hint="eastAsia"/>
              </w:rPr>
              <w:t>使用經驗</w:t>
            </w:r>
          </w:p>
        </w:tc>
      </w:tr>
      <w:tr w:rsidR="00297EF1" w:rsidRPr="00B824EA" w:rsidTr="0027065A">
        <w:trPr>
          <w:gridAfter w:val="1"/>
          <w:wAfter w:w="7" w:type="dxa"/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  <w:tc>
          <w:tcPr>
            <w:tcW w:w="1553" w:type="dxa"/>
            <w:vAlign w:val="center"/>
          </w:tcPr>
          <w:p w:rsidR="00297EF1" w:rsidRPr="00B824EA" w:rsidRDefault="00297EF1" w:rsidP="0027065A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  <w:w w:val="90"/>
              </w:rPr>
              <w:t>是否要登記教師研習時數</w:t>
            </w:r>
          </w:p>
        </w:tc>
        <w:tc>
          <w:tcPr>
            <w:tcW w:w="3251" w:type="dxa"/>
            <w:gridSpan w:val="2"/>
            <w:vAlign w:val="center"/>
          </w:tcPr>
          <w:p w:rsidR="00297EF1" w:rsidRPr="00B824EA" w:rsidRDefault="00297EF1" w:rsidP="0027065A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是否為國立臺灣圖書館視障資料中心讀者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□是，我已經有國立臺灣圖書館借書證</w:t>
            </w:r>
          </w:p>
          <w:p w:rsidR="00297EF1" w:rsidRPr="00B824EA" w:rsidRDefault="00297EF1" w:rsidP="0027065A">
            <w:pPr>
              <w:snapToGrid w:val="0"/>
              <w:ind w:firstLine="140"/>
              <w:jc w:val="both"/>
              <w:rPr>
                <w:rFonts w:eastAsia="標楷體"/>
              </w:rPr>
            </w:pPr>
            <w:proofErr w:type="gramStart"/>
            <w:r w:rsidRPr="00B824EA">
              <w:rPr>
                <w:rFonts w:eastAsia="標楷體" w:hint="eastAsia"/>
              </w:rPr>
              <w:t>□否</w:t>
            </w:r>
            <w:proofErr w:type="gramEnd"/>
            <w:r w:rsidRPr="00B824EA">
              <w:rPr>
                <w:rFonts w:eastAsia="標楷體" w:hint="eastAsia"/>
              </w:rPr>
              <w:t>，報名時一併申辦國立臺灣圖書館借書證</w:t>
            </w:r>
          </w:p>
        </w:tc>
      </w:tr>
      <w:tr w:rsidR="00CE49CB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CE49CB" w:rsidRDefault="00CE49CB" w:rsidP="00005CB2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是否自備筆電</w:t>
            </w:r>
          </w:p>
          <w:p w:rsidR="00CE49CB" w:rsidRPr="00B824EA" w:rsidRDefault="00CE49CB" w:rsidP="00B82DD1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（</w:t>
            </w:r>
            <w:r w:rsidRPr="00C81F87">
              <w:rPr>
                <w:rFonts w:eastAsia="標楷體" w:hint="eastAsia"/>
                <w:w w:val="90"/>
              </w:rPr>
              <w:t>報名</w:t>
            </w:r>
            <w:r w:rsidR="00B82DD1">
              <w:rPr>
                <w:rFonts w:eastAsia="標楷體" w:hint="eastAsia"/>
                <w:w w:val="90"/>
              </w:rPr>
              <w:t>北區場次</w:t>
            </w:r>
            <w:r w:rsidR="00B82DD1">
              <w:rPr>
                <w:rFonts w:eastAsia="標楷體" w:hint="eastAsia"/>
                <w:w w:val="90"/>
              </w:rPr>
              <w:t>3</w:t>
            </w:r>
            <w:r w:rsidRPr="00C81F87">
              <w:rPr>
                <w:rFonts w:eastAsia="標楷體" w:hint="eastAsia"/>
                <w:w w:val="90"/>
              </w:rPr>
              <w:t>電腦課程者</w:t>
            </w:r>
            <w:r>
              <w:rPr>
                <w:rFonts w:eastAsia="標楷體" w:hint="eastAsia"/>
                <w:w w:val="90"/>
              </w:rPr>
              <w:t>才需要</w:t>
            </w:r>
            <w:r w:rsidRPr="00C81F87">
              <w:rPr>
                <w:rFonts w:eastAsia="標楷體" w:hint="eastAsia"/>
                <w:w w:val="90"/>
              </w:rPr>
              <w:t>勾選</w:t>
            </w:r>
            <w:r>
              <w:rPr>
                <w:rFonts w:eastAsia="標楷體" w:hint="eastAsia"/>
                <w:w w:val="90"/>
              </w:rPr>
              <w:t>）</w:t>
            </w:r>
          </w:p>
        </w:tc>
        <w:tc>
          <w:tcPr>
            <w:tcW w:w="8070" w:type="dxa"/>
            <w:gridSpan w:val="6"/>
            <w:vAlign w:val="center"/>
          </w:tcPr>
          <w:p w:rsidR="00CE49CB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</w:t>
            </w:r>
            <w:r w:rsidR="00B82DD1">
              <w:rPr>
                <w:rFonts w:eastAsia="標楷體" w:hint="eastAsia"/>
              </w:rPr>
              <w:t>圖書館的</w:t>
            </w:r>
            <w:r>
              <w:rPr>
                <w:rFonts w:eastAsia="標楷體" w:hint="eastAsia"/>
              </w:rPr>
              <w:t>桌上型電腦</w:t>
            </w:r>
            <w:r w:rsidR="00B82DD1">
              <w:rPr>
                <w:rFonts w:eastAsia="標楷體" w:hint="eastAsia"/>
              </w:rPr>
              <w:t>，但不使用</w:t>
            </w:r>
            <w:r w:rsidR="00B82DD1" w:rsidRPr="00B82DD1">
              <w:rPr>
                <w:rFonts w:eastAsia="標楷體" w:hint="eastAsia"/>
              </w:rPr>
              <w:t>點字觸摸顯示器</w:t>
            </w:r>
            <w:r w:rsidR="00B82DD1">
              <w:rPr>
                <w:rFonts w:eastAsia="標楷體" w:hint="eastAsia"/>
              </w:rPr>
              <w:t>。</w:t>
            </w:r>
          </w:p>
          <w:p w:rsidR="00B82DD1" w:rsidRDefault="00B82DD1" w:rsidP="00B82DD1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使用圖書館的桌上型電腦及</w:t>
            </w:r>
            <w:r w:rsidRPr="00B82DD1">
              <w:rPr>
                <w:rFonts w:eastAsia="標楷體" w:hint="eastAsia"/>
              </w:rPr>
              <w:t>點字觸摸顯示器</w:t>
            </w:r>
            <w:r>
              <w:rPr>
                <w:rFonts w:eastAsia="標楷體" w:hint="eastAsia"/>
              </w:rPr>
              <w:t>。</w:t>
            </w:r>
          </w:p>
          <w:p w:rsidR="00CE49CB" w:rsidRPr="00C81F87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我要</w:t>
            </w:r>
            <w:proofErr w:type="gramStart"/>
            <w:r>
              <w:rPr>
                <w:rFonts w:eastAsia="標楷體" w:hint="eastAsia"/>
              </w:rPr>
              <w:t>自備筆電</w:t>
            </w:r>
            <w:proofErr w:type="gramEnd"/>
            <w:r w:rsidR="00B82DD1">
              <w:rPr>
                <w:rFonts w:eastAsia="標楷體" w:hint="eastAsia"/>
              </w:rPr>
              <w:t>。</w:t>
            </w:r>
          </w:p>
        </w:tc>
      </w:tr>
      <w:tr w:rsidR="00CE49CB" w:rsidRPr="00D9022D" w:rsidTr="00DA55A7">
        <w:trPr>
          <w:trHeight w:val="70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CE49CB" w:rsidRPr="00D9022D" w:rsidRDefault="00CE49CB" w:rsidP="00DA55A7">
            <w:pPr>
              <w:snapToGrid w:val="0"/>
              <w:spacing w:line="0" w:lineRule="atLeast"/>
              <w:jc w:val="center"/>
              <w:rPr>
                <w:rFonts w:eastAsia="標楷體"/>
                <w:sz w:val="4"/>
              </w:rPr>
            </w:pPr>
          </w:p>
        </w:tc>
      </w:tr>
      <w:tr w:rsidR="00CE49CB" w:rsidRPr="00B824EA" w:rsidTr="001B25D2">
        <w:trPr>
          <w:trHeight w:val="860"/>
          <w:jc w:val="center"/>
        </w:trPr>
        <w:tc>
          <w:tcPr>
            <w:tcW w:w="9622" w:type="dxa"/>
            <w:gridSpan w:val="7"/>
            <w:shd w:val="clear" w:color="auto" w:fill="auto"/>
            <w:vAlign w:val="center"/>
          </w:tcPr>
          <w:p w:rsidR="00CE49CB" w:rsidRPr="00B824EA" w:rsidRDefault="00CE49CB" w:rsidP="00705F6F">
            <w:pPr>
              <w:snapToGrid w:val="0"/>
              <w:ind w:left="2"/>
              <w:jc w:val="center"/>
              <w:rPr>
                <w:rFonts w:eastAsia="標楷體"/>
                <w:szCs w:val="26"/>
              </w:rPr>
            </w:pPr>
            <w:r w:rsidRPr="00B824EA">
              <w:rPr>
                <w:rFonts w:eastAsia="標楷體" w:hint="eastAsia"/>
                <w:szCs w:val="26"/>
              </w:rPr>
              <w:t>身心障礙證明（手冊）影本黏貼處</w:t>
            </w:r>
          </w:p>
        </w:tc>
      </w:tr>
    </w:tbl>
    <w:p w:rsidR="003B755E" w:rsidRPr="00B824EA" w:rsidRDefault="006D0806" w:rsidP="009D1A36">
      <w:pPr>
        <w:widowControl/>
        <w:jc w:val="center"/>
        <w:rPr>
          <w:rFonts w:eastAsia="標楷體"/>
          <w:szCs w:val="27"/>
        </w:rPr>
      </w:pPr>
      <w:proofErr w:type="gramStart"/>
      <w:r w:rsidRPr="00B824EA">
        <w:rPr>
          <w:rFonts w:eastAsia="標楷體"/>
          <w:szCs w:val="27"/>
        </w:rPr>
        <w:t>（</w:t>
      </w:r>
      <w:proofErr w:type="gramEnd"/>
      <w:r w:rsidRPr="00B824EA">
        <w:rPr>
          <w:rFonts w:eastAsia="標楷體"/>
          <w:szCs w:val="27"/>
        </w:rPr>
        <w:t>無法填寫者，可由館員代填</w:t>
      </w:r>
      <w:r w:rsidRPr="00B824EA">
        <w:rPr>
          <w:rFonts w:eastAsia="標楷體" w:hint="eastAsia"/>
          <w:szCs w:val="27"/>
        </w:rPr>
        <w:t>，聯絡電話：</w:t>
      </w:r>
      <w:r w:rsidRPr="00B824EA">
        <w:rPr>
          <w:rFonts w:eastAsia="標楷體" w:hint="eastAsia"/>
          <w:szCs w:val="27"/>
        </w:rPr>
        <w:t>02-2926</w:t>
      </w:r>
      <w:r w:rsidR="00CF1E62" w:rsidRPr="00B824EA">
        <w:rPr>
          <w:rFonts w:eastAsia="標楷體" w:hint="eastAsia"/>
          <w:szCs w:val="27"/>
        </w:rPr>
        <w:t>-</w:t>
      </w:r>
      <w:r w:rsidRPr="00B824EA">
        <w:rPr>
          <w:rFonts w:eastAsia="標楷體" w:hint="eastAsia"/>
          <w:szCs w:val="27"/>
        </w:rPr>
        <w:t>1470</w:t>
      </w:r>
      <w:proofErr w:type="gramStart"/>
      <w:r w:rsidRPr="00B824EA">
        <w:rPr>
          <w:rFonts w:eastAsia="標楷體"/>
          <w:szCs w:val="27"/>
        </w:rPr>
        <w:t>）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2"/>
        <w:gridCol w:w="5803"/>
      </w:tblGrid>
      <w:tr w:rsidR="003B755E" w:rsidRPr="00D9022D" w:rsidTr="00291804">
        <w:trPr>
          <w:cantSplit/>
          <w:trHeight w:val="340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291804">
            <w:pPr>
              <w:snapToGrid w:val="0"/>
              <w:spacing w:line="3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報名審核（由本館填寫）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D9022D">
              <w:rPr>
                <w:rFonts w:eastAsia="標楷體" w:hint="eastAsia"/>
              </w:rPr>
              <w:t>報名</w:t>
            </w:r>
            <w:r>
              <w:rPr>
                <w:rFonts w:eastAsia="標楷體" w:hint="eastAsia"/>
              </w:rPr>
              <w:t>手續</w:t>
            </w:r>
            <w:r w:rsidRPr="00D9022D">
              <w:rPr>
                <w:rFonts w:eastAsia="標楷體" w:hint="eastAsia"/>
              </w:rPr>
              <w:t>完成</w:t>
            </w:r>
            <w:r>
              <w:rPr>
                <w:rFonts w:eastAsia="標楷體" w:hint="eastAsia"/>
              </w:rPr>
              <w:t>時間</w:t>
            </w:r>
            <w:r w:rsidRPr="003B755E">
              <w:rPr>
                <w:rFonts w:eastAsia="標楷體" w:hint="eastAsia"/>
              </w:rPr>
              <w:t>：</w:t>
            </w:r>
          </w:p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月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日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時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分</w:t>
            </w:r>
          </w:p>
        </w:tc>
        <w:tc>
          <w:tcPr>
            <w:tcW w:w="5803" w:type="dxa"/>
            <w:vMerge w:val="restart"/>
            <w:vAlign w:val="center"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報名結果：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□正取序號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□備取序號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□資格不符，原因</w:t>
            </w:r>
            <w:r w:rsidRPr="003B755E">
              <w:rPr>
                <w:rFonts w:eastAsia="標楷體" w:hint="eastAsia"/>
                <w:u w:val="single"/>
              </w:rPr>
              <w:t xml:space="preserve">　　　　　　　　　　　　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291804">
              <w:rPr>
                <w:rFonts w:eastAsia="標楷體" w:hint="eastAsia"/>
              </w:rPr>
              <w:t>10</w:t>
            </w:r>
            <w:r w:rsidR="00797B06">
              <w:rPr>
                <w:rFonts w:eastAsia="標楷體" w:hint="eastAsia"/>
              </w:rPr>
              <w:t>7</w:t>
            </w:r>
            <w:r>
              <w:rPr>
                <w:rFonts w:eastAsia="標楷體" w:hint="eastAsia"/>
              </w:rPr>
              <w:t>至</w:t>
            </w:r>
            <w:r>
              <w:rPr>
                <w:rFonts w:eastAsia="標楷體" w:hint="eastAsia"/>
              </w:rPr>
              <w:t>1</w:t>
            </w:r>
            <w:r w:rsidRPr="00291804">
              <w:rPr>
                <w:rFonts w:eastAsia="標楷體" w:hint="eastAsia"/>
              </w:rPr>
              <w:t>0</w:t>
            </w:r>
            <w:r w:rsidR="00797B06">
              <w:rPr>
                <w:rFonts w:eastAsia="標楷體" w:hint="eastAsia"/>
              </w:rPr>
              <w:t>9</w:t>
            </w:r>
            <w:r w:rsidRPr="00291804">
              <w:rPr>
                <w:rFonts w:eastAsia="標楷體" w:hint="eastAsia"/>
              </w:rPr>
              <w:t>年曾</w:t>
            </w:r>
            <w:r>
              <w:rPr>
                <w:rFonts w:eastAsia="標楷體" w:hint="eastAsia"/>
              </w:rPr>
              <w:t>經</w:t>
            </w:r>
            <w:r w:rsidRPr="00291804">
              <w:rPr>
                <w:rFonts w:eastAsia="標楷體" w:hint="eastAsia"/>
              </w:rPr>
              <w:t>參加</w:t>
            </w:r>
            <w:proofErr w:type="gramStart"/>
            <w:r w:rsidRPr="00291804">
              <w:rPr>
                <w:rFonts w:eastAsia="標楷體" w:hint="eastAsia"/>
              </w:rPr>
              <w:t>本館視障</w:t>
            </w:r>
            <w:proofErr w:type="gramEnd"/>
            <w:r w:rsidRPr="00291804">
              <w:rPr>
                <w:rFonts w:eastAsia="標楷體" w:hint="eastAsia"/>
              </w:rPr>
              <w:t>者資訊教育推廣課程</w:t>
            </w:r>
            <w:r>
              <w:rPr>
                <w:rFonts w:eastAsia="標楷體" w:hint="eastAsia"/>
              </w:rPr>
              <w:t>：</w:t>
            </w:r>
          </w:p>
          <w:p w:rsidR="00291804" w:rsidRPr="00D9022D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是，列為備取。　　</w:t>
            </w:r>
            <w:proofErr w:type="gramStart"/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否</w:t>
            </w:r>
            <w:proofErr w:type="gramEnd"/>
            <w:r>
              <w:rPr>
                <w:rFonts w:eastAsia="標楷體" w:hint="eastAsia"/>
              </w:rPr>
              <w:t>。</w:t>
            </w:r>
          </w:p>
        </w:tc>
        <w:tc>
          <w:tcPr>
            <w:tcW w:w="5803" w:type="dxa"/>
            <w:vMerge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lastRenderedPageBreak/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</w:t>
            </w:r>
            <w:proofErr w:type="gramStart"/>
            <w:r w:rsidRPr="00936718">
              <w:rPr>
                <w:rFonts w:eastAsia="標楷體" w:hint="eastAsia"/>
              </w:rPr>
              <w:t>期間、</w:t>
            </w:r>
            <w:proofErr w:type="gramEnd"/>
            <w:r w:rsidRPr="00936718">
              <w:rPr>
                <w:rFonts w:eastAsia="標楷體" w:hint="eastAsia"/>
              </w:rPr>
              <w:t>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proofErr w:type="gramStart"/>
            <w:r w:rsidRPr="00936718">
              <w:rPr>
                <w:rFonts w:eastAsia="標楷體" w:hint="eastAsia"/>
              </w:rPr>
              <w:t>本館得依法</w:t>
            </w:r>
            <w:proofErr w:type="gramEnd"/>
            <w:r w:rsidRPr="00936718">
              <w:rPr>
                <w:rFonts w:eastAsia="標楷體" w:hint="eastAsia"/>
              </w:rPr>
              <w:t>令或遵照主管機關、司法機關依法所為之要求，提供個人資料及相關資料。</w:t>
            </w:r>
          </w:p>
          <w:p w:rsidR="00936718" w:rsidRPr="003B755E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>
      <w:pPr>
        <w:widowControl/>
        <w:rPr>
          <w:rFonts w:eastAsia="標楷體"/>
          <w:sz w:val="27"/>
          <w:szCs w:val="27"/>
        </w:rPr>
      </w:pPr>
      <w:r>
        <w:rPr>
          <w:rFonts w:eastAsia="標楷體"/>
          <w:sz w:val="27"/>
          <w:szCs w:val="27"/>
        </w:rPr>
        <w:br w:type="page"/>
      </w:r>
    </w:p>
    <w:p w:rsidR="009D1A36" w:rsidRDefault="009D1A36" w:rsidP="009D1A36">
      <w:pPr>
        <w:widowControl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21"/>
      </w:tblGrid>
      <w:tr w:rsidR="009D1A36" w:rsidRPr="00D9022D" w:rsidTr="004B1EB3">
        <w:trPr>
          <w:cantSplit/>
          <w:trHeight w:val="513"/>
          <w:jc w:val="center"/>
        </w:trPr>
        <w:tc>
          <w:tcPr>
            <w:tcW w:w="9625" w:type="dxa"/>
            <w:gridSpan w:val="6"/>
            <w:shd w:val="clear" w:color="auto" w:fill="FDE9D9" w:themeFill="accent6" w:themeFillTint="33"/>
            <w:vAlign w:val="center"/>
          </w:tcPr>
          <w:p w:rsidR="009D1A36" w:rsidRPr="00D9022D" w:rsidRDefault="009D1A36" w:rsidP="00CD7520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t>國立臺灣圖書館</w:t>
            </w:r>
            <w:proofErr w:type="gramStart"/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proofErr w:type="gramEnd"/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</w:t>
            </w:r>
            <w:r>
              <w:rPr>
                <w:rFonts w:eastAsia="標楷體" w:hint="eastAsia"/>
                <w:sz w:val="32"/>
              </w:rPr>
              <w:t>旁聽登記</w:t>
            </w:r>
            <w:r w:rsidRPr="00D9022D">
              <w:rPr>
                <w:rFonts w:eastAsia="標楷體"/>
                <w:sz w:val="32"/>
              </w:rPr>
              <w:t>表</w:t>
            </w:r>
          </w:p>
        </w:tc>
      </w:tr>
      <w:tr w:rsidR="00297EF1" w:rsidRPr="00D9022D" w:rsidTr="00B824EA">
        <w:trPr>
          <w:trHeight w:val="1521"/>
          <w:jc w:val="center"/>
        </w:trPr>
        <w:tc>
          <w:tcPr>
            <w:tcW w:w="1552" w:type="dxa"/>
            <w:vAlign w:val="center"/>
          </w:tcPr>
          <w:p w:rsidR="00297EF1" w:rsidRPr="00B824EA" w:rsidRDefault="004B1EB3" w:rsidP="002F456D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旁聽者身分</w:t>
            </w:r>
          </w:p>
        </w:tc>
        <w:tc>
          <w:tcPr>
            <w:tcW w:w="8073" w:type="dxa"/>
            <w:gridSpan w:val="5"/>
            <w:vAlign w:val="center"/>
          </w:tcPr>
          <w:p w:rsidR="004B1EB3" w:rsidRPr="00B824EA" w:rsidRDefault="004B1EB3" w:rsidP="004B1EB3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2F456D"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/>
                <w:b/>
              </w:rPr>
              <w:t>視覺障礙</w:t>
            </w:r>
            <w:r w:rsidRPr="00B824EA">
              <w:rPr>
                <w:rFonts w:eastAsia="標楷體" w:hint="eastAsia"/>
                <w:b/>
              </w:rPr>
              <w:t>學員的陪同者</w:t>
            </w:r>
            <w:proofErr w:type="gramStart"/>
            <w:r w:rsidRPr="00B824EA">
              <w:rPr>
                <w:rFonts w:eastAsia="標楷體" w:hint="eastAsia"/>
              </w:rPr>
              <w:t>（</w:t>
            </w:r>
            <w:proofErr w:type="gramEnd"/>
            <w:r w:rsidR="00C61A41" w:rsidRPr="00B824EA">
              <w:rPr>
                <w:rFonts w:eastAsia="標楷體" w:hint="eastAsia"/>
              </w:rPr>
              <w:t>優先登記，</w:t>
            </w:r>
            <w:r w:rsidRPr="00B824EA">
              <w:rPr>
                <w:rFonts w:eastAsia="標楷體" w:hint="eastAsia"/>
              </w:rPr>
              <w:t>請填寫</w:t>
            </w:r>
            <w:r w:rsidRPr="00B824EA">
              <w:rPr>
                <w:rFonts w:eastAsia="標楷體" w:hint="eastAsia"/>
                <w:b/>
              </w:rPr>
              <w:t>學員姓名</w:t>
            </w:r>
            <w:r w:rsidRPr="00B824EA">
              <w:rPr>
                <w:rFonts w:eastAsia="標楷體" w:hint="eastAsia"/>
              </w:rPr>
              <w:t>：</w:t>
            </w:r>
            <w:r w:rsidRP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 </w:t>
            </w:r>
            <w:r w:rsidR="00B824EA">
              <w:rPr>
                <w:rFonts w:eastAsia="標楷體" w:hint="eastAsia"/>
                <w:u w:val="single"/>
              </w:rPr>
              <w:t xml:space="preserve">      </w:t>
            </w:r>
            <w:r w:rsidRPr="00B824EA">
              <w:rPr>
                <w:rFonts w:eastAsia="標楷體" w:hint="eastAsia"/>
              </w:rPr>
              <w:t>）</w:t>
            </w:r>
          </w:p>
          <w:p w:rsidR="002F456D" w:rsidRPr="00B824EA" w:rsidRDefault="002F456D" w:rsidP="00E85210">
            <w:pPr>
              <w:snapToGrid w:val="0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E85210" w:rsidRPr="00B824EA">
              <w:rPr>
                <w:rFonts w:eastAsia="標楷體" w:hint="eastAsia"/>
              </w:rPr>
              <w:t xml:space="preserve"> </w:t>
            </w:r>
            <w:r w:rsidR="00E85210" w:rsidRPr="00B824EA">
              <w:rPr>
                <w:rFonts w:eastAsia="標楷體" w:hint="eastAsia"/>
                <w:w w:val="85"/>
              </w:rPr>
              <w:t>社福、文化機構、圖書館或各級學校工作人員</w:t>
            </w:r>
            <w:proofErr w:type="gramStart"/>
            <w:r w:rsidR="00CF0A2C" w:rsidRPr="00B824EA">
              <w:rPr>
                <w:rFonts w:eastAsia="標楷體" w:hint="eastAsia"/>
                <w:w w:val="85"/>
              </w:rPr>
              <w:t>（</w:t>
            </w:r>
            <w:proofErr w:type="gramEnd"/>
            <w:r w:rsidR="00CF0A2C" w:rsidRPr="00B824EA">
              <w:rPr>
                <w:rFonts w:eastAsia="標楷體" w:hint="eastAsia"/>
                <w:w w:val="85"/>
              </w:rPr>
              <w:t>請填寫服務單位：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w w:val="85"/>
                <w:u w:val="single"/>
              </w:rPr>
              <w:t xml:space="preserve">       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w w:val="85"/>
              </w:rPr>
              <w:t>）</w:t>
            </w:r>
          </w:p>
          <w:p w:rsidR="002F456D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社會福利類、文化類或</w:t>
            </w:r>
            <w:proofErr w:type="gramStart"/>
            <w:r w:rsidRPr="00B824EA">
              <w:rPr>
                <w:rFonts w:eastAsia="標楷體" w:hint="eastAsia"/>
              </w:rPr>
              <w:t>教育類志工</w:t>
            </w:r>
            <w:r w:rsidR="00CF0A2C" w:rsidRPr="00B824EA">
              <w:rPr>
                <w:rFonts w:eastAsia="標楷體" w:hint="eastAsia"/>
              </w:rPr>
              <w:t>（</w:t>
            </w:r>
            <w:proofErr w:type="gramEnd"/>
            <w:r w:rsidR="00CF0A2C" w:rsidRPr="00B824EA">
              <w:rPr>
                <w:rFonts w:eastAsia="標楷體" w:hint="eastAsia"/>
              </w:rPr>
              <w:t>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  <w:p w:rsidR="004B1EB3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從事視障服務之社福團體成員</w:t>
            </w:r>
            <w:proofErr w:type="gramStart"/>
            <w:r w:rsidR="00CF0A2C" w:rsidRPr="00B824EA">
              <w:rPr>
                <w:rFonts w:eastAsia="標楷體" w:hint="eastAsia"/>
              </w:rPr>
              <w:t>（</w:t>
            </w:r>
            <w:proofErr w:type="gramEnd"/>
            <w:r w:rsidR="00CF0A2C" w:rsidRPr="00B824EA">
              <w:rPr>
                <w:rFonts w:eastAsia="標楷體" w:hint="eastAsia"/>
              </w:rPr>
              <w:t>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</w:t>
            </w:r>
            <w:r w:rsidR="00CF0A2C" w:rsidRPr="00B824EA">
              <w:rPr>
                <w:rFonts w:eastAsia="標楷體" w:hint="eastAsia"/>
                <w:u w:val="single"/>
              </w:rPr>
              <w:t xml:space="preserve">　　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</w:tc>
      </w:tr>
      <w:tr w:rsidR="006B28F6" w:rsidRPr="006B28F6" w:rsidTr="00B824EA">
        <w:trPr>
          <w:trHeight w:val="2347"/>
          <w:jc w:val="center"/>
        </w:trPr>
        <w:tc>
          <w:tcPr>
            <w:tcW w:w="9625" w:type="dxa"/>
            <w:gridSpan w:val="6"/>
            <w:vAlign w:val="center"/>
          </w:tcPr>
          <w:p w:rsidR="00B824EA" w:rsidRPr="006B28F6" w:rsidRDefault="00B824EA" w:rsidP="00B824EA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旁聽</w:t>
            </w:r>
            <w:r w:rsidRPr="006B28F6">
              <w:rPr>
                <w:rFonts w:eastAsia="標楷體"/>
              </w:rPr>
              <w:t>場次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性別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 xml:space="preserve">男　　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女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Pr="00B824EA">
              <w:rPr>
                <w:rFonts w:eastAsia="標楷體"/>
              </w:rPr>
              <w:t>：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聯絡</w:t>
            </w:r>
            <w:r w:rsidRPr="00B824EA">
              <w:rPr>
                <w:rFonts w:eastAsia="標楷體"/>
              </w:rPr>
              <w:t>住址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姓名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資訊設備使用經驗</w:t>
            </w:r>
            <w:r w:rsidRPr="00B824EA">
              <w:rPr>
                <w:rFonts w:eastAsia="標楷體" w:hint="eastAsia"/>
                <w:w w:val="90"/>
              </w:rPr>
              <w:t>(</w:t>
            </w:r>
            <w:r w:rsidRPr="00B824EA">
              <w:rPr>
                <w:rFonts w:eastAsia="標楷體" w:hint="eastAsia"/>
                <w:w w:val="90"/>
              </w:rPr>
              <w:t>複選</w:t>
            </w:r>
            <w:r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 xml:space="preserve">手機　　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 xml:space="preserve">手機　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螢幕報讀軟體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的方式</w:t>
            </w:r>
          </w:p>
          <w:p w:rsidR="00B824EA" w:rsidRPr="00B824EA" w:rsidRDefault="00B824EA" w:rsidP="00CF0A2C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□完全沒有經驗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  <w:tc>
          <w:tcPr>
            <w:tcW w:w="1553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是否要登記教師研習時數</w:t>
            </w:r>
          </w:p>
        </w:tc>
        <w:tc>
          <w:tcPr>
            <w:tcW w:w="3261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</w:tr>
      <w:tr w:rsidR="00B824EA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Cs w:val="27"/>
              </w:rPr>
            </w:pPr>
            <w:r>
              <w:rPr>
                <w:rFonts w:eastAsia="標楷體" w:hint="eastAsia"/>
                <w:w w:val="90"/>
                <w:szCs w:val="27"/>
              </w:rPr>
              <w:t>借書證辦證情形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□我有國立臺灣圖書館借書證</w:t>
            </w:r>
          </w:p>
          <w:p w:rsidR="00B3073F" w:rsidRPr="00D9022D" w:rsidRDefault="00797B06" w:rsidP="009D0577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</w:t>
            </w:r>
            <w:r>
              <w:rPr>
                <w:rFonts w:eastAsia="標楷體" w:hint="eastAsia"/>
                <w:sz w:val="27"/>
                <w:szCs w:val="27"/>
              </w:rPr>
              <w:t>高雄市立</w:t>
            </w:r>
            <w:r w:rsidRPr="0011591F">
              <w:rPr>
                <w:rFonts w:eastAsia="標楷體" w:hint="eastAsia"/>
                <w:sz w:val="27"/>
                <w:szCs w:val="27"/>
              </w:rPr>
              <w:t>圖書館</w:t>
            </w:r>
            <w:r w:rsidRPr="00D9022D">
              <w:rPr>
                <w:rFonts w:eastAsia="標楷體" w:hint="eastAsia"/>
                <w:sz w:val="27"/>
                <w:szCs w:val="27"/>
              </w:rPr>
              <w:t>借書證</w:t>
            </w:r>
          </w:p>
        </w:tc>
      </w:tr>
    </w:tbl>
    <w:p w:rsidR="003B755E" w:rsidRPr="006D400B" w:rsidRDefault="003B755E" w:rsidP="006D400B">
      <w:pPr>
        <w:widowControl/>
        <w:snapToGrid w:val="0"/>
        <w:jc w:val="center"/>
        <w:rPr>
          <w:rFonts w:eastAsia="標楷體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2"/>
        <w:gridCol w:w="4813"/>
      </w:tblGrid>
      <w:tr w:rsidR="003B755E" w:rsidRPr="00D9022D" w:rsidTr="00EF1AA4">
        <w:trPr>
          <w:cantSplit/>
          <w:trHeight w:val="513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3B755E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旁聽申請審核（由本館填寫）</w:t>
            </w:r>
          </w:p>
        </w:tc>
      </w:tr>
      <w:tr w:rsidR="003B755E" w:rsidRPr="00D9022D" w:rsidTr="003B755E">
        <w:trPr>
          <w:trHeight w:val="913"/>
          <w:jc w:val="center"/>
        </w:trPr>
        <w:tc>
          <w:tcPr>
            <w:tcW w:w="4812" w:type="dxa"/>
            <w:vAlign w:val="center"/>
          </w:tcPr>
          <w:p w:rsidR="00DD3608" w:rsidRPr="00B824EA" w:rsidRDefault="003B755E" w:rsidP="00B824EA">
            <w:pPr>
              <w:snapToGrid w:val="0"/>
              <w:ind w:right="-283" w:firstLineChars="145" w:firstLine="348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□同意旁聽申請</w:t>
            </w:r>
            <w:r w:rsidR="00DD3608" w:rsidRPr="00B824EA">
              <w:rPr>
                <w:rFonts w:eastAsia="標楷體" w:hint="eastAsia"/>
                <w:szCs w:val="27"/>
              </w:rPr>
              <w:t>（</w:t>
            </w:r>
            <w:r w:rsidR="00CF0A2C" w:rsidRPr="00B824EA">
              <w:rPr>
                <w:rFonts w:eastAsia="標楷體" w:hint="eastAsia"/>
                <w:szCs w:val="27"/>
              </w:rPr>
              <w:t>序號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　</w:t>
            </w:r>
            <w:r w:rsidR="00DD3608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DD3608" w:rsidRPr="00B824EA">
              <w:rPr>
                <w:rFonts w:eastAsia="標楷體" w:hint="eastAsia"/>
                <w:szCs w:val="27"/>
              </w:rPr>
              <w:t>）</w:t>
            </w:r>
          </w:p>
        </w:tc>
        <w:tc>
          <w:tcPr>
            <w:tcW w:w="4813" w:type="dxa"/>
            <w:vAlign w:val="center"/>
          </w:tcPr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□不同意旁聽申請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□旁聽申請人數已額滿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□申請資格不符</w:t>
            </w:r>
          </w:p>
        </w:tc>
      </w:tr>
    </w:tbl>
    <w:p w:rsidR="00936718" w:rsidRDefault="006D0806" w:rsidP="006D400B">
      <w:pPr>
        <w:spacing w:line="20" w:lineRule="exact"/>
        <w:jc w:val="center"/>
        <w:rPr>
          <w:rFonts w:eastAsia="標楷體"/>
        </w:rPr>
      </w:pPr>
      <w:r w:rsidRPr="00D9022D">
        <w:rPr>
          <w:rFonts w:eastAsia="標楷體"/>
        </w:rPr>
        <w:br w:type="page"/>
      </w: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</w:t>
            </w:r>
            <w:proofErr w:type="gramStart"/>
            <w:r w:rsidRPr="00936718">
              <w:rPr>
                <w:rFonts w:eastAsia="標楷體" w:hint="eastAsia"/>
              </w:rPr>
              <w:t>期間、</w:t>
            </w:r>
            <w:proofErr w:type="gramEnd"/>
            <w:r w:rsidRPr="00936718">
              <w:rPr>
                <w:rFonts w:eastAsia="標楷體" w:hint="eastAsia"/>
              </w:rPr>
              <w:t>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proofErr w:type="gramStart"/>
            <w:r w:rsidRPr="00936718">
              <w:rPr>
                <w:rFonts w:eastAsia="標楷體" w:hint="eastAsia"/>
              </w:rPr>
              <w:t>本館得依法</w:t>
            </w:r>
            <w:proofErr w:type="gramEnd"/>
            <w:r w:rsidRPr="00936718">
              <w:rPr>
                <w:rFonts w:eastAsia="標楷體" w:hint="eastAsia"/>
              </w:rPr>
              <w:t>令或遵照主管機關、司法機關依法所為之要求，提供個人資料及相關資料。</w:t>
            </w:r>
          </w:p>
          <w:p w:rsidR="00936718" w:rsidRPr="003B755E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32"/>
        </w:rPr>
      </w:pPr>
    </w:p>
    <w:p w:rsidR="00936718" w:rsidRDefault="00936718" w:rsidP="00936718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B925A2" w:rsidRPr="0053707C" w:rsidRDefault="008D5288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 w:hint="eastAsia"/>
          <w:b/>
          <w:sz w:val="28"/>
          <w:szCs w:val="28"/>
        </w:rPr>
        <w:lastRenderedPageBreak/>
        <w:t>《</w:t>
      </w:r>
      <w:r w:rsidR="00B925A2" w:rsidRPr="0053707C">
        <w:rPr>
          <w:rFonts w:eastAsia="標楷體"/>
          <w:b/>
          <w:sz w:val="28"/>
          <w:szCs w:val="28"/>
        </w:rPr>
        <w:t>各</w:t>
      </w:r>
      <w:r w:rsidR="00E9534B" w:rsidRPr="0053707C">
        <w:rPr>
          <w:rFonts w:eastAsia="標楷體" w:hint="eastAsia"/>
          <w:b/>
          <w:sz w:val="28"/>
          <w:szCs w:val="28"/>
        </w:rPr>
        <w:t>場次</w:t>
      </w:r>
      <w:r w:rsidR="00B925A2" w:rsidRPr="0053707C">
        <w:rPr>
          <w:rFonts w:eastAsia="標楷體"/>
          <w:b/>
          <w:sz w:val="28"/>
          <w:szCs w:val="28"/>
        </w:rPr>
        <w:t>上課地點交通資訊</w:t>
      </w:r>
      <w:r w:rsidRPr="0053707C">
        <w:rPr>
          <w:rFonts w:eastAsia="標楷體" w:hint="eastAsia"/>
          <w:b/>
          <w:sz w:val="28"/>
          <w:szCs w:val="28"/>
        </w:rPr>
        <w:t>》</w:t>
      </w:r>
    </w:p>
    <w:p w:rsidR="0031419D" w:rsidRPr="0053707C" w:rsidRDefault="0031419D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/>
          <w:b/>
          <w:sz w:val="28"/>
          <w:szCs w:val="28"/>
        </w:rPr>
        <w:t>國立臺灣圖書館交通資訊</w:t>
      </w:r>
    </w:p>
    <w:p w:rsidR="0031419D" w:rsidRPr="0053707C" w:rsidRDefault="0031419D" w:rsidP="0031419D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/>
        </w:rPr>
        <w:t>（</w:t>
      </w:r>
      <w:r w:rsidRPr="0053707C">
        <w:rPr>
          <w:rFonts w:eastAsia="標楷體"/>
          <w:spacing w:val="15"/>
          <w:shd w:val="clear" w:color="auto" w:fill="FFFFFF"/>
        </w:rPr>
        <w:t>新北市中和區中安街</w:t>
      </w:r>
      <w:r w:rsidRPr="0053707C">
        <w:rPr>
          <w:rFonts w:eastAsia="標楷體"/>
          <w:spacing w:val="15"/>
          <w:shd w:val="clear" w:color="auto" w:fill="FFFFFF"/>
        </w:rPr>
        <w:t>85</w:t>
      </w:r>
      <w:r w:rsidRPr="0053707C">
        <w:rPr>
          <w:rFonts w:eastAsia="標楷體"/>
          <w:spacing w:val="15"/>
          <w:shd w:val="clear" w:color="auto" w:fill="FFFFFF"/>
        </w:rPr>
        <w:t>號）</w:t>
      </w:r>
    </w:p>
    <w:p w:rsidR="0031419D" w:rsidRPr="0053707C" w:rsidRDefault="0031419D" w:rsidP="0031419D">
      <w:pPr>
        <w:jc w:val="center"/>
        <w:rPr>
          <w:rFonts w:eastAsia="標楷體"/>
          <w:spacing w:val="15"/>
          <w:shd w:val="clear" w:color="auto" w:fill="FFFFFF"/>
        </w:rPr>
      </w:pPr>
    </w:p>
    <w:p w:rsidR="00B35431" w:rsidRDefault="00B35431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B35431">
        <w:rPr>
          <w:rFonts w:eastAsia="標楷體" w:hint="eastAsia"/>
          <w:color w:val="auto"/>
          <w:spacing w:val="15"/>
          <w:shd w:val="clear" w:color="auto" w:fill="FFFFFF"/>
        </w:rPr>
        <w:t>國立臺灣圖書館位於新北市中和區四號公園內，可選擇搭乘</w:t>
      </w:r>
      <w:proofErr w:type="gramStart"/>
      <w:r w:rsidR="00EA163D">
        <w:rPr>
          <w:rFonts w:eastAsia="標楷體" w:hint="eastAsia"/>
          <w:color w:val="auto"/>
          <w:spacing w:val="15"/>
          <w:shd w:val="clear" w:color="auto" w:fill="FFFFFF"/>
        </w:rPr>
        <w:t>臺</w:t>
      </w:r>
      <w:proofErr w:type="gramEnd"/>
      <w:r w:rsidR="00EA163D">
        <w:rPr>
          <w:rFonts w:eastAsia="標楷體" w:hint="eastAsia"/>
          <w:color w:val="auto"/>
          <w:spacing w:val="15"/>
          <w:shd w:val="clear" w:color="auto" w:fill="FFFFFF"/>
        </w:rPr>
        <w:t>北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捷運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系統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或公車前往。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1549DE" w:rsidRDefault="00B35431" w:rsidP="00756C06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1549DE">
        <w:rPr>
          <w:rFonts w:eastAsia="標楷體"/>
          <w:color w:val="auto"/>
          <w:spacing w:val="15"/>
          <w:shd w:val="clear" w:color="auto" w:fill="FFFFFF"/>
        </w:rPr>
        <w:t>搭乘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捷運</w:t>
      </w:r>
      <w:r w:rsidR="001549DE" w:rsidRPr="001549DE">
        <w:rPr>
          <w:rFonts w:eastAsia="標楷體"/>
          <w:color w:val="auto"/>
          <w:spacing w:val="15"/>
          <w:shd w:val="clear" w:color="auto" w:fill="FFFFFF"/>
        </w:rPr>
        <w:t>者</w:t>
      </w:r>
      <w:r w:rsidRPr="001549DE">
        <w:rPr>
          <w:rFonts w:eastAsia="標楷體"/>
          <w:color w:val="auto"/>
          <w:spacing w:val="15"/>
          <w:shd w:val="clear" w:color="auto" w:fill="FFFFFF"/>
        </w:rPr>
        <w:t>請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於捷運中和</w:t>
      </w:r>
      <w:proofErr w:type="gramStart"/>
      <w:r w:rsidR="00543DDF" w:rsidRPr="001549DE">
        <w:rPr>
          <w:rFonts w:eastAsia="標楷體"/>
          <w:color w:val="auto"/>
          <w:spacing w:val="15"/>
          <w:shd w:val="clear" w:color="auto" w:fill="FFFFFF"/>
        </w:rPr>
        <w:t>新蘆線</w:t>
      </w:r>
      <w:proofErr w:type="gramEnd"/>
      <w:r w:rsidR="00756C06" w:rsidRPr="00756C06">
        <w:rPr>
          <w:rFonts w:eastAsia="標楷體"/>
          <w:color w:val="auto"/>
          <w:spacing w:val="15"/>
          <w:shd w:val="clear" w:color="auto" w:fill="FFFFFF"/>
        </w:rPr>
        <w:t>O03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永安市場站下車</w:t>
      </w:r>
      <w:r w:rsidR="007629C9" w:rsidRPr="001549DE">
        <w:rPr>
          <w:rFonts w:eastAsia="標楷體" w:hint="eastAsia"/>
          <w:color w:val="auto"/>
          <w:spacing w:val="15"/>
          <w:shd w:val="clear" w:color="auto" w:fill="FFFFFF"/>
        </w:rPr>
        <w:t>（此站只有一個出口）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離開捷運站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出口</w:t>
      </w:r>
      <w:proofErr w:type="gramStart"/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向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走</w:t>
      </w:r>
      <w:proofErr w:type="gramEnd"/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，第一條巷子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（中和路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400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巷）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右轉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/>
          <w:color w:val="auto"/>
          <w:spacing w:val="15"/>
          <w:shd w:val="clear" w:color="auto" w:fill="FFFFFF"/>
        </w:rPr>
        <w:t>往前走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到底即可到達本館，路程約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200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公尺</w:t>
      </w:r>
      <w:r w:rsidR="00543DDF" w:rsidRPr="001549DE">
        <w:rPr>
          <w:rFonts w:eastAsia="標楷體" w:hint="eastAsia"/>
          <w:color w:val="auto"/>
          <w:spacing w:val="15"/>
          <w:shd w:val="clear" w:color="auto" w:fill="FFFFFF"/>
        </w:rPr>
        <w:t>。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於捷運永安市場詢問處設有「觸摸式地圖」。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另有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「觸摸式地圖使用說明」及「捷運永安市場站往返國立臺灣圖書館定向解說」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網頁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網址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：</w:t>
      </w:r>
      <w:hyperlink r:id="rId10" w:history="1">
        <w:r w:rsidR="00EA163D" w:rsidRPr="00813D74">
          <w:rPr>
            <w:rStyle w:val="a3"/>
            <w:rFonts w:ascii="Times New Roman" w:eastAsia="標楷體" w:cs="Times New Roman"/>
            <w:spacing w:val="15"/>
            <w:shd w:val="clear" w:color="auto" w:fill="FFFFFF"/>
          </w:rPr>
          <w:t>https://viis.ntl.edu.tw/qa/cp/14</w:t>
        </w:r>
      </w:hyperlink>
      <w:r w:rsidR="00EA163D">
        <w:rPr>
          <w:rFonts w:eastAsia="標楷體" w:hint="eastAsia"/>
          <w:color w:val="auto"/>
          <w:spacing w:val="15"/>
          <w:shd w:val="clear" w:color="auto" w:fill="FFFFFF"/>
        </w:rPr>
        <w:br/>
      </w:r>
      <w:r w:rsidR="001549DE" w:rsidRPr="001549DE">
        <w:rPr>
          <w:rFonts w:ascii="Times New Roman" w:eastAsia="標楷體" w:cs="Times New Roman" w:hint="eastAsia"/>
          <w:color w:val="auto"/>
        </w:rPr>
        <w:t>或掃描</w:t>
      </w:r>
      <w:proofErr w:type="spellStart"/>
      <w:r w:rsidR="001549DE" w:rsidRPr="001549DE">
        <w:rPr>
          <w:rFonts w:ascii="Times New Roman" w:eastAsia="標楷體" w:cs="Times New Roman" w:hint="eastAsia"/>
          <w:color w:val="auto"/>
        </w:rPr>
        <w:t>QRcode</w:t>
      </w:r>
      <w:proofErr w:type="spellEnd"/>
      <w:r w:rsidR="001549DE"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1549DE" w:rsidRPr="001549DE" w:rsidRDefault="00B664B2" w:rsidP="001549DE">
      <w:pPr>
        <w:pStyle w:val="Default"/>
        <w:snapToGrid w:val="0"/>
        <w:ind w:left="960" w:rightChars="412" w:right="989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/>
          <w:color w:val="auto"/>
          <w:spacing w:val="15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25pt;height:79.4pt">
            <v:imagedata r:id="rId11" o:title="QRcode_觸摸式地圖轉址" croptop="4799f" cropbottom="4799f"/>
          </v:shape>
        </w:pict>
      </w:r>
    </w:p>
    <w:p w:rsidR="003A7D88" w:rsidRDefault="003A7D88" w:rsidP="003A7D88">
      <w:pPr>
        <w:pStyle w:val="Default"/>
        <w:snapToGrid w:val="0"/>
        <w:ind w:rightChars="412" w:right="989"/>
        <w:rPr>
          <w:rFonts w:ascii="Times New Roman" w:eastAsia="標楷體" w:cs="Times New Roman"/>
          <w:color w:val="auto"/>
        </w:rPr>
      </w:pPr>
    </w:p>
    <w:p w:rsidR="001549DE" w:rsidRPr="001549DE" w:rsidRDefault="001549DE" w:rsidP="00EA163D">
      <w:pPr>
        <w:pStyle w:val="Default"/>
        <w:numPr>
          <w:ilvl w:val="0"/>
          <w:numId w:val="4"/>
        </w:numPr>
        <w:snapToGrid w:val="0"/>
        <w:ind w:right="-1"/>
        <w:rPr>
          <w:rFonts w:ascii="Times New Roman" w:eastAsia="標楷體" w:cs="Times New Roman"/>
          <w:color w:val="auto"/>
        </w:rPr>
      </w:pPr>
      <w:r w:rsidRPr="001549DE">
        <w:rPr>
          <w:rFonts w:ascii="Times New Roman" w:eastAsia="標楷體" w:cs="Times New Roman" w:hint="eastAsia"/>
          <w:color w:val="auto"/>
        </w:rPr>
        <w:t>有關「開車路線」及「搭乘公車」等交通資訊，請見國立臺灣</w:t>
      </w:r>
      <w:r w:rsidRPr="00EA163D">
        <w:rPr>
          <w:rFonts w:eastAsia="標楷體" w:hint="eastAsia"/>
          <w:color w:val="auto"/>
          <w:spacing w:val="15"/>
          <w:shd w:val="clear" w:color="auto" w:fill="FFFFFF"/>
        </w:rPr>
        <w:t>圖書館</w:t>
      </w:r>
      <w:r w:rsidRPr="001549DE">
        <w:rPr>
          <w:rFonts w:ascii="Times New Roman" w:eastAsia="標楷體" w:cs="Times New Roman" w:hint="eastAsia"/>
          <w:color w:val="auto"/>
        </w:rPr>
        <w:t>官方網站「交通位置資訊」，網址：</w:t>
      </w:r>
      <w:hyperlink r:id="rId12" w:history="1">
        <w:r w:rsidRPr="00F30D06">
          <w:rPr>
            <w:rStyle w:val="a3"/>
            <w:rFonts w:ascii="Times New Roman" w:eastAsia="標楷體" w:cs="Times New Roman" w:hint="eastAsia"/>
          </w:rPr>
          <w:t>https://www.ntl.edu.tw/</w:t>
        </w:r>
        <w:r w:rsidRPr="00F30D06">
          <w:rPr>
            <w:rStyle w:val="a3"/>
            <w:rFonts w:eastAsia="標楷體" w:hint="eastAsia"/>
            <w:spacing w:val="15"/>
            <w:shd w:val="clear" w:color="auto" w:fill="FFFFFF"/>
          </w:rPr>
          <w:t>ct</w:t>
        </w:r>
        <w:r w:rsidRPr="00F30D06">
          <w:rPr>
            <w:rStyle w:val="a3"/>
            <w:rFonts w:ascii="Times New Roman" w:eastAsia="標楷體" w:cs="Times New Roman" w:hint="eastAsia"/>
          </w:rPr>
          <w:t>.asp?xItem=12776&amp;CtNode=1710&amp;mp=1</w:t>
        </w:r>
      </w:hyperlink>
      <w:r w:rsidRPr="001549DE">
        <w:rPr>
          <w:rFonts w:ascii="Times New Roman" w:eastAsia="標楷體" w:cs="Times New Roman"/>
          <w:color w:val="auto"/>
        </w:rPr>
        <w:br/>
      </w:r>
      <w:r w:rsidRPr="001549DE">
        <w:rPr>
          <w:rFonts w:ascii="Times New Roman" w:eastAsia="標楷體" w:cs="Times New Roman" w:hint="eastAsia"/>
          <w:color w:val="auto"/>
        </w:rPr>
        <w:t>或掃描</w:t>
      </w:r>
      <w:proofErr w:type="spellStart"/>
      <w:r w:rsidRPr="001549DE">
        <w:rPr>
          <w:rFonts w:ascii="Times New Roman" w:eastAsia="標楷體" w:cs="Times New Roman" w:hint="eastAsia"/>
          <w:color w:val="auto"/>
        </w:rPr>
        <w:t>QRcode</w:t>
      </w:r>
      <w:proofErr w:type="spellEnd"/>
      <w:r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3A7D88" w:rsidRDefault="00105955" w:rsidP="00EA163D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  <w:r>
        <w:rPr>
          <w:rFonts w:ascii="Times New Roman" w:eastAsia="標楷體" w:cs="Times New Roman"/>
          <w:color w:val="auto"/>
        </w:rPr>
        <w:pict>
          <v:shape id="_x0000_i1026" type="#_x0000_t75" style="width:92.3pt;height:79.4pt">
            <v:imagedata r:id="rId13" o:title="QRcode_本館交通資訊" croptop="4965f" cropbottom="4621f"/>
          </v:shape>
        </w:pict>
      </w:r>
    </w:p>
    <w:p w:rsidR="006D54B5" w:rsidRDefault="006D54B5" w:rsidP="001549DE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</w:p>
    <w:p w:rsidR="00EC12F0" w:rsidRPr="0053707C" w:rsidRDefault="00EC22F8" w:rsidP="001040BB">
      <w:pPr>
        <w:pStyle w:val="Default"/>
        <w:snapToGrid w:val="0"/>
        <w:ind w:right="-1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7A345849" wp14:editId="452BE93F">
            <wp:extent cx="4412748" cy="4196862"/>
            <wp:effectExtent l="0" t="0" r="698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3948"/>
                    <a:stretch/>
                  </pic:blipFill>
                  <pic:spPr bwMode="auto">
                    <a:xfrm>
                      <a:off x="0" y="0"/>
                      <a:ext cx="4412748" cy="4196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12F0" w:rsidRPr="0053707C">
        <w:rPr>
          <w:rFonts w:eastAsia="標楷體"/>
          <w:color w:val="auto"/>
        </w:rPr>
        <w:br w:type="page"/>
      </w:r>
    </w:p>
    <w:p w:rsidR="00B43FCF" w:rsidRPr="0053707C" w:rsidRDefault="00B43FCF" w:rsidP="00B43FCF">
      <w:pPr>
        <w:snapToGrid w:val="0"/>
        <w:jc w:val="center"/>
        <w:rPr>
          <w:rFonts w:eastAsia="標楷體"/>
          <w:b/>
          <w:sz w:val="28"/>
          <w:szCs w:val="28"/>
        </w:rPr>
      </w:pPr>
      <w:proofErr w:type="gramStart"/>
      <w:r w:rsidRPr="0053707C">
        <w:rPr>
          <w:rFonts w:eastAsia="標楷體" w:hint="eastAsia"/>
          <w:b/>
          <w:sz w:val="28"/>
          <w:szCs w:val="28"/>
        </w:rPr>
        <w:lastRenderedPageBreak/>
        <w:t>臺</w:t>
      </w:r>
      <w:proofErr w:type="gramEnd"/>
      <w:r w:rsidRPr="0053707C">
        <w:rPr>
          <w:rFonts w:eastAsia="標楷體" w:hint="eastAsia"/>
          <w:b/>
          <w:sz w:val="28"/>
          <w:szCs w:val="28"/>
        </w:rPr>
        <w:t>中市視障生活重建中心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B43FCF" w:rsidRPr="0053707C" w:rsidRDefault="00B43FCF" w:rsidP="00B43FCF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proofErr w:type="gramStart"/>
      <w:r w:rsidR="0053707C" w:rsidRPr="0053707C">
        <w:rPr>
          <w:rFonts w:eastAsia="標楷體" w:hint="eastAsia"/>
          <w:spacing w:val="15"/>
          <w:shd w:val="clear" w:color="auto" w:fill="FFFFFF"/>
        </w:rPr>
        <w:t>臺</w:t>
      </w:r>
      <w:proofErr w:type="gramEnd"/>
      <w:r w:rsidR="0053707C" w:rsidRPr="0053707C">
        <w:rPr>
          <w:rFonts w:eastAsia="標楷體" w:hint="eastAsia"/>
          <w:spacing w:val="15"/>
          <w:shd w:val="clear" w:color="auto" w:fill="FFFFFF"/>
        </w:rPr>
        <w:t>中市</w:t>
      </w:r>
      <w:r w:rsidR="00673D12" w:rsidRPr="00673D12">
        <w:rPr>
          <w:rFonts w:eastAsia="標楷體" w:hint="eastAsia"/>
          <w:spacing w:val="15"/>
          <w:shd w:val="clear" w:color="auto" w:fill="FFFFFF"/>
        </w:rPr>
        <w:t>北屯區</w:t>
      </w:r>
      <w:r w:rsidRPr="0053707C">
        <w:rPr>
          <w:rFonts w:eastAsia="標楷體" w:hint="eastAsia"/>
          <w:spacing w:val="15"/>
          <w:shd w:val="clear" w:color="auto" w:fill="FFFFFF"/>
        </w:rPr>
        <w:t>文心路四段</w:t>
      </w:r>
      <w:r w:rsidRPr="0053707C">
        <w:rPr>
          <w:rFonts w:eastAsia="標楷體" w:hint="eastAsia"/>
          <w:spacing w:val="15"/>
          <w:shd w:val="clear" w:color="auto" w:fill="FFFFFF"/>
        </w:rPr>
        <w:t>83</w:t>
      </w:r>
      <w:r w:rsidRPr="0053707C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17</w:t>
      </w:r>
      <w:r w:rsidRPr="0053707C">
        <w:rPr>
          <w:rFonts w:eastAsia="標楷體" w:hint="eastAsia"/>
          <w:spacing w:val="15"/>
          <w:shd w:val="clear" w:color="auto" w:fill="FFFFFF"/>
        </w:rPr>
        <w:t>樓）</w:t>
      </w:r>
    </w:p>
    <w:p w:rsidR="00F64646" w:rsidRPr="00F64646" w:rsidRDefault="00F64646" w:rsidP="00F64646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 w:rsidRPr="00F64646">
        <w:rPr>
          <w:rFonts w:eastAsia="標楷體" w:hint="eastAsia"/>
          <w:b/>
          <w:color w:val="auto"/>
          <w:spacing w:val="15"/>
          <w:shd w:val="clear" w:color="auto" w:fill="FFFFFF"/>
        </w:rPr>
        <w:t>捷運</w:t>
      </w:r>
      <w:r w:rsidRPr="00F64646">
        <w:rPr>
          <w:rFonts w:eastAsia="標楷體" w:hint="eastAsia"/>
          <w:color w:val="auto"/>
          <w:spacing w:val="15"/>
          <w:shd w:val="clear" w:color="auto" w:fill="FFFFFF"/>
        </w:rPr>
        <w:t>：</w:t>
      </w:r>
      <w:r>
        <w:rPr>
          <w:rFonts w:eastAsia="標楷體"/>
          <w:color w:val="auto"/>
          <w:spacing w:val="15"/>
          <w:shd w:val="clear" w:color="auto" w:fill="FFFFFF"/>
        </w:rPr>
        <w:t>綠</w:t>
      </w:r>
      <w:proofErr w:type="gramStart"/>
      <w:r>
        <w:rPr>
          <w:rFonts w:eastAsia="標楷體"/>
          <w:color w:val="auto"/>
          <w:spacing w:val="15"/>
          <w:shd w:val="clear" w:color="auto" w:fill="FFFFFF"/>
        </w:rPr>
        <w:t>線</w:t>
      </w:r>
      <w:r w:rsidRPr="00F64646">
        <w:rPr>
          <w:rFonts w:eastAsia="標楷體"/>
          <w:color w:val="auto"/>
          <w:spacing w:val="15"/>
          <w:shd w:val="clear" w:color="auto" w:fill="FFFFFF"/>
        </w:rPr>
        <w:t>文心中清站</w:t>
      </w:r>
      <w:proofErr w:type="gramEnd"/>
      <w:r>
        <w:rPr>
          <w:rFonts w:eastAsia="標楷體"/>
          <w:color w:val="auto"/>
          <w:spacing w:val="15"/>
          <w:shd w:val="clear" w:color="auto" w:fill="FFFFFF"/>
        </w:rPr>
        <w:t>。</w:t>
      </w:r>
    </w:p>
    <w:p w:rsidR="0053707C" w:rsidRPr="0053707C" w:rsidRDefault="006D54B5" w:rsidP="006D54B5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b/>
          <w:color w:val="auto"/>
          <w:spacing w:val="15"/>
          <w:shd w:val="clear" w:color="auto" w:fill="FFFFFF"/>
        </w:rPr>
        <w:t>公車</w:t>
      </w:r>
      <w:r w:rsidR="0053707C"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統聯客運：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72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（至文心中清路口下車）。</w:t>
      </w:r>
      <w:r>
        <w:rPr>
          <w:rFonts w:eastAsia="標楷體"/>
          <w:color w:val="auto"/>
          <w:spacing w:val="15"/>
          <w:shd w:val="clear" w:color="auto" w:fill="FFFFFF"/>
        </w:rPr>
        <w:br/>
      </w:r>
      <w:proofErr w:type="gramStart"/>
      <w:r>
        <w:rPr>
          <w:rFonts w:eastAsia="標楷體" w:hint="eastAsia"/>
          <w:color w:val="auto"/>
          <w:spacing w:val="15"/>
          <w:shd w:val="clear" w:color="auto" w:fill="FFFFFF"/>
        </w:rPr>
        <w:t>臺</w:t>
      </w:r>
      <w:proofErr w:type="gramEnd"/>
      <w:r w:rsidRPr="006D54B5">
        <w:rPr>
          <w:rFonts w:eastAsia="標楷體" w:hint="eastAsia"/>
          <w:color w:val="auto"/>
          <w:spacing w:val="15"/>
          <w:shd w:val="clear" w:color="auto" w:fill="FFFFFF"/>
        </w:rPr>
        <w:t>中客運：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9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54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101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6855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6873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（至下水</w:t>
      </w:r>
      <w:proofErr w:type="gramStart"/>
      <w:r w:rsidRPr="006D54B5">
        <w:rPr>
          <w:rFonts w:eastAsia="標楷體" w:hint="eastAsia"/>
          <w:color w:val="auto"/>
          <w:spacing w:val="15"/>
          <w:shd w:val="clear" w:color="auto" w:fill="FFFFFF"/>
        </w:rPr>
        <w:t>湳</w:t>
      </w:r>
      <w:proofErr w:type="gramEnd"/>
      <w:r w:rsidRPr="006D54B5">
        <w:rPr>
          <w:rFonts w:eastAsia="標楷體" w:hint="eastAsia"/>
          <w:color w:val="auto"/>
          <w:spacing w:val="15"/>
          <w:shd w:val="clear" w:color="auto" w:fill="FFFFFF"/>
        </w:rPr>
        <w:t>下車）。</w:t>
      </w:r>
    </w:p>
    <w:p w:rsidR="0053707C" w:rsidRPr="0053707C" w:rsidRDefault="0053707C" w:rsidP="0053707C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proofErr w:type="gramStart"/>
      <w:r w:rsidRPr="003721BD">
        <w:rPr>
          <w:rFonts w:eastAsia="標楷體" w:hint="eastAsia"/>
          <w:b/>
          <w:color w:val="auto"/>
          <w:spacing w:val="15"/>
          <w:shd w:val="clear" w:color="auto" w:fill="FFFFFF"/>
        </w:rPr>
        <w:t>臺</w:t>
      </w:r>
      <w:proofErr w:type="gramEnd"/>
      <w:r w:rsidRPr="003721BD">
        <w:rPr>
          <w:rFonts w:eastAsia="標楷體" w:hint="eastAsia"/>
          <w:b/>
          <w:color w:val="auto"/>
          <w:spacing w:val="15"/>
          <w:shd w:val="clear" w:color="auto" w:fill="FFFFFF"/>
        </w:rPr>
        <w:t>鐵</w:t>
      </w:r>
      <w:r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="00F05BE0">
        <w:rPr>
          <w:rFonts w:eastAsia="標楷體" w:hint="eastAsia"/>
          <w:color w:val="auto"/>
          <w:spacing w:val="15"/>
          <w:shd w:val="clear" w:color="auto" w:fill="FFFFFF"/>
        </w:rPr>
        <w:t>搭乘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火車</w:t>
      </w:r>
      <w:r w:rsidR="00080A3E">
        <w:rPr>
          <w:rFonts w:eastAsia="標楷體" w:hint="eastAsia"/>
          <w:color w:val="auto"/>
          <w:spacing w:val="15"/>
          <w:shd w:val="clear" w:color="auto" w:fill="FFFFFF"/>
        </w:rPr>
        <w:t>至</w:t>
      </w:r>
      <w:proofErr w:type="gramStart"/>
      <w:r w:rsidR="00080A3E" w:rsidRPr="00080A3E">
        <w:rPr>
          <w:rFonts w:eastAsia="標楷體" w:hint="eastAsia"/>
          <w:color w:val="auto"/>
          <w:spacing w:val="15"/>
          <w:shd w:val="clear" w:color="auto" w:fill="FFFFFF"/>
        </w:rPr>
        <w:t>臺</w:t>
      </w:r>
      <w:proofErr w:type="gramEnd"/>
      <w:r w:rsidR="00080A3E" w:rsidRPr="00080A3E">
        <w:rPr>
          <w:rFonts w:eastAsia="標楷體" w:hint="eastAsia"/>
          <w:color w:val="auto"/>
          <w:spacing w:val="15"/>
          <w:shd w:val="clear" w:color="auto" w:fill="FFFFFF"/>
        </w:rPr>
        <w:t>中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太原車</w:t>
      </w:r>
      <w:r w:rsidRPr="0053707C">
        <w:rPr>
          <w:rFonts w:eastAsia="標楷體"/>
          <w:color w:val="auto"/>
          <w:spacing w:val="15"/>
          <w:shd w:val="clear" w:color="auto" w:fill="FFFFFF"/>
        </w:rPr>
        <w:t>站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下車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，可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轉乘計程車或公車</w:t>
      </w:r>
      <w:r w:rsidRPr="0053707C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43FCF" w:rsidRPr="00360B75" w:rsidRDefault="0053707C" w:rsidP="0053707C">
      <w:pPr>
        <w:widowControl/>
        <w:jc w:val="center"/>
        <w:rPr>
          <w:rFonts w:eastAsia="標楷體"/>
          <w:color w:val="FF0000"/>
          <w:spacing w:val="15"/>
          <w:kern w:val="0"/>
          <w:shd w:val="clear" w:color="auto" w:fill="FFFFFF"/>
        </w:rPr>
      </w:pPr>
      <w:r>
        <w:rPr>
          <w:noProof/>
        </w:rPr>
        <w:drawing>
          <wp:inline distT="0" distB="0" distL="0" distR="0" wp14:anchorId="757470CA" wp14:editId="231BC55A">
            <wp:extent cx="5486400" cy="337375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07C" w:rsidRDefault="0053707C" w:rsidP="00360B75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360B75" w:rsidRPr="00B43FCF" w:rsidRDefault="00360B75" w:rsidP="00360B75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高雄市視覺障礙者社會重建中心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31419D" w:rsidRPr="00B43FCF" w:rsidRDefault="00360B75" w:rsidP="00360B75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（高雄市左營區博愛二路</w:t>
      </w:r>
      <w:r w:rsidRPr="00B43FCF">
        <w:rPr>
          <w:rFonts w:eastAsia="標楷體" w:hint="eastAsia"/>
          <w:spacing w:val="15"/>
          <w:shd w:val="clear" w:color="auto" w:fill="FFFFFF"/>
        </w:rPr>
        <w:t>198</w:t>
      </w:r>
      <w:r w:rsidRPr="00B43FCF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4</w:t>
      </w:r>
      <w:r w:rsidRPr="00B43FCF">
        <w:rPr>
          <w:rFonts w:eastAsia="標楷體" w:hint="eastAsia"/>
          <w:spacing w:val="15"/>
          <w:shd w:val="clear" w:color="auto" w:fill="FFFFFF"/>
        </w:rPr>
        <w:t>樓之</w:t>
      </w:r>
      <w:r w:rsidRPr="00B43FCF">
        <w:rPr>
          <w:rFonts w:eastAsia="標楷體" w:hint="eastAsia"/>
          <w:spacing w:val="15"/>
          <w:shd w:val="clear" w:color="auto" w:fill="FFFFFF"/>
        </w:rPr>
        <w:t>2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F64646" w:rsidRPr="005C3260" w:rsidRDefault="00F64646" w:rsidP="00F64646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捷運</w:t>
      </w:r>
      <w:r w:rsidRPr="005C3260">
        <w:rPr>
          <w:rFonts w:eastAsia="標楷體"/>
          <w:color w:val="auto"/>
          <w:spacing w:val="15"/>
          <w:shd w:val="clear" w:color="auto" w:fill="FFFFFF"/>
        </w:rPr>
        <w:t>：紅線</w:t>
      </w:r>
      <w:proofErr w:type="gramStart"/>
      <w:r w:rsidRPr="005C3260">
        <w:rPr>
          <w:rFonts w:eastAsia="標楷體"/>
          <w:color w:val="auto"/>
          <w:spacing w:val="15"/>
          <w:shd w:val="clear" w:color="auto" w:fill="FFFFFF"/>
        </w:rPr>
        <w:t>凹仔底站</w:t>
      </w:r>
      <w:proofErr w:type="gramEnd"/>
      <w:r w:rsidRPr="005C3260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43FCF" w:rsidRPr="00B43FCF" w:rsidRDefault="00B43FCF" w:rsidP="00B43FCF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公車</w:t>
      </w:r>
      <w:r w:rsidRPr="00B43FCF">
        <w:rPr>
          <w:rFonts w:eastAsia="標楷體"/>
          <w:color w:val="auto"/>
          <w:spacing w:val="15"/>
          <w:shd w:val="clear" w:color="auto" w:fill="FFFFFF"/>
        </w:rPr>
        <w:t>：紅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32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33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35</w:t>
      </w:r>
      <w:r w:rsidRPr="00B43FCF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824EA" w:rsidRDefault="00B43FCF" w:rsidP="00B43FCF">
      <w:pPr>
        <w:pStyle w:val="Default"/>
        <w:snapToGrid w:val="0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554F5BD7" wp14:editId="6083181A">
            <wp:extent cx="5503333" cy="3865025"/>
            <wp:effectExtent l="0" t="0" r="254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36163" b="6163"/>
                    <a:stretch/>
                  </pic:blipFill>
                  <pic:spPr bwMode="auto">
                    <a:xfrm>
                      <a:off x="0" y="0"/>
                      <a:ext cx="5505324" cy="386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4EA" w:rsidRDefault="00B824EA">
      <w:pPr>
        <w:widowControl/>
        <w:rPr>
          <w:rFonts w:eastAsia="標楷體"/>
          <w:kern w:val="0"/>
        </w:rPr>
      </w:pPr>
      <w:r>
        <w:rPr>
          <w:rFonts w:eastAsia="標楷體"/>
        </w:rPr>
        <w:br w:type="page"/>
      </w:r>
    </w:p>
    <w:p w:rsidR="00797B06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797B06" w:rsidRPr="00B43FCF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</w:t>
      </w:r>
      <w:r>
        <w:rPr>
          <w:rFonts w:eastAsia="標楷體" w:hint="eastAsia"/>
          <w:b/>
          <w:sz w:val="28"/>
          <w:szCs w:val="28"/>
        </w:rPr>
        <w:t>立圖書館總館</w:t>
      </w:r>
      <w:r w:rsidRPr="0053707C">
        <w:rPr>
          <w:rFonts w:eastAsia="標楷體"/>
          <w:b/>
          <w:sz w:val="28"/>
          <w:szCs w:val="28"/>
        </w:rPr>
        <w:t>交通資訊</w:t>
      </w:r>
    </w:p>
    <w:p w:rsidR="00797B06" w:rsidRDefault="00797B06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</w:t>
      </w:r>
      <w:r w:rsidR="00AC6A6B" w:rsidRPr="00AC6A6B">
        <w:rPr>
          <w:rFonts w:eastAsia="標楷體" w:hint="eastAsia"/>
          <w:spacing w:val="15"/>
          <w:shd w:val="clear" w:color="auto" w:fill="FFFFFF"/>
        </w:rPr>
        <w:t>高雄市前鎮區新光路</w:t>
      </w:r>
      <w:r w:rsidR="00AC6A6B" w:rsidRPr="00AC6A6B">
        <w:rPr>
          <w:rFonts w:eastAsia="標楷體" w:hint="eastAsia"/>
          <w:spacing w:val="15"/>
          <w:shd w:val="clear" w:color="auto" w:fill="FFFFFF"/>
        </w:rPr>
        <w:t>61</w:t>
      </w:r>
      <w:r w:rsidR="00AC6A6B" w:rsidRPr="00AC6A6B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6D54B5" w:rsidRPr="00B43FCF" w:rsidRDefault="006D54B5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高雄市立新圖書</w:t>
      </w:r>
      <w:proofErr w:type="gramStart"/>
      <w:r w:rsidRPr="00AC6A6B">
        <w:rPr>
          <w:rFonts w:eastAsia="標楷體" w:hint="eastAsia"/>
          <w:color w:val="auto"/>
          <w:spacing w:val="15"/>
          <w:shd w:val="clear" w:color="auto" w:fill="FFFFFF"/>
        </w:rPr>
        <w:t>總館東向</w:t>
      </w:r>
      <w:proofErr w:type="gramEnd"/>
      <w:r w:rsidRPr="00AC6A6B">
        <w:rPr>
          <w:rFonts w:eastAsia="標楷體" w:hint="eastAsia"/>
          <w:color w:val="auto"/>
          <w:spacing w:val="15"/>
          <w:shd w:val="clear" w:color="auto" w:fill="FFFFFF"/>
        </w:rPr>
        <w:t>為捷運紅線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R8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三多商圈，西向為輕軌高雄展覽館站，並鄰近愛河口；周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邊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主要道路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有</w:t>
      </w:r>
      <w:proofErr w:type="gramStart"/>
      <w:r w:rsidRPr="00AC6A6B">
        <w:rPr>
          <w:rFonts w:eastAsia="標楷體" w:hint="eastAsia"/>
          <w:color w:val="auto"/>
          <w:spacing w:val="15"/>
          <w:shd w:val="clear" w:color="auto" w:fill="FFFFFF"/>
        </w:rPr>
        <w:t>︰</w:t>
      </w:r>
      <w:proofErr w:type="gramEnd"/>
      <w:r w:rsidRPr="00AC6A6B">
        <w:rPr>
          <w:rFonts w:eastAsia="標楷體" w:hint="eastAsia"/>
          <w:color w:val="auto"/>
          <w:spacing w:val="15"/>
          <w:shd w:val="clear" w:color="auto" w:fill="FFFFFF"/>
        </w:rPr>
        <w:t>中華五路、三多路、成功二路。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有關「自行開車」、「搭乘大眾運輸」及「轉乘公車」等交通資訊，請見高雄市立圖書館總館官方網站「交通資訊」，網址：</w:t>
      </w:r>
      <w:r w:rsidR="00047177">
        <w:fldChar w:fldCharType="begin"/>
      </w:r>
      <w:r w:rsidR="00047177">
        <w:instrText xml:space="preserve"> HYPERLINK "https://www.ksml.edu.tw/mainlibrary/content/index.aspx?Parser=1,23,260,156" </w:instrText>
      </w:r>
      <w:r w:rsidR="00047177">
        <w:fldChar w:fldCharType="separate"/>
      </w:r>
      <w:r w:rsidRPr="00F30D06">
        <w:rPr>
          <w:rStyle w:val="a3"/>
          <w:rFonts w:eastAsia="標楷體"/>
          <w:spacing w:val="15"/>
          <w:shd w:val="clear" w:color="auto" w:fill="FFFFFF"/>
        </w:rPr>
        <w:t>https://www.ksml.edu.tw/mainlibrary/content/index.aspx?Parser=1,23,260,156</w:t>
      </w:r>
      <w:r w:rsidR="00047177">
        <w:rPr>
          <w:rStyle w:val="a3"/>
          <w:rFonts w:eastAsia="標楷體"/>
          <w:spacing w:val="15"/>
          <w:shd w:val="clear" w:color="auto" w:fill="FFFFFF"/>
        </w:rPr>
        <w:fldChar w:fldCharType="end"/>
      </w:r>
      <w:r>
        <w:rPr>
          <w:rFonts w:eastAsia="標楷體" w:hint="eastAsia"/>
          <w:color w:val="auto"/>
          <w:spacing w:val="15"/>
          <w:shd w:val="clear" w:color="auto" w:fill="FFFFFF"/>
        </w:rPr>
        <w:br/>
      </w:r>
      <w:r>
        <w:rPr>
          <w:rFonts w:eastAsia="標楷體" w:hint="eastAsia"/>
          <w:color w:val="auto"/>
          <w:spacing w:val="15"/>
          <w:shd w:val="clear" w:color="auto" w:fill="FFFFFF"/>
        </w:rPr>
        <w:t>或掃描</w:t>
      </w:r>
      <w:proofErr w:type="spellStart"/>
      <w:r>
        <w:rPr>
          <w:rFonts w:eastAsia="標楷體" w:hint="eastAsia"/>
          <w:color w:val="auto"/>
          <w:spacing w:val="15"/>
          <w:shd w:val="clear" w:color="auto" w:fill="FFFFFF"/>
        </w:rPr>
        <w:t>QRcode</w:t>
      </w:r>
      <w:proofErr w:type="spellEnd"/>
      <w:r>
        <w:rPr>
          <w:rFonts w:eastAsia="標楷體" w:hint="eastAsia"/>
          <w:color w:val="auto"/>
          <w:spacing w:val="15"/>
          <w:shd w:val="clear" w:color="auto" w:fill="FFFFFF"/>
        </w:rPr>
        <w:t>開啟網頁</w:t>
      </w:r>
      <w:r w:rsidR="00F671BF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F671BF" w:rsidRDefault="00647076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 xml:space="preserve">　　　</w:t>
      </w:r>
      <w:r w:rsidR="00105955">
        <w:rPr>
          <w:rFonts w:eastAsia="標楷體" w:hint="eastAsia"/>
          <w:color w:val="auto"/>
          <w:spacing w:val="15"/>
          <w:shd w:val="clear" w:color="auto" w:fill="FFFFFF"/>
        </w:rPr>
        <w:pict>
          <v:shape id="_x0000_i1027" type="#_x0000_t75" style="width:92.3pt;height:79.4pt">
            <v:imagedata r:id="rId17" o:title="QRcode_高雄市立圖書館_交通資訊" croptop="4965f" cropbottom="4621f"/>
          </v:shape>
        </w:pict>
      </w:r>
    </w:p>
    <w:p w:rsidR="00F671BF" w:rsidRPr="00AC6A6B" w:rsidRDefault="00F671BF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</w:p>
    <w:p w:rsidR="00797B06" w:rsidRDefault="00AC6A6B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noProof/>
        </w:rPr>
        <w:drawing>
          <wp:inline distT="0" distB="0" distL="0" distR="0" wp14:anchorId="5CFF718A" wp14:editId="5AA90327">
            <wp:extent cx="5486400" cy="33147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A6B" w:rsidRDefault="00AC6A6B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:rsidR="00B824EA" w:rsidRPr="0053707C" w:rsidRDefault="00291F10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社團</w:t>
      </w:r>
      <w:r w:rsidR="008C0716" w:rsidRPr="008C0716">
        <w:rPr>
          <w:rFonts w:eastAsia="標楷體" w:hint="eastAsia"/>
          <w:b/>
          <w:sz w:val="28"/>
          <w:szCs w:val="28"/>
        </w:rPr>
        <w:t>法人花蓮縣視覺障礙福利協進會</w:t>
      </w:r>
      <w:r w:rsidR="00B824EA" w:rsidRPr="0053707C">
        <w:rPr>
          <w:rFonts w:eastAsia="標楷體"/>
          <w:b/>
          <w:sz w:val="28"/>
          <w:szCs w:val="28"/>
        </w:rPr>
        <w:t>交通資訊</w:t>
      </w:r>
    </w:p>
    <w:p w:rsidR="00B824EA" w:rsidRDefault="00B824EA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花蓮市富吉路</w:t>
      </w:r>
      <w:r w:rsidR="0011534D" w:rsidRPr="0011534D">
        <w:rPr>
          <w:rFonts w:eastAsia="標楷體" w:hint="eastAsia"/>
          <w:spacing w:val="15"/>
          <w:shd w:val="clear" w:color="auto" w:fill="FFFFFF"/>
        </w:rPr>
        <w:t>75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）</w:t>
      </w:r>
    </w:p>
    <w:p w:rsidR="000A163F" w:rsidRDefault="000A163F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EA163D" w:rsidRPr="007F21A4" w:rsidRDefault="00EA163D" w:rsidP="00EA163D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="-427" w:hanging="1308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>自花蓮火車站西出口，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徒步約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分鐘即可抵達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社</w:t>
      </w:r>
      <w:r>
        <w:rPr>
          <w:rFonts w:eastAsia="標楷體" w:hint="eastAsia"/>
          <w:color w:val="auto"/>
          <w:spacing w:val="15"/>
          <w:shd w:val="clear" w:color="auto" w:fill="FFFFFF"/>
        </w:rPr>
        <w:t>團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法人花蓮縣視覺障礙福利協進會</w:t>
      </w:r>
      <w:r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Pr="00EA163D" w:rsidRDefault="00EA163D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B824EA" w:rsidRDefault="004E24C7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hyperlink r:id="rId19" w:tgtFrame="_blank" w:history="1">
        <w:r w:rsidR="00B824EA" w:rsidRPr="007F21A4">
          <w:rPr>
            <w:rFonts w:eastAsia="標楷體"/>
            <w:color w:val="auto"/>
            <w:spacing w:val="15"/>
            <w:shd w:val="clear" w:color="auto" w:fill="FFFFFF"/>
          </w:rPr>
          <w:t>火車</w:t>
        </w:r>
      </w:hyperlink>
      <w:r w:rsidR="00B824EA" w:rsidRPr="007F21A4">
        <w:rPr>
          <w:rFonts w:eastAsia="標楷體"/>
          <w:color w:val="auto"/>
          <w:spacing w:val="15"/>
          <w:shd w:val="clear" w:color="auto" w:fill="FFFFFF"/>
        </w:rPr>
        <w:t>：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搭乘火車至花蓮站下車</w:t>
      </w:r>
      <w:r w:rsidR="0011534D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往西出口（原後站方向）離開車站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EC22F8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EC22F8">
        <w:rPr>
          <w:rFonts w:eastAsia="標楷體" w:hint="eastAsia"/>
          <w:color w:val="auto"/>
          <w:spacing w:val="15"/>
          <w:shd w:val="clear" w:color="auto" w:fill="FFFFFF"/>
        </w:rPr>
        <w:t>公車</w:t>
      </w:r>
      <w:r w:rsidRPr="00EC22F8">
        <w:rPr>
          <w:rFonts w:eastAsia="標楷體"/>
          <w:color w:val="auto"/>
          <w:spacing w:val="15"/>
          <w:shd w:val="clear" w:color="auto" w:fill="FFFFFF"/>
        </w:rPr>
        <w:t>：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花蓮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後</w:t>
      </w:r>
      <w:proofErr w:type="gramStart"/>
      <w:r w:rsidRPr="00EC22F8">
        <w:rPr>
          <w:rFonts w:eastAsia="標楷體" w:hint="eastAsia"/>
          <w:color w:val="auto"/>
          <w:spacing w:val="15"/>
          <w:shd w:val="clear" w:color="auto" w:fill="FFFFFF"/>
        </w:rPr>
        <w:t>站</w:t>
      </w:r>
      <w:proofErr w:type="gramEnd"/>
      <w:r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30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305A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路線。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br/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花蓮火車站遊客中心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301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303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304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路線（需穿越火車站）。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B824EA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7F21A4">
        <w:rPr>
          <w:rFonts w:eastAsia="標楷體" w:hint="eastAsia"/>
          <w:color w:val="auto"/>
          <w:spacing w:val="15"/>
          <w:shd w:val="clear" w:color="auto" w:fill="FFFFFF"/>
        </w:rPr>
        <w:t>客運：花蓮汽車客運、鼎東客運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（需穿越火車站）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Default"/>
        <w:tabs>
          <w:tab w:val="left" w:pos="1276"/>
        </w:tabs>
        <w:snapToGrid w:val="0"/>
        <w:ind w:rightChars="412" w:right="989"/>
        <w:rPr>
          <w:rFonts w:eastAsia="標楷體"/>
          <w:color w:val="auto"/>
          <w:spacing w:val="15"/>
          <w:shd w:val="clear" w:color="auto" w:fill="FFFFFF"/>
        </w:rPr>
      </w:pPr>
    </w:p>
    <w:p w:rsidR="00EB604F" w:rsidRPr="001B25D2" w:rsidRDefault="00EC22F8" w:rsidP="00797B06">
      <w:pPr>
        <w:pStyle w:val="Default"/>
        <w:jc w:val="center"/>
        <w:rPr>
          <w:rFonts w:eastAsia="標楷體"/>
          <w:color w:val="FF0000"/>
          <w:spacing w:val="15"/>
          <w:shd w:val="clear" w:color="auto" w:fill="FFFFFF"/>
        </w:rPr>
      </w:pPr>
      <w:r>
        <w:rPr>
          <w:noProof/>
        </w:rPr>
        <w:drawing>
          <wp:inline distT="0" distB="0" distL="0" distR="0" wp14:anchorId="0353E5D3" wp14:editId="796C52E7">
            <wp:extent cx="5486400" cy="3194685"/>
            <wp:effectExtent l="0" t="0" r="0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604F" w:rsidRPr="001B25D2">
        <w:rPr>
          <w:rFonts w:eastAsia="標楷體"/>
          <w:color w:val="FF0000"/>
          <w:spacing w:val="15"/>
          <w:shd w:val="clear" w:color="auto" w:fill="FFFFFF"/>
        </w:rPr>
        <w:br w:type="page"/>
      </w:r>
    </w:p>
    <w:p w:rsidR="00EC12F0" w:rsidRPr="00D9022D" w:rsidRDefault="00382126" w:rsidP="00073524">
      <w:pPr>
        <w:widowControl/>
        <w:snapToGrid w:val="0"/>
        <w:jc w:val="center"/>
        <w:rPr>
          <w:rFonts w:eastAsia="標楷體"/>
          <w:spacing w:val="15"/>
          <w:kern w:val="0"/>
          <w:shd w:val="clear" w:color="auto" w:fill="FFFFFF"/>
        </w:rPr>
      </w:pPr>
      <w:bookmarkStart w:id="0" w:name="_GoBack"/>
      <w:bookmarkEnd w:id="0"/>
      <w:r>
        <w:rPr>
          <w:noProof/>
        </w:rPr>
        <w:lastRenderedPageBreak/>
        <w:pict>
          <v:shape id="_x0000_s1027" type="#_x0000_t75" style="position:absolute;left:0;text-align:left;margin-left:-23pt;margin-top:-42.1pt;width:585.95pt;height:832.1pt;z-index:-251657216;mso-position-horizontal-relative:text;mso-position-vertical-relative:text;mso-width-relative:page;mso-height-relative:page">
            <v:imagedata r:id="rId21" o:title="2021資訊新視界new_北中南東"/>
          </v:shape>
        </w:pict>
      </w:r>
    </w:p>
    <w:sectPr w:rsidR="00EC12F0" w:rsidRPr="00D9022D" w:rsidSect="004C58B0">
      <w:footerReference w:type="default" r:id="rId22"/>
      <w:pgSz w:w="11906" w:h="16838"/>
      <w:pgMar w:top="851" w:right="567" w:bottom="284" w:left="567" w:header="851" w:footer="3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4C7" w:rsidRDefault="004E24C7" w:rsidP="007E378B">
      <w:r>
        <w:separator/>
      </w:r>
    </w:p>
  </w:endnote>
  <w:endnote w:type="continuationSeparator" w:id="0">
    <w:p w:rsidR="004E24C7" w:rsidRDefault="004E24C7" w:rsidP="007E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DA4" w:rsidRDefault="00C41DA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52F5A" w:rsidRPr="00752F5A">
      <w:rPr>
        <w:noProof/>
        <w:lang w:val="zh-TW" w:eastAsia="zh-TW"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4C7" w:rsidRDefault="004E24C7" w:rsidP="007E378B">
      <w:r>
        <w:separator/>
      </w:r>
    </w:p>
  </w:footnote>
  <w:footnote w:type="continuationSeparator" w:id="0">
    <w:p w:rsidR="004E24C7" w:rsidRDefault="004E24C7" w:rsidP="007E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D41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>
    <w:nsid w:val="08A67CF5"/>
    <w:multiLevelType w:val="hybridMultilevel"/>
    <w:tmpl w:val="1C4A97BC"/>
    <w:lvl w:ilvl="0" w:tplc="2F08D508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0A7B31CF"/>
    <w:multiLevelType w:val="hybridMultilevel"/>
    <w:tmpl w:val="391C4860"/>
    <w:lvl w:ilvl="0" w:tplc="04090001">
      <w:start w:val="1"/>
      <w:numFmt w:val="bullet"/>
      <w:lvlText w:val=""/>
      <w:lvlJc w:val="left"/>
      <w:pPr>
        <w:ind w:left="10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8" w:hanging="480"/>
      </w:pPr>
      <w:rPr>
        <w:rFonts w:ascii="Wingdings" w:hAnsi="Wingdings" w:hint="default"/>
      </w:rPr>
    </w:lvl>
  </w:abstractNum>
  <w:abstractNum w:abstractNumId="3">
    <w:nsid w:val="11023A9D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>
    <w:nsid w:val="130F69CF"/>
    <w:multiLevelType w:val="hybridMultilevel"/>
    <w:tmpl w:val="F760C68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43E5314"/>
    <w:multiLevelType w:val="hybridMultilevel"/>
    <w:tmpl w:val="C58C0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C645809"/>
    <w:multiLevelType w:val="hybridMultilevel"/>
    <w:tmpl w:val="216C786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06F79BF"/>
    <w:multiLevelType w:val="hybridMultilevel"/>
    <w:tmpl w:val="674083D0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8">
    <w:nsid w:val="27411AB5"/>
    <w:multiLevelType w:val="hybridMultilevel"/>
    <w:tmpl w:val="83105BE0"/>
    <w:lvl w:ilvl="0" w:tplc="5A526D74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7ABAB80A">
      <w:numFmt w:val="bullet"/>
      <w:lvlText w:val="•"/>
      <w:lvlJc w:val="left"/>
      <w:pPr>
        <w:ind w:left="1680" w:hanging="480"/>
      </w:pPr>
      <w:rPr>
        <w:rFonts w:ascii="標楷體" w:eastAsia="標楷體" w:hAnsi="標楷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>
    <w:nsid w:val="279C579E"/>
    <w:multiLevelType w:val="hybridMultilevel"/>
    <w:tmpl w:val="B3F0B460"/>
    <w:lvl w:ilvl="0" w:tplc="5A526D7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>
    <w:nsid w:val="2D624A06"/>
    <w:multiLevelType w:val="multilevel"/>
    <w:tmpl w:val="1C5E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98057B"/>
    <w:multiLevelType w:val="hybridMultilevel"/>
    <w:tmpl w:val="CEFACFCA"/>
    <w:lvl w:ilvl="0" w:tplc="32265914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2">
    <w:nsid w:val="37D0634B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3">
    <w:nsid w:val="3BB967E4"/>
    <w:multiLevelType w:val="hybridMultilevel"/>
    <w:tmpl w:val="1C925D36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14">
    <w:nsid w:val="3E812E7B"/>
    <w:multiLevelType w:val="hybridMultilevel"/>
    <w:tmpl w:val="F19EC908"/>
    <w:lvl w:ilvl="0" w:tplc="03227F2A">
      <w:start w:val="1"/>
      <w:numFmt w:val="taiwaneseCountingThousand"/>
      <w:lvlText w:val="%1、"/>
      <w:lvlJc w:val="left"/>
      <w:pPr>
        <w:ind w:left="906" w:hanging="480"/>
      </w:pPr>
      <w:rPr>
        <w:b/>
        <w:lang w:val="en-US"/>
      </w:rPr>
    </w:lvl>
    <w:lvl w:ilvl="1" w:tplc="F6C69ABA">
      <w:start w:val="1"/>
      <w:numFmt w:val="taiwaneseCountingThousand"/>
      <w:lvlText w:val="（%2）"/>
      <w:lvlJc w:val="left"/>
      <w:pPr>
        <w:ind w:left="144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A3C17E1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6">
    <w:nsid w:val="4BCF1131"/>
    <w:multiLevelType w:val="multilevel"/>
    <w:tmpl w:val="965C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F71B1C"/>
    <w:multiLevelType w:val="hybridMultilevel"/>
    <w:tmpl w:val="524A4BF2"/>
    <w:lvl w:ilvl="0" w:tplc="FAB6BA4C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4A165ED"/>
    <w:multiLevelType w:val="hybridMultilevel"/>
    <w:tmpl w:val="5F468208"/>
    <w:lvl w:ilvl="0" w:tplc="D68405A2">
      <w:start w:val="1"/>
      <w:numFmt w:val="taiwaneseCountingThousand"/>
      <w:lvlText w:val="（%1）"/>
      <w:lvlJc w:val="left"/>
      <w:pPr>
        <w:ind w:left="20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>
    <w:nsid w:val="5C0E6112"/>
    <w:multiLevelType w:val="hybridMultilevel"/>
    <w:tmpl w:val="A4922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F980427"/>
    <w:multiLevelType w:val="hybridMultilevel"/>
    <w:tmpl w:val="F462130A"/>
    <w:lvl w:ilvl="0" w:tplc="7D3AA224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>
    <w:nsid w:val="670F7FB5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>
    <w:nsid w:val="6E8237C9"/>
    <w:multiLevelType w:val="hybridMultilevel"/>
    <w:tmpl w:val="C2246B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8D4379D"/>
    <w:multiLevelType w:val="hybridMultilevel"/>
    <w:tmpl w:val="8F9853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7E374E34"/>
    <w:multiLevelType w:val="multilevel"/>
    <w:tmpl w:val="EE48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9"/>
  </w:num>
  <w:num w:numId="5">
    <w:abstractNumId w:val="17"/>
  </w:num>
  <w:num w:numId="6">
    <w:abstractNumId w:val="14"/>
  </w:num>
  <w:num w:numId="7">
    <w:abstractNumId w:val="20"/>
  </w:num>
  <w:num w:numId="8">
    <w:abstractNumId w:val="1"/>
  </w:num>
  <w:num w:numId="9">
    <w:abstractNumId w:val="18"/>
  </w:num>
  <w:num w:numId="10">
    <w:abstractNumId w:val="21"/>
  </w:num>
  <w:num w:numId="11">
    <w:abstractNumId w:val="23"/>
  </w:num>
  <w:num w:numId="12">
    <w:abstractNumId w:val="22"/>
  </w:num>
  <w:num w:numId="13">
    <w:abstractNumId w:val="19"/>
  </w:num>
  <w:num w:numId="14">
    <w:abstractNumId w:val="2"/>
  </w:num>
  <w:num w:numId="15">
    <w:abstractNumId w:val="13"/>
  </w:num>
  <w:num w:numId="16">
    <w:abstractNumId w:val="7"/>
  </w:num>
  <w:num w:numId="17">
    <w:abstractNumId w:val="6"/>
  </w:num>
  <w:num w:numId="18">
    <w:abstractNumId w:val="4"/>
  </w:num>
  <w:num w:numId="19">
    <w:abstractNumId w:val="15"/>
  </w:num>
  <w:num w:numId="20">
    <w:abstractNumId w:val="11"/>
  </w:num>
  <w:num w:numId="21">
    <w:abstractNumId w:val="12"/>
  </w:num>
  <w:num w:numId="22">
    <w:abstractNumId w:val="10"/>
  </w:num>
  <w:num w:numId="23">
    <w:abstractNumId w:val="16"/>
  </w:num>
  <w:num w:numId="24">
    <w:abstractNumId w:val="24"/>
  </w:num>
  <w:num w:numId="25">
    <w:abstractNumId w:val="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E61"/>
    <w:rsid w:val="00002477"/>
    <w:rsid w:val="00006D71"/>
    <w:rsid w:val="00006FE7"/>
    <w:rsid w:val="00014014"/>
    <w:rsid w:val="0002017F"/>
    <w:rsid w:val="00021D5B"/>
    <w:rsid w:val="000238D2"/>
    <w:rsid w:val="000239A2"/>
    <w:rsid w:val="000250C5"/>
    <w:rsid w:val="000269AD"/>
    <w:rsid w:val="00031FD8"/>
    <w:rsid w:val="000326ED"/>
    <w:rsid w:val="00035446"/>
    <w:rsid w:val="000367C6"/>
    <w:rsid w:val="00040DFD"/>
    <w:rsid w:val="00042555"/>
    <w:rsid w:val="00047177"/>
    <w:rsid w:val="000504A8"/>
    <w:rsid w:val="00050B58"/>
    <w:rsid w:val="00052BCD"/>
    <w:rsid w:val="00053BB7"/>
    <w:rsid w:val="000615AA"/>
    <w:rsid w:val="00064080"/>
    <w:rsid w:val="000668A5"/>
    <w:rsid w:val="00066E13"/>
    <w:rsid w:val="00073002"/>
    <w:rsid w:val="0007322F"/>
    <w:rsid w:val="00073524"/>
    <w:rsid w:val="00075501"/>
    <w:rsid w:val="00075724"/>
    <w:rsid w:val="000802C2"/>
    <w:rsid w:val="00080A3E"/>
    <w:rsid w:val="00082863"/>
    <w:rsid w:val="00083777"/>
    <w:rsid w:val="000837DA"/>
    <w:rsid w:val="000865CD"/>
    <w:rsid w:val="00087BEE"/>
    <w:rsid w:val="00091A64"/>
    <w:rsid w:val="0009542F"/>
    <w:rsid w:val="0009745F"/>
    <w:rsid w:val="000A163F"/>
    <w:rsid w:val="000A4928"/>
    <w:rsid w:val="000A4BD6"/>
    <w:rsid w:val="000A5E97"/>
    <w:rsid w:val="000B3712"/>
    <w:rsid w:val="000C1C73"/>
    <w:rsid w:val="000C2667"/>
    <w:rsid w:val="000C338D"/>
    <w:rsid w:val="000C49F7"/>
    <w:rsid w:val="000C60F6"/>
    <w:rsid w:val="000C76C4"/>
    <w:rsid w:val="000D0F3F"/>
    <w:rsid w:val="000D6D49"/>
    <w:rsid w:val="000E0753"/>
    <w:rsid w:val="000E0E1B"/>
    <w:rsid w:val="000F011A"/>
    <w:rsid w:val="000F052C"/>
    <w:rsid w:val="000F2576"/>
    <w:rsid w:val="00101E6D"/>
    <w:rsid w:val="001040BB"/>
    <w:rsid w:val="00105955"/>
    <w:rsid w:val="001108A3"/>
    <w:rsid w:val="001150A2"/>
    <w:rsid w:val="0011534D"/>
    <w:rsid w:val="0011591F"/>
    <w:rsid w:val="00115F2D"/>
    <w:rsid w:val="00130015"/>
    <w:rsid w:val="00130505"/>
    <w:rsid w:val="0015045E"/>
    <w:rsid w:val="00151273"/>
    <w:rsid w:val="001549DE"/>
    <w:rsid w:val="0017024E"/>
    <w:rsid w:val="00170C64"/>
    <w:rsid w:val="00171B3D"/>
    <w:rsid w:val="00177338"/>
    <w:rsid w:val="00187627"/>
    <w:rsid w:val="00193D15"/>
    <w:rsid w:val="00196E03"/>
    <w:rsid w:val="00197467"/>
    <w:rsid w:val="001A7AA2"/>
    <w:rsid w:val="001B1236"/>
    <w:rsid w:val="001B25D2"/>
    <w:rsid w:val="001B6435"/>
    <w:rsid w:val="001B7ECD"/>
    <w:rsid w:val="001C24F4"/>
    <w:rsid w:val="001D25E1"/>
    <w:rsid w:val="001E144B"/>
    <w:rsid w:val="001E1B18"/>
    <w:rsid w:val="001E2543"/>
    <w:rsid w:val="001E405C"/>
    <w:rsid w:val="001F0C59"/>
    <w:rsid w:val="001F22A4"/>
    <w:rsid w:val="001F3C70"/>
    <w:rsid w:val="001F710E"/>
    <w:rsid w:val="00203B75"/>
    <w:rsid w:val="00204AEA"/>
    <w:rsid w:val="00204B60"/>
    <w:rsid w:val="00207595"/>
    <w:rsid w:val="00207D41"/>
    <w:rsid w:val="002113A9"/>
    <w:rsid w:val="002136A9"/>
    <w:rsid w:val="0022026F"/>
    <w:rsid w:val="002248DF"/>
    <w:rsid w:val="00224DC6"/>
    <w:rsid w:val="00226A4B"/>
    <w:rsid w:val="00227643"/>
    <w:rsid w:val="00230585"/>
    <w:rsid w:val="00230762"/>
    <w:rsid w:val="002312E9"/>
    <w:rsid w:val="002318AA"/>
    <w:rsid w:val="00234B9C"/>
    <w:rsid w:val="00237EB9"/>
    <w:rsid w:val="00240244"/>
    <w:rsid w:val="00240C17"/>
    <w:rsid w:val="00243A1B"/>
    <w:rsid w:val="00243C8B"/>
    <w:rsid w:val="00245DF0"/>
    <w:rsid w:val="002531F9"/>
    <w:rsid w:val="00257F79"/>
    <w:rsid w:val="00261EFB"/>
    <w:rsid w:val="002678C7"/>
    <w:rsid w:val="002678FC"/>
    <w:rsid w:val="0027065A"/>
    <w:rsid w:val="002769CD"/>
    <w:rsid w:val="00281A6D"/>
    <w:rsid w:val="00285FDB"/>
    <w:rsid w:val="00290BFA"/>
    <w:rsid w:val="00291804"/>
    <w:rsid w:val="00291F10"/>
    <w:rsid w:val="002948C8"/>
    <w:rsid w:val="00296764"/>
    <w:rsid w:val="00297EF1"/>
    <w:rsid w:val="002A0583"/>
    <w:rsid w:val="002A16E2"/>
    <w:rsid w:val="002B085D"/>
    <w:rsid w:val="002B0C4B"/>
    <w:rsid w:val="002B1C04"/>
    <w:rsid w:val="002B2483"/>
    <w:rsid w:val="002C1999"/>
    <w:rsid w:val="002C2AE0"/>
    <w:rsid w:val="002C2E23"/>
    <w:rsid w:val="002C604E"/>
    <w:rsid w:val="002C66FD"/>
    <w:rsid w:val="002D1D2A"/>
    <w:rsid w:val="002F2C77"/>
    <w:rsid w:val="002F456D"/>
    <w:rsid w:val="003075A1"/>
    <w:rsid w:val="00307F56"/>
    <w:rsid w:val="00311C64"/>
    <w:rsid w:val="003127B8"/>
    <w:rsid w:val="0031419D"/>
    <w:rsid w:val="00321397"/>
    <w:rsid w:val="0032182E"/>
    <w:rsid w:val="00321A1D"/>
    <w:rsid w:val="003225B6"/>
    <w:rsid w:val="0032284D"/>
    <w:rsid w:val="003228F9"/>
    <w:rsid w:val="003279AF"/>
    <w:rsid w:val="003334F6"/>
    <w:rsid w:val="00334123"/>
    <w:rsid w:val="003362A4"/>
    <w:rsid w:val="003411BB"/>
    <w:rsid w:val="00341DFE"/>
    <w:rsid w:val="003462CA"/>
    <w:rsid w:val="003533CA"/>
    <w:rsid w:val="00353487"/>
    <w:rsid w:val="003544E2"/>
    <w:rsid w:val="00355352"/>
    <w:rsid w:val="00360379"/>
    <w:rsid w:val="00360B75"/>
    <w:rsid w:val="00361D66"/>
    <w:rsid w:val="00365A51"/>
    <w:rsid w:val="00365CDE"/>
    <w:rsid w:val="00366924"/>
    <w:rsid w:val="003710AF"/>
    <w:rsid w:val="003711F6"/>
    <w:rsid w:val="003721BD"/>
    <w:rsid w:val="00373A48"/>
    <w:rsid w:val="00375134"/>
    <w:rsid w:val="00376A8D"/>
    <w:rsid w:val="00382126"/>
    <w:rsid w:val="003827D8"/>
    <w:rsid w:val="00387134"/>
    <w:rsid w:val="0038742D"/>
    <w:rsid w:val="00387B82"/>
    <w:rsid w:val="00391C37"/>
    <w:rsid w:val="00391D96"/>
    <w:rsid w:val="00393FD3"/>
    <w:rsid w:val="00394E16"/>
    <w:rsid w:val="00395837"/>
    <w:rsid w:val="003A1364"/>
    <w:rsid w:val="003A17E0"/>
    <w:rsid w:val="003A5AF2"/>
    <w:rsid w:val="003A7809"/>
    <w:rsid w:val="003A7D88"/>
    <w:rsid w:val="003B077C"/>
    <w:rsid w:val="003B15E0"/>
    <w:rsid w:val="003B1DC1"/>
    <w:rsid w:val="003B4A0B"/>
    <w:rsid w:val="003B755E"/>
    <w:rsid w:val="003C1BF4"/>
    <w:rsid w:val="003C79ED"/>
    <w:rsid w:val="003D15D0"/>
    <w:rsid w:val="003D1A18"/>
    <w:rsid w:val="003D290D"/>
    <w:rsid w:val="003D72E1"/>
    <w:rsid w:val="003D7BF4"/>
    <w:rsid w:val="003E3697"/>
    <w:rsid w:val="003E5F9B"/>
    <w:rsid w:val="003F2090"/>
    <w:rsid w:val="003F34DF"/>
    <w:rsid w:val="00401BD7"/>
    <w:rsid w:val="00401F84"/>
    <w:rsid w:val="00402853"/>
    <w:rsid w:val="00402D17"/>
    <w:rsid w:val="00406C06"/>
    <w:rsid w:val="0041013B"/>
    <w:rsid w:val="00411762"/>
    <w:rsid w:val="00411AC0"/>
    <w:rsid w:val="00411F7B"/>
    <w:rsid w:val="00412C74"/>
    <w:rsid w:val="0041376B"/>
    <w:rsid w:val="004139D9"/>
    <w:rsid w:val="0041629E"/>
    <w:rsid w:val="00417C12"/>
    <w:rsid w:val="00417E87"/>
    <w:rsid w:val="00422494"/>
    <w:rsid w:val="00423125"/>
    <w:rsid w:val="0043128F"/>
    <w:rsid w:val="004332E9"/>
    <w:rsid w:val="0043775C"/>
    <w:rsid w:val="00453C79"/>
    <w:rsid w:val="00454B5F"/>
    <w:rsid w:val="00454B99"/>
    <w:rsid w:val="00454E26"/>
    <w:rsid w:val="00454F7E"/>
    <w:rsid w:val="0046032C"/>
    <w:rsid w:val="004610F9"/>
    <w:rsid w:val="004718A8"/>
    <w:rsid w:val="00476367"/>
    <w:rsid w:val="0047772C"/>
    <w:rsid w:val="00481482"/>
    <w:rsid w:val="004859AD"/>
    <w:rsid w:val="00490A19"/>
    <w:rsid w:val="0049392D"/>
    <w:rsid w:val="00494608"/>
    <w:rsid w:val="00494906"/>
    <w:rsid w:val="00494994"/>
    <w:rsid w:val="00496A60"/>
    <w:rsid w:val="00497492"/>
    <w:rsid w:val="004A6822"/>
    <w:rsid w:val="004B1EB3"/>
    <w:rsid w:val="004C036C"/>
    <w:rsid w:val="004C58B0"/>
    <w:rsid w:val="004C7C2A"/>
    <w:rsid w:val="004D07D7"/>
    <w:rsid w:val="004D0F97"/>
    <w:rsid w:val="004D67DC"/>
    <w:rsid w:val="004D6A12"/>
    <w:rsid w:val="004D729B"/>
    <w:rsid w:val="004D7389"/>
    <w:rsid w:val="004E1C33"/>
    <w:rsid w:val="004E24C7"/>
    <w:rsid w:val="004E4A8D"/>
    <w:rsid w:val="004F62FA"/>
    <w:rsid w:val="004F684B"/>
    <w:rsid w:val="004F6FD7"/>
    <w:rsid w:val="00506132"/>
    <w:rsid w:val="005103AD"/>
    <w:rsid w:val="005113A2"/>
    <w:rsid w:val="005134C5"/>
    <w:rsid w:val="0051753B"/>
    <w:rsid w:val="00521F8B"/>
    <w:rsid w:val="00523804"/>
    <w:rsid w:val="00530908"/>
    <w:rsid w:val="00531F0A"/>
    <w:rsid w:val="00533B3D"/>
    <w:rsid w:val="0053707C"/>
    <w:rsid w:val="00541767"/>
    <w:rsid w:val="00543DDF"/>
    <w:rsid w:val="005459DD"/>
    <w:rsid w:val="00546DC0"/>
    <w:rsid w:val="005528BE"/>
    <w:rsid w:val="00554032"/>
    <w:rsid w:val="00554CD5"/>
    <w:rsid w:val="005557E7"/>
    <w:rsid w:val="00555D95"/>
    <w:rsid w:val="0056065F"/>
    <w:rsid w:val="005643E7"/>
    <w:rsid w:val="005777DC"/>
    <w:rsid w:val="00590D7E"/>
    <w:rsid w:val="00592D85"/>
    <w:rsid w:val="00593E20"/>
    <w:rsid w:val="0059446F"/>
    <w:rsid w:val="00594D94"/>
    <w:rsid w:val="005A4802"/>
    <w:rsid w:val="005A5360"/>
    <w:rsid w:val="005A5F5E"/>
    <w:rsid w:val="005B3077"/>
    <w:rsid w:val="005B424C"/>
    <w:rsid w:val="005B42E5"/>
    <w:rsid w:val="005B49A8"/>
    <w:rsid w:val="005B59FA"/>
    <w:rsid w:val="005B5C0A"/>
    <w:rsid w:val="005D21E9"/>
    <w:rsid w:val="005D4EC8"/>
    <w:rsid w:val="005D5C2E"/>
    <w:rsid w:val="005F1E7D"/>
    <w:rsid w:val="005F7A69"/>
    <w:rsid w:val="00604262"/>
    <w:rsid w:val="00604833"/>
    <w:rsid w:val="00604E7D"/>
    <w:rsid w:val="00610EC8"/>
    <w:rsid w:val="0061167F"/>
    <w:rsid w:val="00611E00"/>
    <w:rsid w:val="0061235F"/>
    <w:rsid w:val="006151CF"/>
    <w:rsid w:val="00617DF9"/>
    <w:rsid w:val="00620061"/>
    <w:rsid w:val="00622B0E"/>
    <w:rsid w:val="006270A9"/>
    <w:rsid w:val="00627F42"/>
    <w:rsid w:val="00631DA9"/>
    <w:rsid w:val="00632302"/>
    <w:rsid w:val="006335CD"/>
    <w:rsid w:val="00635D7B"/>
    <w:rsid w:val="00636AAD"/>
    <w:rsid w:val="006377C8"/>
    <w:rsid w:val="00641E6D"/>
    <w:rsid w:val="00641F37"/>
    <w:rsid w:val="006433CF"/>
    <w:rsid w:val="006434C8"/>
    <w:rsid w:val="0064425F"/>
    <w:rsid w:val="0064426E"/>
    <w:rsid w:val="00644D1B"/>
    <w:rsid w:val="00644E19"/>
    <w:rsid w:val="00647076"/>
    <w:rsid w:val="00653D99"/>
    <w:rsid w:val="006620E9"/>
    <w:rsid w:val="00662170"/>
    <w:rsid w:val="0066281D"/>
    <w:rsid w:val="00663C74"/>
    <w:rsid w:val="00666C93"/>
    <w:rsid w:val="0067104F"/>
    <w:rsid w:val="00672109"/>
    <w:rsid w:val="00673D12"/>
    <w:rsid w:val="006743D9"/>
    <w:rsid w:val="00674D70"/>
    <w:rsid w:val="00675882"/>
    <w:rsid w:val="00675D6A"/>
    <w:rsid w:val="00680501"/>
    <w:rsid w:val="00682E76"/>
    <w:rsid w:val="0068504E"/>
    <w:rsid w:val="00690F91"/>
    <w:rsid w:val="006951B9"/>
    <w:rsid w:val="0069637E"/>
    <w:rsid w:val="006A1E4E"/>
    <w:rsid w:val="006A3276"/>
    <w:rsid w:val="006A3DEA"/>
    <w:rsid w:val="006B28F6"/>
    <w:rsid w:val="006B59DE"/>
    <w:rsid w:val="006B6215"/>
    <w:rsid w:val="006C5957"/>
    <w:rsid w:val="006C79C6"/>
    <w:rsid w:val="006D0806"/>
    <w:rsid w:val="006D2F5A"/>
    <w:rsid w:val="006D400B"/>
    <w:rsid w:val="006D4403"/>
    <w:rsid w:val="006D54B5"/>
    <w:rsid w:val="006D73E0"/>
    <w:rsid w:val="006E0B72"/>
    <w:rsid w:val="006E100D"/>
    <w:rsid w:val="006E5C9A"/>
    <w:rsid w:val="006E6DA5"/>
    <w:rsid w:val="006E730F"/>
    <w:rsid w:val="006F2D9E"/>
    <w:rsid w:val="006F3AE1"/>
    <w:rsid w:val="006F4979"/>
    <w:rsid w:val="006F5083"/>
    <w:rsid w:val="006F7851"/>
    <w:rsid w:val="00703BC8"/>
    <w:rsid w:val="00704039"/>
    <w:rsid w:val="00704840"/>
    <w:rsid w:val="0070594C"/>
    <w:rsid w:val="00705F6F"/>
    <w:rsid w:val="007138B0"/>
    <w:rsid w:val="007141BF"/>
    <w:rsid w:val="00717F2F"/>
    <w:rsid w:val="00720F8C"/>
    <w:rsid w:val="007214CF"/>
    <w:rsid w:val="00726DE6"/>
    <w:rsid w:val="00731F84"/>
    <w:rsid w:val="00733B21"/>
    <w:rsid w:val="00735CEA"/>
    <w:rsid w:val="0074369D"/>
    <w:rsid w:val="00747A11"/>
    <w:rsid w:val="00752F5A"/>
    <w:rsid w:val="00753079"/>
    <w:rsid w:val="00754D20"/>
    <w:rsid w:val="00756C06"/>
    <w:rsid w:val="007611D3"/>
    <w:rsid w:val="007629C9"/>
    <w:rsid w:val="00765270"/>
    <w:rsid w:val="00771FA4"/>
    <w:rsid w:val="00773A07"/>
    <w:rsid w:val="00775BC9"/>
    <w:rsid w:val="00783F4B"/>
    <w:rsid w:val="00784324"/>
    <w:rsid w:val="007846B5"/>
    <w:rsid w:val="00786BFC"/>
    <w:rsid w:val="00787F0F"/>
    <w:rsid w:val="007940DE"/>
    <w:rsid w:val="007966D5"/>
    <w:rsid w:val="007972F0"/>
    <w:rsid w:val="00797B06"/>
    <w:rsid w:val="007A0348"/>
    <w:rsid w:val="007A3D90"/>
    <w:rsid w:val="007A61E2"/>
    <w:rsid w:val="007B2A45"/>
    <w:rsid w:val="007B2B8E"/>
    <w:rsid w:val="007B3197"/>
    <w:rsid w:val="007B4C23"/>
    <w:rsid w:val="007B6081"/>
    <w:rsid w:val="007C143D"/>
    <w:rsid w:val="007C1F97"/>
    <w:rsid w:val="007C6355"/>
    <w:rsid w:val="007C7A99"/>
    <w:rsid w:val="007D0FE2"/>
    <w:rsid w:val="007D5493"/>
    <w:rsid w:val="007E378B"/>
    <w:rsid w:val="007F1021"/>
    <w:rsid w:val="007F1916"/>
    <w:rsid w:val="007F2466"/>
    <w:rsid w:val="007F6253"/>
    <w:rsid w:val="007F77E7"/>
    <w:rsid w:val="00805CE0"/>
    <w:rsid w:val="00810981"/>
    <w:rsid w:val="0081143B"/>
    <w:rsid w:val="008117DB"/>
    <w:rsid w:val="00811D89"/>
    <w:rsid w:val="00813A33"/>
    <w:rsid w:val="00813D74"/>
    <w:rsid w:val="0083155F"/>
    <w:rsid w:val="00833510"/>
    <w:rsid w:val="008336F3"/>
    <w:rsid w:val="00843C4E"/>
    <w:rsid w:val="00850C9B"/>
    <w:rsid w:val="00851DD1"/>
    <w:rsid w:val="00854EBD"/>
    <w:rsid w:val="008607E8"/>
    <w:rsid w:val="00860807"/>
    <w:rsid w:val="0086259E"/>
    <w:rsid w:val="00863916"/>
    <w:rsid w:val="0086414B"/>
    <w:rsid w:val="00867956"/>
    <w:rsid w:val="00872A85"/>
    <w:rsid w:val="0087485E"/>
    <w:rsid w:val="008858EB"/>
    <w:rsid w:val="00887726"/>
    <w:rsid w:val="00890DE1"/>
    <w:rsid w:val="008A645F"/>
    <w:rsid w:val="008C0716"/>
    <w:rsid w:val="008C0731"/>
    <w:rsid w:val="008D0E0D"/>
    <w:rsid w:val="008D0FC8"/>
    <w:rsid w:val="008D1F3B"/>
    <w:rsid w:val="008D4186"/>
    <w:rsid w:val="008D4639"/>
    <w:rsid w:val="008D5288"/>
    <w:rsid w:val="008D7F8C"/>
    <w:rsid w:val="008E0319"/>
    <w:rsid w:val="008E0EF4"/>
    <w:rsid w:val="008E2A03"/>
    <w:rsid w:val="008E3B4B"/>
    <w:rsid w:val="008E439E"/>
    <w:rsid w:val="008E4F7C"/>
    <w:rsid w:val="008F5A35"/>
    <w:rsid w:val="008F727C"/>
    <w:rsid w:val="00900E00"/>
    <w:rsid w:val="009078CC"/>
    <w:rsid w:val="00907B2D"/>
    <w:rsid w:val="00912231"/>
    <w:rsid w:val="00912AF7"/>
    <w:rsid w:val="00913C58"/>
    <w:rsid w:val="00914F0A"/>
    <w:rsid w:val="00915A32"/>
    <w:rsid w:val="00917C79"/>
    <w:rsid w:val="00933391"/>
    <w:rsid w:val="00933635"/>
    <w:rsid w:val="00936718"/>
    <w:rsid w:val="00946FB9"/>
    <w:rsid w:val="0095001C"/>
    <w:rsid w:val="00955078"/>
    <w:rsid w:val="00956D61"/>
    <w:rsid w:val="00957759"/>
    <w:rsid w:val="00961C38"/>
    <w:rsid w:val="00962C22"/>
    <w:rsid w:val="00964220"/>
    <w:rsid w:val="00972E96"/>
    <w:rsid w:val="009732C4"/>
    <w:rsid w:val="0097460E"/>
    <w:rsid w:val="00976B00"/>
    <w:rsid w:val="009777B0"/>
    <w:rsid w:val="009838EA"/>
    <w:rsid w:val="00985A23"/>
    <w:rsid w:val="00986C49"/>
    <w:rsid w:val="00987E6B"/>
    <w:rsid w:val="00995715"/>
    <w:rsid w:val="00995AE1"/>
    <w:rsid w:val="00996235"/>
    <w:rsid w:val="009A0BA5"/>
    <w:rsid w:val="009A1CF5"/>
    <w:rsid w:val="009A3CF4"/>
    <w:rsid w:val="009A5F06"/>
    <w:rsid w:val="009B04F2"/>
    <w:rsid w:val="009B12F4"/>
    <w:rsid w:val="009B39F1"/>
    <w:rsid w:val="009B4257"/>
    <w:rsid w:val="009C16C9"/>
    <w:rsid w:val="009C3FC7"/>
    <w:rsid w:val="009C50CD"/>
    <w:rsid w:val="009D0577"/>
    <w:rsid w:val="009D0D0B"/>
    <w:rsid w:val="009D1A36"/>
    <w:rsid w:val="009D6124"/>
    <w:rsid w:val="009E0780"/>
    <w:rsid w:val="009E1BC7"/>
    <w:rsid w:val="009E1C21"/>
    <w:rsid w:val="009E286D"/>
    <w:rsid w:val="009E4590"/>
    <w:rsid w:val="009E521D"/>
    <w:rsid w:val="009E52B4"/>
    <w:rsid w:val="009E6052"/>
    <w:rsid w:val="009E6952"/>
    <w:rsid w:val="009F2DA4"/>
    <w:rsid w:val="009F5AFF"/>
    <w:rsid w:val="009F6E83"/>
    <w:rsid w:val="00A02554"/>
    <w:rsid w:val="00A02F90"/>
    <w:rsid w:val="00A041EB"/>
    <w:rsid w:val="00A06B7F"/>
    <w:rsid w:val="00A07BFD"/>
    <w:rsid w:val="00A13D7B"/>
    <w:rsid w:val="00A13F2E"/>
    <w:rsid w:val="00A2135C"/>
    <w:rsid w:val="00A2457F"/>
    <w:rsid w:val="00A24ECC"/>
    <w:rsid w:val="00A2652B"/>
    <w:rsid w:val="00A27BA4"/>
    <w:rsid w:val="00A3169D"/>
    <w:rsid w:val="00A31DF0"/>
    <w:rsid w:val="00A4045A"/>
    <w:rsid w:val="00A42E50"/>
    <w:rsid w:val="00A46D0F"/>
    <w:rsid w:val="00A51116"/>
    <w:rsid w:val="00A5797D"/>
    <w:rsid w:val="00A60A5E"/>
    <w:rsid w:val="00A63E4B"/>
    <w:rsid w:val="00A6600F"/>
    <w:rsid w:val="00A75453"/>
    <w:rsid w:val="00A777B2"/>
    <w:rsid w:val="00A82C9D"/>
    <w:rsid w:val="00A96DC0"/>
    <w:rsid w:val="00AA176E"/>
    <w:rsid w:val="00AA3110"/>
    <w:rsid w:val="00AA64AD"/>
    <w:rsid w:val="00AA6F42"/>
    <w:rsid w:val="00AA749B"/>
    <w:rsid w:val="00AB47C5"/>
    <w:rsid w:val="00AB49E7"/>
    <w:rsid w:val="00AB4BAC"/>
    <w:rsid w:val="00AB60BF"/>
    <w:rsid w:val="00AC06B2"/>
    <w:rsid w:val="00AC1112"/>
    <w:rsid w:val="00AC6A6B"/>
    <w:rsid w:val="00AD4A31"/>
    <w:rsid w:val="00AE5597"/>
    <w:rsid w:val="00AE7F0F"/>
    <w:rsid w:val="00AF073D"/>
    <w:rsid w:val="00AF235F"/>
    <w:rsid w:val="00AF2899"/>
    <w:rsid w:val="00B04302"/>
    <w:rsid w:val="00B04F52"/>
    <w:rsid w:val="00B158D6"/>
    <w:rsid w:val="00B17AFF"/>
    <w:rsid w:val="00B2090E"/>
    <w:rsid w:val="00B2115B"/>
    <w:rsid w:val="00B219E0"/>
    <w:rsid w:val="00B23132"/>
    <w:rsid w:val="00B2483D"/>
    <w:rsid w:val="00B25C79"/>
    <w:rsid w:val="00B3073F"/>
    <w:rsid w:val="00B3287A"/>
    <w:rsid w:val="00B3289A"/>
    <w:rsid w:val="00B33530"/>
    <w:rsid w:val="00B34CD5"/>
    <w:rsid w:val="00B35431"/>
    <w:rsid w:val="00B35F60"/>
    <w:rsid w:val="00B3782C"/>
    <w:rsid w:val="00B41D68"/>
    <w:rsid w:val="00B4226F"/>
    <w:rsid w:val="00B43FCF"/>
    <w:rsid w:val="00B45BCF"/>
    <w:rsid w:val="00B54C11"/>
    <w:rsid w:val="00B55EA6"/>
    <w:rsid w:val="00B56EB7"/>
    <w:rsid w:val="00B65D16"/>
    <w:rsid w:val="00B65E03"/>
    <w:rsid w:val="00B664B2"/>
    <w:rsid w:val="00B670B5"/>
    <w:rsid w:val="00B755D5"/>
    <w:rsid w:val="00B756F7"/>
    <w:rsid w:val="00B77DE6"/>
    <w:rsid w:val="00B824EA"/>
    <w:rsid w:val="00B82DD1"/>
    <w:rsid w:val="00B919A5"/>
    <w:rsid w:val="00B925A2"/>
    <w:rsid w:val="00B92B2C"/>
    <w:rsid w:val="00B92F7F"/>
    <w:rsid w:val="00B95C55"/>
    <w:rsid w:val="00BA10AA"/>
    <w:rsid w:val="00BA2435"/>
    <w:rsid w:val="00BA3060"/>
    <w:rsid w:val="00BA3638"/>
    <w:rsid w:val="00BA4110"/>
    <w:rsid w:val="00BB272F"/>
    <w:rsid w:val="00BB5F83"/>
    <w:rsid w:val="00BB6850"/>
    <w:rsid w:val="00BB7B3F"/>
    <w:rsid w:val="00BC0F5F"/>
    <w:rsid w:val="00BC1E45"/>
    <w:rsid w:val="00BC4F71"/>
    <w:rsid w:val="00BC613D"/>
    <w:rsid w:val="00BD066B"/>
    <w:rsid w:val="00BD62AA"/>
    <w:rsid w:val="00BD688B"/>
    <w:rsid w:val="00BD7A0A"/>
    <w:rsid w:val="00BE0A2A"/>
    <w:rsid w:val="00BE334B"/>
    <w:rsid w:val="00BF04E3"/>
    <w:rsid w:val="00BF0F2D"/>
    <w:rsid w:val="00BF3103"/>
    <w:rsid w:val="00BF320C"/>
    <w:rsid w:val="00C0042D"/>
    <w:rsid w:val="00C00C42"/>
    <w:rsid w:val="00C02BB8"/>
    <w:rsid w:val="00C045F4"/>
    <w:rsid w:val="00C111A4"/>
    <w:rsid w:val="00C14C47"/>
    <w:rsid w:val="00C210A2"/>
    <w:rsid w:val="00C210FF"/>
    <w:rsid w:val="00C22714"/>
    <w:rsid w:val="00C23E7E"/>
    <w:rsid w:val="00C24AD8"/>
    <w:rsid w:val="00C278A6"/>
    <w:rsid w:val="00C36CA9"/>
    <w:rsid w:val="00C37A92"/>
    <w:rsid w:val="00C41DA4"/>
    <w:rsid w:val="00C45B73"/>
    <w:rsid w:val="00C52121"/>
    <w:rsid w:val="00C53BEF"/>
    <w:rsid w:val="00C60360"/>
    <w:rsid w:val="00C61A41"/>
    <w:rsid w:val="00C61FC9"/>
    <w:rsid w:val="00C63EFA"/>
    <w:rsid w:val="00C701AE"/>
    <w:rsid w:val="00C72A2B"/>
    <w:rsid w:val="00C74855"/>
    <w:rsid w:val="00C81F87"/>
    <w:rsid w:val="00C90D00"/>
    <w:rsid w:val="00C94BFD"/>
    <w:rsid w:val="00CA0AFE"/>
    <w:rsid w:val="00CA36BB"/>
    <w:rsid w:val="00CA3FEF"/>
    <w:rsid w:val="00CA61FE"/>
    <w:rsid w:val="00CB19FB"/>
    <w:rsid w:val="00CB646F"/>
    <w:rsid w:val="00CB67A4"/>
    <w:rsid w:val="00CC1E93"/>
    <w:rsid w:val="00CC66E2"/>
    <w:rsid w:val="00CC6A3A"/>
    <w:rsid w:val="00CD335B"/>
    <w:rsid w:val="00CD4324"/>
    <w:rsid w:val="00CD7520"/>
    <w:rsid w:val="00CE49CB"/>
    <w:rsid w:val="00CF0A2C"/>
    <w:rsid w:val="00CF1E62"/>
    <w:rsid w:val="00CF4100"/>
    <w:rsid w:val="00D00480"/>
    <w:rsid w:val="00D04353"/>
    <w:rsid w:val="00D051C7"/>
    <w:rsid w:val="00D102FE"/>
    <w:rsid w:val="00D108D2"/>
    <w:rsid w:val="00D14458"/>
    <w:rsid w:val="00D226F1"/>
    <w:rsid w:val="00D326D1"/>
    <w:rsid w:val="00D334A8"/>
    <w:rsid w:val="00D345B8"/>
    <w:rsid w:val="00D36BCC"/>
    <w:rsid w:val="00D41E1E"/>
    <w:rsid w:val="00D5184B"/>
    <w:rsid w:val="00D52777"/>
    <w:rsid w:val="00D552E5"/>
    <w:rsid w:val="00D56069"/>
    <w:rsid w:val="00D56512"/>
    <w:rsid w:val="00D5666F"/>
    <w:rsid w:val="00D606F4"/>
    <w:rsid w:val="00D6076A"/>
    <w:rsid w:val="00D70548"/>
    <w:rsid w:val="00D71ADE"/>
    <w:rsid w:val="00D72FFE"/>
    <w:rsid w:val="00D7512C"/>
    <w:rsid w:val="00D755A6"/>
    <w:rsid w:val="00D8608E"/>
    <w:rsid w:val="00D9022D"/>
    <w:rsid w:val="00D94953"/>
    <w:rsid w:val="00DA24BF"/>
    <w:rsid w:val="00DA4F4C"/>
    <w:rsid w:val="00DA55A7"/>
    <w:rsid w:val="00DA6B06"/>
    <w:rsid w:val="00DB0D0A"/>
    <w:rsid w:val="00DB284F"/>
    <w:rsid w:val="00DB359D"/>
    <w:rsid w:val="00DB4328"/>
    <w:rsid w:val="00DB45EF"/>
    <w:rsid w:val="00DB4904"/>
    <w:rsid w:val="00DC2C51"/>
    <w:rsid w:val="00DC32A7"/>
    <w:rsid w:val="00DD132E"/>
    <w:rsid w:val="00DD3608"/>
    <w:rsid w:val="00DD48DA"/>
    <w:rsid w:val="00DD6DCA"/>
    <w:rsid w:val="00DE248F"/>
    <w:rsid w:val="00DF1450"/>
    <w:rsid w:val="00DF3A20"/>
    <w:rsid w:val="00DF42ED"/>
    <w:rsid w:val="00E032A1"/>
    <w:rsid w:val="00E03A09"/>
    <w:rsid w:val="00E03AF3"/>
    <w:rsid w:val="00E0443D"/>
    <w:rsid w:val="00E0660C"/>
    <w:rsid w:val="00E15D55"/>
    <w:rsid w:val="00E16601"/>
    <w:rsid w:val="00E1735F"/>
    <w:rsid w:val="00E21B16"/>
    <w:rsid w:val="00E22799"/>
    <w:rsid w:val="00E22A95"/>
    <w:rsid w:val="00E236A4"/>
    <w:rsid w:val="00E32F07"/>
    <w:rsid w:val="00E34EAE"/>
    <w:rsid w:val="00E354F4"/>
    <w:rsid w:val="00E451E2"/>
    <w:rsid w:val="00E45479"/>
    <w:rsid w:val="00E51B52"/>
    <w:rsid w:val="00E53A9B"/>
    <w:rsid w:val="00E53E95"/>
    <w:rsid w:val="00E618AB"/>
    <w:rsid w:val="00E6235E"/>
    <w:rsid w:val="00E64E6D"/>
    <w:rsid w:val="00E66F93"/>
    <w:rsid w:val="00E70232"/>
    <w:rsid w:val="00E71CD4"/>
    <w:rsid w:val="00E735D2"/>
    <w:rsid w:val="00E740E9"/>
    <w:rsid w:val="00E77263"/>
    <w:rsid w:val="00E83126"/>
    <w:rsid w:val="00E84332"/>
    <w:rsid w:val="00E84A93"/>
    <w:rsid w:val="00E85210"/>
    <w:rsid w:val="00E85EE6"/>
    <w:rsid w:val="00E922C3"/>
    <w:rsid w:val="00E9534B"/>
    <w:rsid w:val="00E95ACA"/>
    <w:rsid w:val="00E96C22"/>
    <w:rsid w:val="00E9719F"/>
    <w:rsid w:val="00E97FC9"/>
    <w:rsid w:val="00EA163D"/>
    <w:rsid w:val="00EA2C8C"/>
    <w:rsid w:val="00EA4EC3"/>
    <w:rsid w:val="00EB24D9"/>
    <w:rsid w:val="00EB4B86"/>
    <w:rsid w:val="00EB604F"/>
    <w:rsid w:val="00EB7E2F"/>
    <w:rsid w:val="00EC12F0"/>
    <w:rsid w:val="00EC20C1"/>
    <w:rsid w:val="00EC22F8"/>
    <w:rsid w:val="00EC4B90"/>
    <w:rsid w:val="00EC4EAD"/>
    <w:rsid w:val="00EC5B17"/>
    <w:rsid w:val="00EC73A1"/>
    <w:rsid w:val="00ED2E61"/>
    <w:rsid w:val="00ED4AED"/>
    <w:rsid w:val="00ED7365"/>
    <w:rsid w:val="00ED7CC9"/>
    <w:rsid w:val="00EE0529"/>
    <w:rsid w:val="00EE1D49"/>
    <w:rsid w:val="00EE6C53"/>
    <w:rsid w:val="00EF057C"/>
    <w:rsid w:val="00EF058C"/>
    <w:rsid w:val="00EF0FBA"/>
    <w:rsid w:val="00EF1AA4"/>
    <w:rsid w:val="00EF276F"/>
    <w:rsid w:val="00EF65A5"/>
    <w:rsid w:val="00F0079D"/>
    <w:rsid w:val="00F05BE0"/>
    <w:rsid w:val="00F05D15"/>
    <w:rsid w:val="00F06C15"/>
    <w:rsid w:val="00F07B3B"/>
    <w:rsid w:val="00F200E4"/>
    <w:rsid w:val="00F202CF"/>
    <w:rsid w:val="00F2557B"/>
    <w:rsid w:val="00F3673B"/>
    <w:rsid w:val="00F37208"/>
    <w:rsid w:val="00F372F5"/>
    <w:rsid w:val="00F3797D"/>
    <w:rsid w:val="00F40BC7"/>
    <w:rsid w:val="00F42D08"/>
    <w:rsid w:val="00F51A46"/>
    <w:rsid w:val="00F6005B"/>
    <w:rsid w:val="00F62F4C"/>
    <w:rsid w:val="00F63577"/>
    <w:rsid w:val="00F64646"/>
    <w:rsid w:val="00F65FB6"/>
    <w:rsid w:val="00F671BF"/>
    <w:rsid w:val="00F7130C"/>
    <w:rsid w:val="00F71E61"/>
    <w:rsid w:val="00F73FD4"/>
    <w:rsid w:val="00F75A07"/>
    <w:rsid w:val="00F777F6"/>
    <w:rsid w:val="00F86E21"/>
    <w:rsid w:val="00F93FF2"/>
    <w:rsid w:val="00FB196F"/>
    <w:rsid w:val="00FB714E"/>
    <w:rsid w:val="00FC1597"/>
    <w:rsid w:val="00FC2B2E"/>
    <w:rsid w:val="00FD217C"/>
    <w:rsid w:val="00FD406E"/>
    <w:rsid w:val="00FD452F"/>
    <w:rsid w:val="00FD55C0"/>
    <w:rsid w:val="00FD75B6"/>
    <w:rsid w:val="00FE1D15"/>
    <w:rsid w:val="00FE29AB"/>
    <w:rsid w:val="00FE2D07"/>
    <w:rsid w:val="00FE475C"/>
    <w:rsid w:val="00FE54AE"/>
    <w:rsid w:val="00FE6CF1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6464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uppressAutoHyphens/>
      <w:snapToGrid w:val="0"/>
    </w:pPr>
    <w:rPr>
      <w:kern w:val="1"/>
      <w:sz w:val="20"/>
      <w:szCs w:val="20"/>
      <w:lang w:eastAsia="ar-SA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link w:val="a8"/>
    <w:rsid w:val="002A0583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2A0583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header"/>
    <w:basedOn w:val="a"/>
    <w:link w:val="aa"/>
    <w:rsid w:val="007E3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7E378B"/>
    <w:rPr>
      <w:kern w:val="2"/>
    </w:rPr>
  </w:style>
  <w:style w:type="paragraph" w:customStyle="1" w:styleId="Default">
    <w:name w:val="Default"/>
    <w:rsid w:val="00B925A2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b">
    <w:name w:val="Table Grid"/>
    <w:basedOn w:val="a1"/>
    <w:rsid w:val="00B9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15F2D"/>
  </w:style>
  <w:style w:type="character" w:customStyle="1" w:styleId="a5">
    <w:name w:val="頁尾 字元"/>
    <w:link w:val="a4"/>
    <w:uiPriority w:val="99"/>
    <w:rsid w:val="008117DB"/>
    <w:rPr>
      <w:kern w:val="1"/>
      <w:lang w:eastAsia="ar-SA"/>
    </w:rPr>
  </w:style>
  <w:style w:type="character" w:styleId="ac">
    <w:name w:val="Strong"/>
    <w:uiPriority w:val="22"/>
    <w:qFormat/>
    <w:rsid w:val="00CD4324"/>
    <w:rPr>
      <w:b/>
      <w:bCs/>
    </w:rPr>
  </w:style>
  <w:style w:type="character" w:customStyle="1" w:styleId="style4">
    <w:name w:val="style4"/>
    <w:rsid w:val="00CD4324"/>
  </w:style>
  <w:style w:type="paragraph" w:styleId="ad">
    <w:name w:val="List Paragraph"/>
    <w:basedOn w:val="a"/>
    <w:uiPriority w:val="34"/>
    <w:qFormat/>
    <w:rsid w:val="004F62FA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721B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e">
    <w:name w:val="Emphasis"/>
    <w:basedOn w:val="a0"/>
    <w:uiPriority w:val="20"/>
    <w:qFormat/>
    <w:rsid w:val="00530908"/>
    <w:rPr>
      <w:i/>
      <w:iCs/>
    </w:rPr>
  </w:style>
  <w:style w:type="character" w:customStyle="1" w:styleId="textexposedshow">
    <w:name w:val="text_exposed_show"/>
    <w:basedOn w:val="a0"/>
    <w:rsid w:val="00454E26"/>
  </w:style>
  <w:style w:type="character" w:customStyle="1" w:styleId="10">
    <w:name w:val="標題 1 字元"/>
    <w:basedOn w:val="a0"/>
    <w:link w:val="1"/>
    <w:uiPriority w:val="9"/>
    <w:rsid w:val="00F64646"/>
    <w:rPr>
      <w:rFonts w:ascii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6464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uppressAutoHyphens/>
      <w:snapToGrid w:val="0"/>
    </w:pPr>
    <w:rPr>
      <w:kern w:val="1"/>
      <w:sz w:val="20"/>
      <w:szCs w:val="20"/>
      <w:lang w:eastAsia="ar-SA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link w:val="a8"/>
    <w:rsid w:val="002A0583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2A0583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header"/>
    <w:basedOn w:val="a"/>
    <w:link w:val="aa"/>
    <w:rsid w:val="007E3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7E378B"/>
    <w:rPr>
      <w:kern w:val="2"/>
    </w:rPr>
  </w:style>
  <w:style w:type="paragraph" w:customStyle="1" w:styleId="Default">
    <w:name w:val="Default"/>
    <w:rsid w:val="00B925A2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b">
    <w:name w:val="Table Grid"/>
    <w:basedOn w:val="a1"/>
    <w:rsid w:val="00B9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15F2D"/>
  </w:style>
  <w:style w:type="character" w:customStyle="1" w:styleId="a5">
    <w:name w:val="頁尾 字元"/>
    <w:link w:val="a4"/>
    <w:uiPriority w:val="99"/>
    <w:rsid w:val="008117DB"/>
    <w:rPr>
      <w:kern w:val="1"/>
      <w:lang w:eastAsia="ar-SA"/>
    </w:rPr>
  </w:style>
  <w:style w:type="character" w:styleId="ac">
    <w:name w:val="Strong"/>
    <w:uiPriority w:val="22"/>
    <w:qFormat/>
    <w:rsid w:val="00CD4324"/>
    <w:rPr>
      <w:b/>
      <w:bCs/>
    </w:rPr>
  </w:style>
  <w:style w:type="character" w:customStyle="1" w:styleId="style4">
    <w:name w:val="style4"/>
    <w:rsid w:val="00CD4324"/>
  </w:style>
  <w:style w:type="paragraph" w:styleId="ad">
    <w:name w:val="List Paragraph"/>
    <w:basedOn w:val="a"/>
    <w:uiPriority w:val="34"/>
    <w:qFormat/>
    <w:rsid w:val="004F62FA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721B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e">
    <w:name w:val="Emphasis"/>
    <w:basedOn w:val="a0"/>
    <w:uiPriority w:val="20"/>
    <w:qFormat/>
    <w:rsid w:val="00530908"/>
    <w:rPr>
      <w:i/>
      <w:iCs/>
    </w:rPr>
  </w:style>
  <w:style w:type="character" w:customStyle="1" w:styleId="textexposedshow">
    <w:name w:val="text_exposed_show"/>
    <w:basedOn w:val="a0"/>
    <w:rsid w:val="00454E26"/>
  </w:style>
  <w:style w:type="character" w:customStyle="1" w:styleId="10">
    <w:name w:val="標題 1 字元"/>
    <w:basedOn w:val="a0"/>
    <w:link w:val="1"/>
    <w:uiPriority w:val="9"/>
    <w:rsid w:val="00F64646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7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89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3147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3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5844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8502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hyperlink" Target="https://www.ntl.edu.tw/ct.asp?xItem=12776&amp;CtNode=1710&amp;mp=1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s://viis.ntl.edu.tw/qa/cp/14" TargetMode="External"/><Relationship Id="rId19" Type="http://schemas.openxmlformats.org/officeDocument/2006/relationships/hyperlink" Target="http://www.railway.gov.t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ic@mail.ntl.edu.tw" TargetMode="Externa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233C-2D81-4FC3-811E-FE0BAAFE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10593</TotalTime>
  <Pages>14</Pages>
  <Words>1331</Words>
  <Characters>7589</Characters>
  <Application>Microsoft Office Word</Application>
  <DocSecurity>0</DocSecurity>
  <Lines>63</Lines>
  <Paragraphs>17</Paragraphs>
  <ScaleCrop>false</ScaleCrop>
  <Company>users</Company>
  <LinksUpToDate>false</LinksUpToDate>
  <CharactersWithSpaces>8903</CharactersWithSpaces>
  <SharedDoc>false</SharedDoc>
  <HLinks>
    <vt:vector size="12" baseType="variant"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http://www.thsrc.com.tw/</vt:lpwstr>
      </vt:variant>
      <vt:variant>
        <vt:lpwstr/>
      </vt:variant>
      <vt:variant>
        <vt:i4>7602212</vt:i4>
      </vt:variant>
      <vt:variant>
        <vt:i4>0</vt:i4>
      </vt:variant>
      <vt:variant>
        <vt:i4>0</vt:i4>
      </vt:variant>
      <vt:variant>
        <vt:i4>5</vt:i4>
      </vt:variant>
      <vt:variant>
        <vt:lpwstr>http://www.railway.gov.tw/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國立臺灣圖書館104年視障者資訊教育推廣課程報名簡章</dc:title>
  <dc:creator>user</dc:creator>
  <cp:lastModifiedBy>C</cp:lastModifiedBy>
  <cp:revision>269</cp:revision>
  <cp:lastPrinted>2021-09-24T01:58:00Z</cp:lastPrinted>
  <dcterms:created xsi:type="dcterms:W3CDTF">2016-05-13T06:17:00Z</dcterms:created>
  <dcterms:modified xsi:type="dcterms:W3CDTF">2021-09-27T01:55:00Z</dcterms:modified>
</cp:coreProperties>
</file>